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658" w:rsidRDefault="00EA6658" w:rsidP="00EA6658">
      <w:pPr>
        <w:pStyle w:val="21"/>
        <w:spacing w:after="0" w:line="240" w:lineRule="auto"/>
        <w:jc w:val="right"/>
        <w:rPr>
          <w:bCs/>
          <w:color w:val="000000" w:themeColor="text1"/>
        </w:rPr>
      </w:pPr>
      <w:r>
        <w:rPr>
          <w:bCs/>
          <w:color w:val="000000" w:themeColor="text1"/>
        </w:rPr>
        <w:t>Приложение</w:t>
      </w:r>
    </w:p>
    <w:p w:rsidR="00EA6658" w:rsidRDefault="00EA6658" w:rsidP="00EA6658">
      <w:pPr>
        <w:pStyle w:val="21"/>
        <w:spacing w:after="0" w:line="240" w:lineRule="auto"/>
        <w:jc w:val="right"/>
        <w:rPr>
          <w:bCs/>
          <w:color w:val="000000" w:themeColor="text1"/>
        </w:rPr>
      </w:pPr>
      <w:r>
        <w:rPr>
          <w:bCs/>
          <w:color w:val="000000" w:themeColor="text1"/>
        </w:rPr>
        <w:t xml:space="preserve"> к решению  Совета депутатов Черновского </w:t>
      </w:r>
    </w:p>
    <w:p w:rsidR="00EA6658" w:rsidRDefault="00EA6658" w:rsidP="00EA6658">
      <w:pPr>
        <w:pStyle w:val="21"/>
        <w:spacing w:after="0" w:line="240" w:lineRule="auto"/>
        <w:jc w:val="right"/>
        <w:rPr>
          <w:bCs/>
          <w:color w:val="000000" w:themeColor="text1"/>
        </w:rPr>
      </w:pPr>
      <w:r>
        <w:rPr>
          <w:bCs/>
          <w:color w:val="000000" w:themeColor="text1"/>
        </w:rPr>
        <w:t xml:space="preserve">сельсовета Кочковского района </w:t>
      </w:r>
      <w:proofErr w:type="gramStart"/>
      <w:r>
        <w:rPr>
          <w:bCs/>
          <w:color w:val="000000" w:themeColor="text1"/>
        </w:rPr>
        <w:t>Новосибирской</w:t>
      </w:r>
      <w:proofErr w:type="gramEnd"/>
    </w:p>
    <w:p w:rsidR="00EA6658" w:rsidRDefault="00EA6658" w:rsidP="00EA6658">
      <w:pPr>
        <w:pStyle w:val="21"/>
        <w:spacing w:after="0" w:line="240" w:lineRule="auto"/>
        <w:jc w:val="right"/>
        <w:rPr>
          <w:bCs/>
          <w:color w:val="000000" w:themeColor="text1"/>
        </w:rPr>
      </w:pPr>
      <w:r>
        <w:rPr>
          <w:bCs/>
          <w:color w:val="000000" w:themeColor="text1"/>
        </w:rPr>
        <w:t>области от 23.09. 2015  №__</w:t>
      </w:r>
    </w:p>
    <w:p w:rsidR="00EA6658" w:rsidRDefault="00EA6658" w:rsidP="00EA6658">
      <w:pPr>
        <w:pStyle w:val="a6"/>
        <w:jc w:val="right"/>
        <w:rPr>
          <w:b w:val="0"/>
          <w:color w:val="000000" w:themeColor="text1"/>
          <w:sz w:val="24"/>
        </w:rPr>
      </w:pPr>
    </w:p>
    <w:p w:rsidR="00EA6658" w:rsidRDefault="00EA6658" w:rsidP="00EA6658">
      <w:pPr>
        <w:pStyle w:val="a6"/>
        <w:jc w:val="right"/>
        <w:rPr>
          <w:b w:val="0"/>
          <w:color w:val="000000" w:themeColor="text1"/>
          <w:sz w:val="24"/>
        </w:rPr>
      </w:pPr>
    </w:p>
    <w:p w:rsidR="00EA6658" w:rsidRPr="00EA6658" w:rsidRDefault="00EA6658" w:rsidP="00EA6658">
      <w:pPr>
        <w:jc w:val="center"/>
        <w:rPr>
          <w:rFonts w:ascii="Times New Roman" w:hAnsi="Times New Roman" w:cs="Times New Roman"/>
          <w:b/>
          <w:color w:val="000000" w:themeColor="text1"/>
          <w:sz w:val="28"/>
          <w:szCs w:val="28"/>
        </w:rPr>
      </w:pPr>
      <w:r w:rsidRPr="00EA6658">
        <w:rPr>
          <w:rFonts w:ascii="Times New Roman" w:hAnsi="Times New Roman" w:cs="Times New Roman"/>
          <w:b/>
          <w:color w:val="000000" w:themeColor="text1"/>
          <w:sz w:val="28"/>
          <w:szCs w:val="28"/>
        </w:rPr>
        <w:t>РЕГЛАМЕНТ</w:t>
      </w:r>
    </w:p>
    <w:p w:rsidR="00EA6658" w:rsidRPr="00EA6658" w:rsidRDefault="00EA6658" w:rsidP="00EA6658">
      <w:pPr>
        <w:jc w:val="center"/>
        <w:rPr>
          <w:rFonts w:ascii="Times New Roman" w:hAnsi="Times New Roman" w:cs="Times New Roman"/>
          <w:b/>
          <w:color w:val="000000" w:themeColor="text1"/>
          <w:sz w:val="28"/>
          <w:szCs w:val="28"/>
        </w:rPr>
      </w:pPr>
      <w:r w:rsidRPr="00EA6658">
        <w:rPr>
          <w:rFonts w:ascii="Times New Roman" w:hAnsi="Times New Roman" w:cs="Times New Roman"/>
          <w:b/>
          <w:color w:val="000000" w:themeColor="text1"/>
          <w:sz w:val="28"/>
          <w:szCs w:val="28"/>
        </w:rPr>
        <w:t>Совета депутатов Черновского  сельсовета Кочковского района Новосибирской области</w:t>
      </w:r>
    </w:p>
    <w:p w:rsidR="00EA6658" w:rsidRPr="00EA6658" w:rsidRDefault="00EA6658" w:rsidP="00EA6658">
      <w:pPr>
        <w:jc w:val="center"/>
        <w:rPr>
          <w:rFonts w:ascii="Times New Roman" w:hAnsi="Times New Roman" w:cs="Times New Roman"/>
          <w:color w:val="000000" w:themeColor="text1"/>
          <w:sz w:val="28"/>
          <w:szCs w:val="28"/>
        </w:rPr>
      </w:pPr>
    </w:p>
    <w:p w:rsidR="00EA6658" w:rsidRPr="00EA6658" w:rsidRDefault="00EA6658" w:rsidP="00EA6658">
      <w:pPr>
        <w:jc w:val="both"/>
        <w:rPr>
          <w:rFonts w:ascii="Times New Roman" w:hAnsi="Times New Roman" w:cs="Times New Roman"/>
          <w:color w:val="000000" w:themeColor="text1"/>
          <w:sz w:val="28"/>
          <w:szCs w:val="28"/>
        </w:rPr>
      </w:pPr>
      <w:proofErr w:type="gramStart"/>
      <w:r w:rsidRPr="00EA6658">
        <w:rPr>
          <w:rFonts w:ascii="Times New Roman" w:hAnsi="Times New Roman" w:cs="Times New Roman"/>
          <w:color w:val="000000" w:themeColor="text1"/>
          <w:sz w:val="28"/>
          <w:szCs w:val="28"/>
        </w:rPr>
        <w:t xml:space="preserve">Регламент Совета депутатов Черновского  сельсовета Кочковского района Новосибирской области (далее - Регламент) является нормативным правовым актом, определяющим в соответствии с Федеральным </w:t>
      </w:r>
      <w:hyperlink r:id="rId5" w:history="1">
        <w:r w:rsidRPr="00EA6658">
          <w:rPr>
            <w:rStyle w:val="a3"/>
            <w:rFonts w:ascii="Times New Roman" w:hAnsi="Times New Roman" w:cs="Times New Roman"/>
            <w:color w:val="000000" w:themeColor="text1"/>
            <w:sz w:val="28"/>
            <w:szCs w:val="28"/>
          </w:rPr>
          <w:t>законом</w:t>
        </w:r>
      </w:hyperlink>
      <w:r w:rsidRPr="00EA6658">
        <w:rPr>
          <w:rFonts w:ascii="Times New Roman" w:hAnsi="Times New Roman" w:cs="Times New Roman"/>
          <w:color w:val="000000" w:themeColor="text1"/>
          <w:sz w:val="28"/>
          <w:szCs w:val="28"/>
        </w:rPr>
        <w:t xml:space="preserve"> от 06.10.2003 № 131-ФЗ «Об общих принципах организации местного самоуправления в Российской Федерации», иными федеральными законами, законодательством Новосибирской области, </w:t>
      </w:r>
      <w:hyperlink r:id="rId6" w:history="1">
        <w:r w:rsidRPr="00EA6658">
          <w:rPr>
            <w:rStyle w:val="a3"/>
            <w:rFonts w:ascii="Times New Roman" w:hAnsi="Times New Roman" w:cs="Times New Roman"/>
            <w:color w:val="000000" w:themeColor="text1"/>
            <w:sz w:val="28"/>
            <w:szCs w:val="28"/>
          </w:rPr>
          <w:t>Уставом</w:t>
        </w:r>
      </w:hyperlink>
      <w:r w:rsidRPr="00EA6658">
        <w:rPr>
          <w:rFonts w:ascii="Times New Roman" w:hAnsi="Times New Roman" w:cs="Times New Roman"/>
          <w:color w:val="000000" w:themeColor="text1"/>
          <w:sz w:val="28"/>
          <w:szCs w:val="28"/>
        </w:rPr>
        <w:t xml:space="preserve"> Черновского  сельсовета Кочковского района Новосибирской области (далее - Устав Черновского сельсовета) порядок деятельности Совета депутатов Черновского сельсовета Кочковского района Новосибирской области.</w:t>
      </w:r>
      <w:proofErr w:type="gramEnd"/>
    </w:p>
    <w:p w:rsidR="00EA6658" w:rsidRDefault="00EA6658" w:rsidP="00EA6658">
      <w:pPr>
        <w:pStyle w:val="5"/>
        <w:spacing w:before="0" w:after="0"/>
        <w:jc w:val="center"/>
        <w:rPr>
          <w:i w:val="0"/>
          <w:color w:val="000000" w:themeColor="text1"/>
          <w:sz w:val="24"/>
          <w:szCs w:val="24"/>
        </w:rPr>
      </w:pPr>
    </w:p>
    <w:p w:rsidR="00EA6658" w:rsidRDefault="00EA6658" w:rsidP="00EA6658">
      <w:pPr>
        <w:pStyle w:val="5"/>
        <w:spacing w:before="0" w:after="0"/>
        <w:jc w:val="center"/>
        <w:rPr>
          <w:i w:val="0"/>
          <w:color w:val="000000" w:themeColor="text1"/>
          <w:sz w:val="24"/>
          <w:szCs w:val="24"/>
        </w:rPr>
      </w:pPr>
      <w:r>
        <w:rPr>
          <w:i w:val="0"/>
          <w:color w:val="000000" w:themeColor="text1"/>
          <w:sz w:val="24"/>
          <w:szCs w:val="24"/>
        </w:rPr>
        <w:t>ГЛАВА  1</w:t>
      </w:r>
    </w:p>
    <w:p w:rsidR="00EA6658" w:rsidRDefault="00EA6658" w:rsidP="00EA6658">
      <w:pPr>
        <w:jc w:val="center"/>
        <w:rPr>
          <w:b/>
          <w:color w:val="000000" w:themeColor="text1"/>
          <w:sz w:val="24"/>
          <w:szCs w:val="24"/>
        </w:rPr>
      </w:pPr>
    </w:p>
    <w:p w:rsidR="00EA6658" w:rsidRPr="00EA6658" w:rsidRDefault="00EA6658" w:rsidP="00EA6658">
      <w:pPr>
        <w:pStyle w:val="1"/>
        <w:jc w:val="center"/>
        <w:rPr>
          <w:color w:val="000000" w:themeColor="text1"/>
          <w:szCs w:val="28"/>
        </w:rPr>
      </w:pPr>
      <w:r w:rsidRPr="00EA6658">
        <w:rPr>
          <w:b/>
          <w:color w:val="000000" w:themeColor="text1"/>
          <w:szCs w:val="28"/>
        </w:rPr>
        <w:t>Общие положения.</w:t>
      </w:r>
    </w:p>
    <w:p w:rsidR="00EA6658" w:rsidRPr="00EA6658" w:rsidRDefault="00EA6658" w:rsidP="00EA6658">
      <w:pPr>
        <w:jc w:val="both"/>
        <w:rPr>
          <w:rFonts w:ascii="Times New Roman" w:hAnsi="Times New Roman" w:cs="Times New Roman"/>
          <w:b/>
          <w:bCs/>
          <w:color w:val="000000" w:themeColor="text1"/>
          <w:sz w:val="28"/>
          <w:szCs w:val="28"/>
        </w:rPr>
      </w:pPr>
    </w:p>
    <w:p w:rsidR="00EA6658" w:rsidRPr="00EA6658" w:rsidRDefault="00EA6658" w:rsidP="00EA6658">
      <w:pPr>
        <w:rPr>
          <w:rFonts w:ascii="Times New Roman" w:hAnsi="Times New Roman" w:cs="Times New Roman"/>
          <w:color w:val="000000" w:themeColor="text1"/>
          <w:sz w:val="28"/>
          <w:szCs w:val="28"/>
        </w:rPr>
      </w:pPr>
      <w:r w:rsidRPr="00EA6658">
        <w:rPr>
          <w:rFonts w:ascii="Times New Roman" w:hAnsi="Times New Roman" w:cs="Times New Roman"/>
          <w:b/>
          <w:bCs/>
          <w:color w:val="000000" w:themeColor="text1"/>
          <w:sz w:val="28"/>
          <w:szCs w:val="28"/>
        </w:rPr>
        <w:t xml:space="preserve">     Статья 1.</w:t>
      </w:r>
    </w:p>
    <w:p w:rsidR="00EA6658" w:rsidRPr="00EA6658" w:rsidRDefault="00EA6658" w:rsidP="00EA6658">
      <w:pPr>
        <w:jc w:val="both"/>
        <w:rPr>
          <w:rFonts w:ascii="Times New Roman" w:hAnsi="Times New Roman" w:cs="Times New Roman"/>
          <w:color w:val="000000" w:themeColor="text1"/>
          <w:sz w:val="28"/>
          <w:szCs w:val="28"/>
        </w:rPr>
      </w:pPr>
    </w:p>
    <w:p w:rsidR="00EA6658" w:rsidRPr="00EA6658" w:rsidRDefault="00EA6658" w:rsidP="00EA6658">
      <w:pPr>
        <w:numPr>
          <w:ilvl w:val="0"/>
          <w:numId w:val="1"/>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Совет депутатов Черновского  сельсовета Кочковского района Новосибирской области (далее по тексту – Совет депутатов) является представительным органом и входит в структуру органов местного самоуправления Черновского сельсовета Кочковского района Новосибирской области (далее по тексту Черновский сельсовет).</w:t>
      </w:r>
    </w:p>
    <w:p w:rsidR="00EA6658" w:rsidRPr="00EA6658" w:rsidRDefault="00EA6658" w:rsidP="00EA6658">
      <w:pPr>
        <w:numPr>
          <w:ilvl w:val="0"/>
          <w:numId w:val="1"/>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Совет депутатов избирается гражданами,</w:t>
      </w:r>
      <w:proofErr w:type="gramStart"/>
      <w:r w:rsidRPr="00EA6658">
        <w:rPr>
          <w:rFonts w:ascii="Times New Roman" w:hAnsi="Times New Roman" w:cs="Times New Roman"/>
          <w:color w:val="000000" w:themeColor="text1"/>
          <w:sz w:val="28"/>
          <w:szCs w:val="28"/>
        </w:rPr>
        <w:t xml:space="preserve"> ,</w:t>
      </w:r>
      <w:proofErr w:type="gramEnd"/>
      <w:r w:rsidRPr="00EA6658">
        <w:rPr>
          <w:rFonts w:ascii="Times New Roman" w:hAnsi="Times New Roman" w:cs="Times New Roman"/>
          <w:color w:val="000000" w:themeColor="text1"/>
          <w:sz w:val="28"/>
          <w:szCs w:val="28"/>
        </w:rPr>
        <w:t xml:space="preserve"> на основе всеобщего равного и прямого избирательного права при тайном голосовании  сроком на 5 лет.</w:t>
      </w:r>
    </w:p>
    <w:p w:rsidR="00EA6658" w:rsidRPr="00EA6658" w:rsidRDefault="00EA6658" w:rsidP="00EA6658">
      <w:pPr>
        <w:numPr>
          <w:ilvl w:val="0"/>
          <w:numId w:val="1"/>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Совет депутатов обладает правами юридического лица.</w:t>
      </w:r>
    </w:p>
    <w:p w:rsidR="00EA6658" w:rsidRPr="00EA6658" w:rsidRDefault="00EA6658" w:rsidP="00EA6658">
      <w:pPr>
        <w:jc w:val="both"/>
        <w:rPr>
          <w:rFonts w:ascii="Times New Roman" w:hAnsi="Times New Roman" w:cs="Times New Roman"/>
          <w:color w:val="000000" w:themeColor="text1"/>
          <w:sz w:val="28"/>
          <w:szCs w:val="28"/>
        </w:rPr>
      </w:pPr>
    </w:p>
    <w:p w:rsidR="00EA6658" w:rsidRPr="00EA6658" w:rsidRDefault="00EA6658" w:rsidP="00EA6658">
      <w:pPr>
        <w:rPr>
          <w:rFonts w:ascii="Times New Roman" w:hAnsi="Times New Roman" w:cs="Times New Roman"/>
          <w:b/>
          <w:bCs/>
          <w:color w:val="000000" w:themeColor="text1"/>
          <w:sz w:val="28"/>
          <w:szCs w:val="28"/>
        </w:rPr>
      </w:pPr>
      <w:r w:rsidRPr="00EA6658">
        <w:rPr>
          <w:rFonts w:ascii="Times New Roman" w:hAnsi="Times New Roman" w:cs="Times New Roman"/>
          <w:b/>
          <w:bCs/>
          <w:color w:val="000000" w:themeColor="text1"/>
          <w:sz w:val="28"/>
          <w:szCs w:val="28"/>
        </w:rPr>
        <w:t xml:space="preserve">     Статья 2.</w:t>
      </w:r>
    </w:p>
    <w:p w:rsidR="00EA6658" w:rsidRPr="00EA6658" w:rsidRDefault="00EA6658" w:rsidP="00EA6658">
      <w:pPr>
        <w:jc w:val="both"/>
        <w:rPr>
          <w:rFonts w:ascii="Times New Roman" w:hAnsi="Times New Roman" w:cs="Times New Roman"/>
          <w:color w:val="000000" w:themeColor="text1"/>
          <w:sz w:val="28"/>
          <w:szCs w:val="28"/>
        </w:rPr>
      </w:pPr>
    </w:p>
    <w:p w:rsidR="00EA6658" w:rsidRPr="00EA6658" w:rsidRDefault="00EA6658" w:rsidP="00EA6658">
      <w:pPr>
        <w:numPr>
          <w:ilvl w:val="0"/>
          <w:numId w:val="2"/>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lastRenderedPageBreak/>
        <w:t>Совет депутатов самостоятельно решает вопросы, относящиеся в соответствии с федеральным законодательством и законодательством Новосибирской области к его ведению и Уставом Черновского сельсовета.</w:t>
      </w:r>
    </w:p>
    <w:p w:rsidR="00EA6658" w:rsidRPr="00EA6658" w:rsidRDefault="00EA6658" w:rsidP="00EA6658">
      <w:pPr>
        <w:numPr>
          <w:ilvl w:val="0"/>
          <w:numId w:val="2"/>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 xml:space="preserve">Деятельность Совета депутатов основывается на принципах коллективного свободного обсуждения и решения вопросов. Сессии Совета депутатов проводятся гласно и носят открытый характер. Совет депутатов вправе принять решение о проведении закрытого заседания. </w:t>
      </w: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Глава Черновского сельсовета Кочковского района Новосибирской области (далее – глава сельсовета), иные выборные должностные лица и   должностные лица органов местного самоуправления  Черновского сельсовета в соответствии с Уставом  Черновского сельсовета, а также представители органов прокуратуры   вправе присутствовать на любых, в том числе закрытых заседаниях Совета депутатов и его органов.</w:t>
      </w:r>
    </w:p>
    <w:p w:rsidR="00EA6658" w:rsidRPr="00EA6658" w:rsidRDefault="00EA6658" w:rsidP="00EA6658">
      <w:pPr>
        <w:numPr>
          <w:ilvl w:val="0"/>
          <w:numId w:val="2"/>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Порядок деятельности Совета депутатов определяется Конституцией Российской Федерации, Федеральными законами и Законами Новосибирской области, а также иными нормативными правовыми актами, решениями Совета депутатов и настоящим Регламентом.</w:t>
      </w:r>
    </w:p>
    <w:p w:rsidR="00EA6658" w:rsidRPr="00EA6658" w:rsidRDefault="00EA6658" w:rsidP="00EA6658">
      <w:pPr>
        <w:jc w:val="both"/>
        <w:rPr>
          <w:rFonts w:ascii="Times New Roman" w:hAnsi="Times New Roman" w:cs="Times New Roman"/>
          <w:color w:val="000000" w:themeColor="text1"/>
          <w:sz w:val="28"/>
          <w:szCs w:val="28"/>
        </w:rPr>
      </w:pPr>
    </w:p>
    <w:p w:rsidR="00EA6658" w:rsidRPr="00EA6658" w:rsidRDefault="00EA6658" w:rsidP="00EA6658">
      <w:pPr>
        <w:rPr>
          <w:rFonts w:ascii="Times New Roman" w:hAnsi="Times New Roman" w:cs="Times New Roman"/>
          <w:b/>
          <w:bCs/>
          <w:color w:val="000000" w:themeColor="text1"/>
          <w:sz w:val="28"/>
          <w:szCs w:val="28"/>
        </w:rPr>
      </w:pPr>
      <w:r w:rsidRPr="00EA6658">
        <w:rPr>
          <w:rFonts w:ascii="Times New Roman" w:hAnsi="Times New Roman" w:cs="Times New Roman"/>
          <w:b/>
          <w:bCs/>
          <w:color w:val="000000" w:themeColor="text1"/>
          <w:sz w:val="28"/>
          <w:szCs w:val="28"/>
        </w:rPr>
        <w:t xml:space="preserve">     Статья  3.</w:t>
      </w:r>
    </w:p>
    <w:p w:rsidR="00EA6658" w:rsidRPr="00EA6658" w:rsidRDefault="00EA6658" w:rsidP="00EA6658">
      <w:pPr>
        <w:jc w:val="both"/>
        <w:rPr>
          <w:rFonts w:ascii="Times New Roman" w:hAnsi="Times New Roman" w:cs="Times New Roman"/>
          <w:color w:val="000000" w:themeColor="text1"/>
          <w:sz w:val="28"/>
          <w:szCs w:val="28"/>
        </w:rPr>
      </w:pP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 xml:space="preserve">     Депутату Совета депутатов (далее по тексту – депутату) обеспечиваются условия для беспрепятственного и эффективного осуществления его полномочий в соответствии с законодательством Российской Федерации и Новосибирской области.</w:t>
      </w:r>
    </w:p>
    <w:p w:rsidR="00EA6658" w:rsidRPr="00EA6658" w:rsidRDefault="00EA6658" w:rsidP="00EA6658">
      <w:pPr>
        <w:jc w:val="both"/>
        <w:rPr>
          <w:rFonts w:ascii="Times New Roman" w:hAnsi="Times New Roman" w:cs="Times New Roman"/>
          <w:color w:val="000000" w:themeColor="text1"/>
          <w:sz w:val="28"/>
          <w:szCs w:val="28"/>
        </w:rPr>
      </w:pPr>
    </w:p>
    <w:p w:rsidR="00EA6658" w:rsidRPr="00EA6658" w:rsidRDefault="00EA6658" w:rsidP="00EA6658">
      <w:pPr>
        <w:rPr>
          <w:rFonts w:ascii="Times New Roman" w:hAnsi="Times New Roman" w:cs="Times New Roman"/>
          <w:b/>
          <w:bCs/>
          <w:color w:val="000000" w:themeColor="text1"/>
          <w:sz w:val="28"/>
          <w:szCs w:val="28"/>
        </w:rPr>
      </w:pPr>
      <w:r w:rsidRPr="00EA6658">
        <w:rPr>
          <w:rFonts w:ascii="Times New Roman" w:hAnsi="Times New Roman" w:cs="Times New Roman"/>
          <w:b/>
          <w:bCs/>
          <w:color w:val="000000" w:themeColor="text1"/>
          <w:sz w:val="28"/>
          <w:szCs w:val="28"/>
        </w:rPr>
        <w:t xml:space="preserve">     Статья  4.</w:t>
      </w:r>
    </w:p>
    <w:p w:rsidR="00EA6658" w:rsidRPr="00EA6658" w:rsidRDefault="00EA6658" w:rsidP="00EA6658">
      <w:pPr>
        <w:jc w:val="both"/>
        <w:rPr>
          <w:rFonts w:ascii="Times New Roman" w:hAnsi="Times New Roman" w:cs="Times New Roman"/>
          <w:color w:val="000000" w:themeColor="text1"/>
          <w:sz w:val="28"/>
          <w:szCs w:val="28"/>
        </w:rPr>
      </w:pPr>
    </w:p>
    <w:p w:rsidR="00EA6658" w:rsidRPr="00EA6658" w:rsidRDefault="00EA6658" w:rsidP="00EA6658">
      <w:pPr>
        <w:numPr>
          <w:ilvl w:val="0"/>
          <w:numId w:val="3"/>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 xml:space="preserve">Совет депутатов осуществляет свои полномочия не позднее 30 дней со дня избрания не менее 2/3 депутатов от установленной численности депутатов Совета депутатов. Совет депутатов прекращает свои полномочия со дня </w:t>
      </w:r>
      <w:proofErr w:type="gramStart"/>
      <w:r w:rsidRPr="00EA6658">
        <w:rPr>
          <w:rFonts w:ascii="Times New Roman" w:hAnsi="Times New Roman" w:cs="Times New Roman"/>
          <w:color w:val="000000" w:themeColor="text1"/>
          <w:sz w:val="28"/>
          <w:szCs w:val="28"/>
        </w:rPr>
        <w:t>начала работы Совета депутатов нового созыва</w:t>
      </w:r>
      <w:proofErr w:type="gramEnd"/>
      <w:r w:rsidRPr="00EA6658">
        <w:rPr>
          <w:rFonts w:ascii="Times New Roman" w:hAnsi="Times New Roman" w:cs="Times New Roman"/>
          <w:color w:val="000000" w:themeColor="text1"/>
          <w:sz w:val="28"/>
          <w:szCs w:val="28"/>
        </w:rPr>
        <w:t>.</w:t>
      </w:r>
    </w:p>
    <w:p w:rsidR="00EA6658" w:rsidRPr="00EA6658" w:rsidRDefault="00EA6658" w:rsidP="00EA6658">
      <w:pPr>
        <w:pStyle w:val="a6"/>
        <w:jc w:val="both"/>
        <w:rPr>
          <w:rFonts w:ascii="Times New Roman" w:hAnsi="Times New Roman" w:cs="Times New Roman"/>
          <w:b w:val="0"/>
          <w:bCs w:val="0"/>
          <w:color w:val="000000" w:themeColor="text1"/>
          <w:szCs w:val="28"/>
        </w:rPr>
      </w:pPr>
      <w:r w:rsidRPr="00EA6658">
        <w:rPr>
          <w:rFonts w:ascii="Times New Roman" w:hAnsi="Times New Roman" w:cs="Times New Roman"/>
          <w:b w:val="0"/>
          <w:bCs w:val="0"/>
          <w:color w:val="000000" w:themeColor="text1"/>
          <w:szCs w:val="28"/>
        </w:rPr>
        <w:t xml:space="preserve">2. Полномочия депутата начинаются со дня его избрания и прекращаются с момента </w:t>
      </w:r>
      <w:proofErr w:type="gramStart"/>
      <w:r w:rsidRPr="00EA6658">
        <w:rPr>
          <w:rFonts w:ascii="Times New Roman" w:hAnsi="Times New Roman" w:cs="Times New Roman"/>
          <w:b w:val="0"/>
          <w:bCs w:val="0"/>
          <w:color w:val="000000" w:themeColor="text1"/>
          <w:szCs w:val="28"/>
        </w:rPr>
        <w:t>начала работы Совета депутатов нового созыва</w:t>
      </w:r>
      <w:proofErr w:type="gramEnd"/>
      <w:r w:rsidRPr="00EA6658">
        <w:rPr>
          <w:rFonts w:ascii="Times New Roman" w:hAnsi="Times New Roman" w:cs="Times New Roman"/>
          <w:b w:val="0"/>
          <w:bCs w:val="0"/>
          <w:color w:val="000000" w:themeColor="text1"/>
          <w:szCs w:val="28"/>
        </w:rPr>
        <w:t>.</w:t>
      </w:r>
    </w:p>
    <w:p w:rsidR="00EA6658" w:rsidRPr="00EA6658" w:rsidRDefault="00EA6658" w:rsidP="00EA6658">
      <w:pPr>
        <w:pStyle w:val="ConsPlusNormal"/>
        <w:widowControl/>
        <w:ind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 xml:space="preserve"> Полномочия депутата прекращаются досрочно в случае:</w:t>
      </w:r>
    </w:p>
    <w:p w:rsidR="00EA6658" w:rsidRPr="00EA6658" w:rsidRDefault="00EA6658" w:rsidP="00EA6658">
      <w:pPr>
        <w:tabs>
          <w:tab w:val="left" w:pos="720"/>
        </w:tabs>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1) смерти;</w:t>
      </w:r>
    </w:p>
    <w:p w:rsidR="00EA6658" w:rsidRPr="00EA6658" w:rsidRDefault="00EA6658" w:rsidP="00EA6658">
      <w:pPr>
        <w:tabs>
          <w:tab w:val="left" w:pos="720"/>
        </w:tabs>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2) отставки по собственному желанию;</w:t>
      </w:r>
    </w:p>
    <w:p w:rsidR="00EA6658" w:rsidRPr="00EA6658" w:rsidRDefault="00EA6658" w:rsidP="00EA6658">
      <w:pPr>
        <w:tabs>
          <w:tab w:val="left" w:pos="720"/>
        </w:tabs>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lastRenderedPageBreak/>
        <w:t>3) признания судом недееспособным или ограниченно дееспособным;</w:t>
      </w:r>
    </w:p>
    <w:p w:rsidR="00EA6658" w:rsidRPr="00EA6658" w:rsidRDefault="00EA6658" w:rsidP="00EA6658">
      <w:pPr>
        <w:tabs>
          <w:tab w:val="left" w:pos="720"/>
        </w:tabs>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4) признания судом безвестно отсутствующим или объявления умершим;</w:t>
      </w:r>
    </w:p>
    <w:p w:rsidR="00EA6658" w:rsidRPr="00EA6658" w:rsidRDefault="00EA6658" w:rsidP="00EA6658">
      <w:pPr>
        <w:tabs>
          <w:tab w:val="left" w:pos="720"/>
        </w:tabs>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5) вступления в отношении его в законную силу обвинительного приговора суда;</w:t>
      </w:r>
    </w:p>
    <w:p w:rsidR="00EA6658" w:rsidRPr="00EA6658" w:rsidRDefault="00EA6658" w:rsidP="00EA6658">
      <w:pPr>
        <w:tabs>
          <w:tab w:val="left" w:pos="720"/>
        </w:tabs>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6) выезда за пределы Российской Федерации на постоянное место жительства;</w:t>
      </w:r>
    </w:p>
    <w:p w:rsidR="00EA6658" w:rsidRPr="00EA6658" w:rsidRDefault="00EA6658" w:rsidP="00EA6658">
      <w:pPr>
        <w:pStyle w:val="a7"/>
        <w:ind w:left="0"/>
        <w:rPr>
          <w:color w:val="000000" w:themeColor="text1"/>
          <w:szCs w:val="28"/>
        </w:rPr>
      </w:pPr>
      <w:proofErr w:type="gramStart"/>
      <w:r w:rsidRPr="00EA6658">
        <w:rPr>
          <w:color w:val="000000" w:themeColor="text1"/>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EA6658">
        <w:rPr>
          <w:color w:val="000000" w:themeColor="text1"/>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A6658" w:rsidRPr="00EA6658" w:rsidRDefault="00EA6658" w:rsidP="00EA6658">
      <w:pPr>
        <w:tabs>
          <w:tab w:val="left" w:pos="720"/>
        </w:tabs>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8) отзыва избирателями;</w:t>
      </w:r>
    </w:p>
    <w:p w:rsidR="00EA6658" w:rsidRPr="00EA6658" w:rsidRDefault="00EA6658" w:rsidP="00EA6658">
      <w:pPr>
        <w:tabs>
          <w:tab w:val="left" w:pos="720"/>
        </w:tabs>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9) досрочного прекращения полномочий Совета депутатов;</w:t>
      </w:r>
    </w:p>
    <w:p w:rsidR="00EA6658" w:rsidRPr="00EA6658" w:rsidRDefault="00EA6658" w:rsidP="00EA6658">
      <w:pPr>
        <w:tabs>
          <w:tab w:val="left" w:pos="720"/>
        </w:tabs>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10) призыва на военную службу или направления на заменяющую ее альтернативную гражданскую службу;</w:t>
      </w:r>
    </w:p>
    <w:p w:rsidR="00EA6658" w:rsidRPr="00EA6658" w:rsidRDefault="00EA6658" w:rsidP="00EA6658">
      <w:pPr>
        <w:pStyle w:val="ConsPlusNormal"/>
        <w:widowControl/>
        <w:ind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11) в иных случаях, установленных Федеральным законом от 06.10. 2003 № 131-ФЗ «Об общих принципах организации местного самоуправления в Российской Федерации» и иными федеральными законами.</w:t>
      </w:r>
    </w:p>
    <w:p w:rsidR="00EA6658" w:rsidRPr="00EA6658" w:rsidRDefault="00EA6658" w:rsidP="00EA6658">
      <w:pPr>
        <w:pStyle w:val="ConsPlusNormal"/>
        <w:widowControl/>
        <w:ind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 xml:space="preserve">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EA6658" w:rsidRPr="00EA6658" w:rsidRDefault="00EA6658" w:rsidP="00EA6658">
      <w:pPr>
        <w:autoSpaceDE w:val="0"/>
        <w:autoSpaceDN w:val="0"/>
        <w:adjustRightInd w:val="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 xml:space="preserve">        Основаниями для отзыва </w:t>
      </w:r>
      <w:proofErr w:type="spellStart"/>
      <w:r w:rsidRPr="00EA6658">
        <w:rPr>
          <w:rFonts w:ascii="Times New Roman" w:hAnsi="Times New Roman" w:cs="Times New Roman"/>
          <w:color w:val="000000" w:themeColor="text1"/>
          <w:sz w:val="28"/>
          <w:szCs w:val="28"/>
        </w:rPr>
        <w:t>депутатамогут</w:t>
      </w:r>
      <w:proofErr w:type="spellEnd"/>
      <w:r w:rsidRPr="00EA6658">
        <w:rPr>
          <w:rFonts w:ascii="Times New Roman" w:hAnsi="Times New Roman" w:cs="Times New Roman"/>
          <w:color w:val="000000" w:themeColor="text1"/>
          <w:sz w:val="28"/>
          <w:szCs w:val="28"/>
        </w:rPr>
        <w:t xml:space="preserve"> служить только его конкретные противоправные решения или действия (бездействие) в случае их подтверждения в судебном порядке. Освобождение по иным основаниям не допускается.</w:t>
      </w:r>
    </w:p>
    <w:p w:rsidR="00EA6658" w:rsidRPr="00EA6658" w:rsidRDefault="00EA6658" w:rsidP="00EA6658">
      <w:pPr>
        <w:pStyle w:val="ConsPlusNormal"/>
        <w:widowControl/>
        <w:ind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Депутат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w:t>
      </w:r>
    </w:p>
    <w:p w:rsidR="00EA6658" w:rsidRPr="00EA6658" w:rsidRDefault="00EA6658" w:rsidP="00EA6658">
      <w:pPr>
        <w:pStyle w:val="ConsPlusNormal"/>
        <w:widowControl/>
        <w:ind w:firstLine="54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lastRenderedPageBreak/>
        <w:t>Решение Совета депутатов о досрочном прекращении полномочий депутата принимается большинством голосов от установленного числа депутатов Совета депутатов.</w:t>
      </w:r>
    </w:p>
    <w:p w:rsidR="00EA6658" w:rsidRPr="00EA6658" w:rsidRDefault="00EA6658" w:rsidP="00EA6658">
      <w:pPr>
        <w:pStyle w:val="ConsPlusNormal"/>
        <w:widowControl/>
        <w:ind w:firstLine="54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В случае досрочного прекращения полномочий депутата назначаются выборы в соответствии с действующим законодательством.</w:t>
      </w:r>
    </w:p>
    <w:p w:rsidR="00EA6658" w:rsidRPr="00EA6658" w:rsidRDefault="00EA6658" w:rsidP="00EA6658">
      <w:pPr>
        <w:jc w:val="both"/>
        <w:rPr>
          <w:rFonts w:ascii="Times New Roman" w:hAnsi="Times New Roman" w:cs="Times New Roman"/>
          <w:bCs/>
          <w:color w:val="000000" w:themeColor="text1"/>
          <w:sz w:val="28"/>
          <w:szCs w:val="28"/>
        </w:rPr>
      </w:pPr>
      <w:r w:rsidRPr="00EA6658">
        <w:rPr>
          <w:rFonts w:ascii="Times New Roman" w:hAnsi="Times New Roman" w:cs="Times New Roman"/>
          <w:bCs/>
          <w:color w:val="000000" w:themeColor="text1"/>
          <w:sz w:val="28"/>
          <w:szCs w:val="28"/>
        </w:rPr>
        <w:t xml:space="preserve">         3. Решение Совета депутатов о самороспуске принимается большинством голосов от установленного числа депутатов Совета депутатов.</w:t>
      </w:r>
    </w:p>
    <w:p w:rsidR="00EA6658" w:rsidRPr="00EA6658" w:rsidRDefault="00EA6658" w:rsidP="00EA6658">
      <w:pPr>
        <w:jc w:val="both"/>
        <w:rPr>
          <w:rFonts w:ascii="Times New Roman" w:hAnsi="Times New Roman" w:cs="Times New Roman"/>
          <w:b/>
          <w:bCs/>
          <w:color w:val="000000" w:themeColor="text1"/>
          <w:sz w:val="28"/>
          <w:szCs w:val="28"/>
        </w:rPr>
      </w:pPr>
    </w:p>
    <w:p w:rsidR="00EA6658" w:rsidRPr="00EA6658" w:rsidRDefault="00EA6658" w:rsidP="00EA6658">
      <w:pPr>
        <w:jc w:val="both"/>
        <w:rPr>
          <w:rFonts w:ascii="Times New Roman" w:hAnsi="Times New Roman" w:cs="Times New Roman"/>
          <w:b/>
          <w:bCs/>
          <w:color w:val="000000" w:themeColor="text1"/>
          <w:sz w:val="28"/>
          <w:szCs w:val="28"/>
        </w:rPr>
      </w:pPr>
      <w:r w:rsidRPr="00EA6658">
        <w:rPr>
          <w:rFonts w:ascii="Times New Roman" w:hAnsi="Times New Roman" w:cs="Times New Roman"/>
          <w:b/>
          <w:bCs/>
          <w:color w:val="000000" w:themeColor="text1"/>
          <w:sz w:val="28"/>
          <w:szCs w:val="28"/>
        </w:rPr>
        <w:t xml:space="preserve">     Статья  5.</w:t>
      </w:r>
    </w:p>
    <w:p w:rsidR="00EA6658" w:rsidRPr="00EA6658" w:rsidRDefault="00EA6658" w:rsidP="00EA6658">
      <w:pPr>
        <w:jc w:val="both"/>
        <w:rPr>
          <w:rFonts w:ascii="Times New Roman" w:hAnsi="Times New Roman" w:cs="Times New Roman"/>
          <w:color w:val="000000" w:themeColor="text1"/>
          <w:sz w:val="28"/>
          <w:szCs w:val="28"/>
        </w:rPr>
      </w:pPr>
    </w:p>
    <w:p w:rsidR="00EA6658" w:rsidRPr="00EA6658" w:rsidRDefault="00EA6658" w:rsidP="00EA6658">
      <w:pPr>
        <w:pStyle w:val="ConsPlusNormal"/>
        <w:widowControl/>
        <w:ind w:firstLine="54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 xml:space="preserve">1. </w:t>
      </w:r>
      <w:proofErr w:type="gramStart"/>
      <w:r w:rsidRPr="00EA6658">
        <w:rPr>
          <w:rFonts w:ascii="Times New Roman" w:hAnsi="Times New Roman" w:cs="Times New Roman"/>
          <w:color w:val="000000" w:themeColor="text1"/>
          <w:sz w:val="28"/>
          <w:szCs w:val="28"/>
        </w:rPr>
        <w:t>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roofErr w:type="gramEnd"/>
    </w:p>
    <w:p w:rsidR="00EA6658" w:rsidRPr="00EA6658" w:rsidRDefault="00EA6658" w:rsidP="00EA6658">
      <w:pPr>
        <w:pStyle w:val="ConsPlusNormal"/>
        <w:widowControl/>
        <w:ind w:firstLine="54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2.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EA6658" w:rsidRPr="00EA6658" w:rsidRDefault="00EA6658" w:rsidP="00EA6658">
      <w:pPr>
        <w:pStyle w:val="a6"/>
        <w:jc w:val="both"/>
        <w:rPr>
          <w:rFonts w:ascii="Times New Roman" w:hAnsi="Times New Roman" w:cs="Times New Roman"/>
          <w:b w:val="0"/>
          <w:bCs w:val="0"/>
          <w:color w:val="000000" w:themeColor="text1"/>
          <w:szCs w:val="28"/>
        </w:rPr>
      </w:pPr>
    </w:p>
    <w:p w:rsidR="00EA6658" w:rsidRPr="00EA6658" w:rsidRDefault="00EA6658" w:rsidP="00EA6658">
      <w:pPr>
        <w:pStyle w:val="6"/>
        <w:spacing w:before="0" w:after="0"/>
        <w:jc w:val="center"/>
        <w:rPr>
          <w:color w:val="000000" w:themeColor="text1"/>
          <w:sz w:val="28"/>
          <w:szCs w:val="28"/>
        </w:rPr>
      </w:pPr>
      <w:r w:rsidRPr="00EA6658">
        <w:rPr>
          <w:color w:val="000000" w:themeColor="text1"/>
          <w:sz w:val="28"/>
          <w:szCs w:val="28"/>
        </w:rPr>
        <w:t>ГЛАВА  2</w:t>
      </w:r>
    </w:p>
    <w:p w:rsidR="00EA6658" w:rsidRPr="00EA6658" w:rsidRDefault="00EA6658" w:rsidP="00EA6658">
      <w:pPr>
        <w:rPr>
          <w:rFonts w:ascii="Times New Roman" w:hAnsi="Times New Roman" w:cs="Times New Roman"/>
          <w:b/>
          <w:color w:val="000000" w:themeColor="text1"/>
          <w:sz w:val="28"/>
          <w:szCs w:val="28"/>
        </w:rPr>
      </w:pPr>
    </w:p>
    <w:p w:rsidR="00EA6658" w:rsidRPr="00EA6658" w:rsidRDefault="00EA6658" w:rsidP="00EA6658">
      <w:pPr>
        <w:jc w:val="center"/>
        <w:rPr>
          <w:rFonts w:ascii="Times New Roman" w:hAnsi="Times New Roman" w:cs="Times New Roman"/>
          <w:b/>
          <w:color w:val="000000" w:themeColor="text1"/>
          <w:sz w:val="28"/>
          <w:szCs w:val="28"/>
        </w:rPr>
      </w:pPr>
      <w:r w:rsidRPr="00EA6658">
        <w:rPr>
          <w:rFonts w:ascii="Times New Roman" w:hAnsi="Times New Roman" w:cs="Times New Roman"/>
          <w:b/>
          <w:color w:val="000000" w:themeColor="text1"/>
          <w:sz w:val="28"/>
          <w:szCs w:val="28"/>
        </w:rPr>
        <w:t>Председатель Совета депутатов.</w:t>
      </w:r>
    </w:p>
    <w:p w:rsidR="00EA6658" w:rsidRPr="00EA6658" w:rsidRDefault="00EA6658" w:rsidP="00EA6658">
      <w:pPr>
        <w:jc w:val="center"/>
        <w:rPr>
          <w:rFonts w:ascii="Times New Roman" w:hAnsi="Times New Roman" w:cs="Times New Roman"/>
          <w:b/>
          <w:color w:val="000000" w:themeColor="text1"/>
          <w:sz w:val="28"/>
          <w:szCs w:val="28"/>
        </w:rPr>
      </w:pPr>
      <w:r w:rsidRPr="00EA6658">
        <w:rPr>
          <w:rFonts w:ascii="Times New Roman" w:hAnsi="Times New Roman" w:cs="Times New Roman"/>
          <w:b/>
          <w:color w:val="000000" w:themeColor="text1"/>
          <w:sz w:val="28"/>
          <w:szCs w:val="28"/>
        </w:rPr>
        <w:t>Заместитель председателя Совета депутатов.</w:t>
      </w:r>
    </w:p>
    <w:p w:rsidR="00EA6658" w:rsidRPr="00EA6658" w:rsidRDefault="00EA6658" w:rsidP="00EA6658">
      <w:pPr>
        <w:jc w:val="both"/>
        <w:rPr>
          <w:rFonts w:ascii="Times New Roman" w:hAnsi="Times New Roman" w:cs="Times New Roman"/>
          <w:color w:val="000000" w:themeColor="text1"/>
          <w:sz w:val="28"/>
          <w:szCs w:val="28"/>
        </w:rPr>
      </w:pPr>
    </w:p>
    <w:p w:rsidR="00EA6658" w:rsidRPr="00EA6658" w:rsidRDefault="00EA6658" w:rsidP="00EA6658">
      <w:pPr>
        <w:rPr>
          <w:rFonts w:ascii="Times New Roman" w:hAnsi="Times New Roman" w:cs="Times New Roman"/>
          <w:b/>
          <w:bCs/>
          <w:color w:val="000000" w:themeColor="text1"/>
          <w:sz w:val="28"/>
          <w:szCs w:val="28"/>
        </w:rPr>
      </w:pPr>
      <w:r w:rsidRPr="00EA6658">
        <w:rPr>
          <w:rFonts w:ascii="Times New Roman" w:hAnsi="Times New Roman" w:cs="Times New Roman"/>
          <w:b/>
          <w:bCs/>
          <w:color w:val="000000" w:themeColor="text1"/>
          <w:sz w:val="28"/>
          <w:szCs w:val="28"/>
        </w:rPr>
        <w:t>Статья 6.</w:t>
      </w:r>
    </w:p>
    <w:p w:rsidR="00EA6658" w:rsidRPr="00EA6658" w:rsidRDefault="00EA6658" w:rsidP="00EA6658">
      <w:pPr>
        <w:jc w:val="both"/>
        <w:rPr>
          <w:rFonts w:ascii="Times New Roman" w:hAnsi="Times New Roman" w:cs="Times New Roman"/>
          <w:color w:val="000000" w:themeColor="text1"/>
          <w:sz w:val="28"/>
          <w:szCs w:val="28"/>
        </w:rPr>
      </w:pPr>
    </w:p>
    <w:p w:rsidR="00EA6658" w:rsidRPr="00EA6658" w:rsidRDefault="00EA6658" w:rsidP="00EA6658">
      <w:pPr>
        <w:numPr>
          <w:ilvl w:val="0"/>
          <w:numId w:val="4"/>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Председатель Совета депутатов избирается тайным голосованием на сессии, если иное не установлено решением сессии Совета депутатов.</w:t>
      </w:r>
    </w:p>
    <w:p w:rsidR="00EA6658" w:rsidRPr="00EA6658" w:rsidRDefault="00EA6658" w:rsidP="00EA6658">
      <w:pPr>
        <w:numPr>
          <w:ilvl w:val="0"/>
          <w:numId w:val="4"/>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Кандидатуры на должность председателя Совета депутатов выдвигают депутаты. Возможно самовыдвижение.</w:t>
      </w:r>
    </w:p>
    <w:p w:rsidR="00EA6658" w:rsidRPr="00EA6658" w:rsidRDefault="00EA6658" w:rsidP="00EA6658">
      <w:pPr>
        <w:numPr>
          <w:ilvl w:val="0"/>
          <w:numId w:val="4"/>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lastRenderedPageBreak/>
        <w:t>Тайное голосование проводится в соответствии с настоящим Регламентом. В бюллетене для тайного голосования указываются фамилия, имя, отчество кандидата, его должность на момент выдвижения.</w:t>
      </w:r>
    </w:p>
    <w:p w:rsidR="00EA6658" w:rsidRPr="00EA6658" w:rsidRDefault="00EA6658" w:rsidP="00EA6658">
      <w:pPr>
        <w:numPr>
          <w:ilvl w:val="0"/>
          <w:numId w:val="4"/>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Кандидат считается избранным на должность председателя Совета депутатов, если за него проголосовало более половины от числа депутатов, установленного для Совета депутатов.</w:t>
      </w:r>
    </w:p>
    <w:p w:rsidR="00EA6658" w:rsidRPr="00EA6658" w:rsidRDefault="00EA6658" w:rsidP="00EA6658">
      <w:pPr>
        <w:numPr>
          <w:ilvl w:val="0"/>
          <w:numId w:val="4"/>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Порядок избрания председателя Совета депутатов и освобождения его от должности определяется Уставом Черновского сельсовета и настоящим Регламентом. Председатель Совета депутатов осуществляет свои полномочия на непостоянной основе.</w:t>
      </w:r>
    </w:p>
    <w:p w:rsidR="00EA6658" w:rsidRPr="00EA6658" w:rsidRDefault="00EA6658" w:rsidP="00EA6658">
      <w:pPr>
        <w:tabs>
          <w:tab w:val="left" w:pos="720"/>
        </w:tabs>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Председатель Совета депутатов:</w:t>
      </w:r>
    </w:p>
    <w:p w:rsidR="00EA6658" w:rsidRPr="00EA6658" w:rsidRDefault="00EA6658" w:rsidP="00EA6658">
      <w:pPr>
        <w:tabs>
          <w:tab w:val="left" w:pos="720"/>
        </w:tabs>
        <w:ind w:firstLine="709"/>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1) представляет Совет депутатов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Совета депутатов;</w:t>
      </w:r>
    </w:p>
    <w:p w:rsidR="00EA6658" w:rsidRPr="00EA6658" w:rsidRDefault="00EA6658" w:rsidP="00EA6658">
      <w:pPr>
        <w:tabs>
          <w:tab w:val="left" w:pos="720"/>
        </w:tabs>
        <w:ind w:firstLine="709"/>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2) руководит подготовкой заседаний Совета депутатов и вопросов, выносимых на рассмотрение Совета депутатов;</w:t>
      </w:r>
    </w:p>
    <w:p w:rsidR="00EA6658" w:rsidRPr="00EA6658" w:rsidRDefault="00EA6658" w:rsidP="00EA6658">
      <w:pPr>
        <w:tabs>
          <w:tab w:val="left" w:pos="720"/>
        </w:tabs>
        <w:ind w:firstLine="709"/>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3) созывает и ведет заседания Совета депутатов, ведает его внутренним распорядком;</w:t>
      </w:r>
    </w:p>
    <w:p w:rsidR="00EA6658" w:rsidRPr="00EA6658" w:rsidRDefault="00EA6658" w:rsidP="00EA6658">
      <w:pPr>
        <w:tabs>
          <w:tab w:val="left" w:pos="720"/>
        </w:tabs>
        <w:ind w:firstLine="709"/>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4) принимает меры по обеспечению гласности и учету общественного мнения в работе Совета депутатов;</w:t>
      </w:r>
    </w:p>
    <w:p w:rsidR="00EA6658" w:rsidRPr="00EA6658" w:rsidRDefault="00EA6658" w:rsidP="00EA6658">
      <w:pPr>
        <w:tabs>
          <w:tab w:val="left" w:pos="720"/>
        </w:tabs>
        <w:ind w:firstLine="709"/>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 xml:space="preserve">5) подписывает протоколы заседаний, решения Совета депутатов; </w:t>
      </w:r>
    </w:p>
    <w:p w:rsidR="00EA6658" w:rsidRPr="00EA6658" w:rsidRDefault="00EA6658" w:rsidP="00EA6658">
      <w:pPr>
        <w:tabs>
          <w:tab w:val="left" w:pos="720"/>
        </w:tabs>
        <w:ind w:firstLine="709"/>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6) издает в пределах своих полномочий постановления и распоряжения по вопросам организации деятельности Совета депутатов;</w:t>
      </w:r>
    </w:p>
    <w:p w:rsidR="00EA6658" w:rsidRPr="00EA6658" w:rsidRDefault="00EA6658" w:rsidP="00EA6658">
      <w:pPr>
        <w:tabs>
          <w:tab w:val="left" w:pos="720"/>
        </w:tabs>
        <w:ind w:firstLine="709"/>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7) организует прием граждан, рассмотрение их обращений, заявлений и жалоб;</w:t>
      </w:r>
    </w:p>
    <w:p w:rsidR="00EA6658" w:rsidRPr="00EA6658" w:rsidRDefault="00EA6658" w:rsidP="00EA6658">
      <w:pPr>
        <w:tabs>
          <w:tab w:val="left" w:pos="720"/>
        </w:tabs>
        <w:ind w:firstLine="709"/>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8) открывает и закрывает счета Совета депутатов в банках и иных кредитных учреждениях;</w:t>
      </w:r>
    </w:p>
    <w:p w:rsidR="00EA6658" w:rsidRPr="00EA6658" w:rsidRDefault="00EA6658" w:rsidP="00EA6658">
      <w:pPr>
        <w:tabs>
          <w:tab w:val="left" w:pos="720"/>
        </w:tabs>
        <w:ind w:firstLine="709"/>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EA6658" w:rsidRPr="00EA6658" w:rsidRDefault="00EA6658" w:rsidP="00EA6658">
      <w:pPr>
        <w:tabs>
          <w:tab w:val="left" w:pos="720"/>
        </w:tabs>
        <w:ind w:firstLine="709"/>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10) осуществляет иные полномочия в соответствии с Уставом Черновского сельсовета и решениями Совета депутатов.</w:t>
      </w: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 xml:space="preserve">     6. Председатель Совета депутатов подотчетен Совету депутатов.</w:t>
      </w:r>
    </w:p>
    <w:p w:rsidR="00EA6658" w:rsidRPr="00EA6658" w:rsidRDefault="00EA6658" w:rsidP="00EA6658">
      <w:pPr>
        <w:jc w:val="both"/>
        <w:rPr>
          <w:rFonts w:ascii="Times New Roman" w:hAnsi="Times New Roman" w:cs="Times New Roman"/>
          <w:color w:val="000000" w:themeColor="text1"/>
          <w:sz w:val="28"/>
          <w:szCs w:val="28"/>
        </w:rPr>
      </w:pPr>
    </w:p>
    <w:p w:rsidR="00EA6658" w:rsidRPr="00EA6658" w:rsidRDefault="00EA6658" w:rsidP="00EA6658">
      <w:pPr>
        <w:jc w:val="both"/>
        <w:rPr>
          <w:rFonts w:ascii="Times New Roman" w:hAnsi="Times New Roman" w:cs="Times New Roman"/>
          <w:b/>
          <w:bCs/>
          <w:color w:val="000000" w:themeColor="text1"/>
          <w:sz w:val="28"/>
          <w:szCs w:val="28"/>
        </w:rPr>
      </w:pPr>
      <w:r w:rsidRPr="00EA6658">
        <w:rPr>
          <w:rFonts w:ascii="Times New Roman" w:hAnsi="Times New Roman" w:cs="Times New Roman"/>
          <w:b/>
          <w:bCs/>
          <w:color w:val="000000" w:themeColor="text1"/>
          <w:sz w:val="28"/>
          <w:szCs w:val="28"/>
        </w:rPr>
        <w:t xml:space="preserve">     Статья 7.</w:t>
      </w:r>
    </w:p>
    <w:p w:rsidR="00EA6658" w:rsidRPr="00EA6658" w:rsidRDefault="00EA6658" w:rsidP="00EA6658">
      <w:pPr>
        <w:jc w:val="both"/>
        <w:rPr>
          <w:rFonts w:ascii="Times New Roman" w:hAnsi="Times New Roman" w:cs="Times New Roman"/>
          <w:color w:val="000000" w:themeColor="text1"/>
          <w:sz w:val="28"/>
          <w:szCs w:val="28"/>
        </w:rPr>
      </w:pPr>
    </w:p>
    <w:p w:rsidR="00EA6658" w:rsidRPr="00EA6658" w:rsidRDefault="00EA6658" w:rsidP="00EA6658">
      <w:pPr>
        <w:pStyle w:val="33"/>
        <w:spacing w:after="0"/>
        <w:ind w:left="0" w:firstLine="283"/>
        <w:rPr>
          <w:color w:val="000000" w:themeColor="text1"/>
          <w:sz w:val="28"/>
          <w:szCs w:val="28"/>
        </w:rPr>
      </w:pPr>
      <w:r w:rsidRPr="00EA6658">
        <w:rPr>
          <w:color w:val="000000" w:themeColor="text1"/>
          <w:sz w:val="28"/>
          <w:szCs w:val="28"/>
        </w:rPr>
        <w:t>1. Заместитель председателя Совета депутатов избирается тайным голосованием,    если иное не установлено решением сессии Совета депутатов. Кандидатура на должность   заместителя председателя предлагается председателем Совета депутатов.</w:t>
      </w:r>
    </w:p>
    <w:p w:rsidR="00EA6658" w:rsidRPr="00EA6658" w:rsidRDefault="00EA6658" w:rsidP="00EA6658">
      <w:pPr>
        <w:pStyle w:val="33"/>
        <w:spacing w:after="0"/>
        <w:ind w:left="0" w:firstLine="283"/>
        <w:jc w:val="both"/>
        <w:rPr>
          <w:color w:val="000000" w:themeColor="text1"/>
          <w:sz w:val="28"/>
          <w:szCs w:val="28"/>
        </w:rPr>
      </w:pPr>
      <w:r w:rsidRPr="00EA6658">
        <w:rPr>
          <w:color w:val="000000" w:themeColor="text1"/>
          <w:sz w:val="28"/>
          <w:szCs w:val="28"/>
        </w:rPr>
        <w:t>2. Тайное голосование проводится в соответствии с настоящим Регламентом. В   бюллетене для тайного голосования указываются фамилия, имя, отчество   кандидата, его должность на момент выдвижения.</w:t>
      </w:r>
    </w:p>
    <w:p w:rsidR="00EA6658" w:rsidRPr="00EA6658" w:rsidRDefault="00EA6658" w:rsidP="00EA6658">
      <w:pPr>
        <w:pStyle w:val="33"/>
        <w:spacing w:after="0"/>
        <w:ind w:left="0" w:firstLine="283"/>
        <w:jc w:val="both"/>
        <w:rPr>
          <w:color w:val="000000" w:themeColor="text1"/>
          <w:sz w:val="28"/>
          <w:szCs w:val="28"/>
        </w:rPr>
      </w:pPr>
      <w:r w:rsidRPr="00EA6658">
        <w:rPr>
          <w:color w:val="000000" w:themeColor="text1"/>
          <w:sz w:val="28"/>
          <w:szCs w:val="28"/>
        </w:rPr>
        <w:t>3. Кандидат считается избранным на должность заместителя председателя Совета депутатов, если за него проголосовало более половины от числа депутатов, установленного для Совета депутатов.</w:t>
      </w: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 xml:space="preserve">     4.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 xml:space="preserve">     5. Заместитель председателя Совета депутатов подотчетен Совету депутатов. Порядок внесения предложений об избрании или освобождении его от должности определяется настоящим Регламентом.</w:t>
      </w:r>
    </w:p>
    <w:p w:rsidR="00EA6658" w:rsidRPr="00EA6658" w:rsidRDefault="00EA6658" w:rsidP="00EA6658">
      <w:pPr>
        <w:jc w:val="both"/>
        <w:rPr>
          <w:rFonts w:ascii="Times New Roman" w:hAnsi="Times New Roman" w:cs="Times New Roman"/>
          <w:color w:val="000000" w:themeColor="text1"/>
          <w:sz w:val="28"/>
          <w:szCs w:val="28"/>
        </w:rPr>
      </w:pPr>
    </w:p>
    <w:p w:rsidR="00EA6658" w:rsidRPr="00EA6658" w:rsidRDefault="00EA6658" w:rsidP="00EA6658">
      <w:pPr>
        <w:jc w:val="both"/>
        <w:rPr>
          <w:rFonts w:ascii="Times New Roman" w:hAnsi="Times New Roman" w:cs="Times New Roman"/>
          <w:b/>
          <w:bCs/>
          <w:color w:val="000000" w:themeColor="text1"/>
          <w:sz w:val="28"/>
          <w:szCs w:val="28"/>
        </w:rPr>
      </w:pPr>
      <w:r w:rsidRPr="00EA6658">
        <w:rPr>
          <w:rFonts w:ascii="Times New Roman" w:hAnsi="Times New Roman" w:cs="Times New Roman"/>
          <w:b/>
          <w:bCs/>
          <w:color w:val="000000" w:themeColor="text1"/>
          <w:sz w:val="28"/>
          <w:szCs w:val="28"/>
        </w:rPr>
        <w:t xml:space="preserve">     Статья 8.</w:t>
      </w:r>
    </w:p>
    <w:p w:rsidR="00EA6658" w:rsidRPr="00EA6658" w:rsidRDefault="00EA6658" w:rsidP="00EA6658">
      <w:pPr>
        <w:ind w:hanging="405"/>
        <w:jc w:val="both"/>
        <w:rPr>
          <w:rFonts w:ascii="Times New Roman" w:hAnsi="Times New Roman" w:cs="Times New Roman"/>
          <w:b/>
          <w:bCs/>
          <w:color w:val="000000" w:themeColor="text1"/>
          <w:sz w:val="28"/>
          <w:szCs w:val="28"/>
        </w:rPr>
      </w:pPr>
    </w:p>
    <w:p w:rsidR="00EA6658" w:rsidRPr="00EA6658" w:rsidRDefault="00EA6658" w:rsidP="00EA6658">
      <w:pPr>
        <w:numPr>
          <w:ilvl w:val="0"/>
          <w:numId w:val="5"/>
        </w:numPr>
        <w:tabs>
          <w:tab w:val="num" w:pos="405"/>
        </w:tabs>
        <w:spacing w:after="0" w:line="240" w:lineRule="auto"/>
        <w:ind w:left="0" w:firstLine="0"/>
        <w:jc w:val="both"/>
        <w:rPr>
          <w:rFonts w:ascii="Times New Roman" w:hAnsi="Times New Roman" w:cs="Times New Roman"/>
          <w:color w:val="000000" w:themeColor="text1"/>
          <w:sz w:val="28"/>
          <w:szCs w:val="28"/>
        </w:rPr>
      </w:pPr>
      <w:proofErr w:type="gramStart"/>
      <w:r w:rsidRPr="00EA6658">
        <w:rPr>
          <w:rFonts w:ascii="Times New Roman" w:hAnsi="Times New Roman" w:cs="Times New Roman"/>
          <w:color w:val="000000" w:themeColor="text1"/>
          <w:sz w:val="28"/>
          <w:szCs w:val="28"/>
        </w:rPr>
        <w:t>Председатель Совета депутатов, заместитель председателя Совета депутатов могут быть освобождены от занимаемой должности решением Совета депутатов, принятым большинством голосов от установленного числа депутатов тайным голосованием на сессии, если иное не установлено решением Совета депутатов.</w:t>
      </w:r>
      <w:proofErr w:type="gramEnd"/>
    </w:p>
    <w:p w:rsidR="00EA6658" w:rsidRPr="00EA6658" w:rsidRDefault="00EA6658" w:rsidP="00EA6658">
      <w:pPr>
        <w:numPr>
          <w:ilvl w:val="0"/>
          <w:numId w:val="5"/>
        </w:numPr>
        <w:tabs>
          <w:tab w:val="num" w:pos="405"/>
        </w:tabs>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Вопросы об освобождении от занимаемой должности председателя Совета депутатов, заместителя председателя Совета депутатов рассматриваются Советом депутатов при поступлении личного заявления или по письменному мотивированному предложению большинства депутатов, установленного для данного Совета депутатов.</w:t>
      </w:r>
    </w:p>
    <w:p w:rsidR="00EA6658" w:rsidRPr="00EA6658" w:rsidRDefault="00EA6658" w:rsidP="00EA6658">
      <w:pPr>
        <w:numPr>
          <w:ilvl w:val="0"/>
          <w:numId w:val="5"/>
        </w:numPr>
        <w:tabs>
          <w:tab w:val="num" w:pos="405"/>
        </w:tabs>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 xml:space="preserve">Добровольное сложение председателем Совета депутатов, заместителем председателя Совета депутатов своих полномочий удовлетворяется на основании письменного заявления большинством голосов от числа депутатов, установленного для данного Совета депутатов. В случае непринятия Советом депутатов его отставки, председатель Совета депутатов, </w:t>
      </w:r>
      <w:r w:rsidRPr="00EA6658">
        <w:rPr>
          <w:rFonts w:ascii="Times New Roman" w:hAnsi="Times New Roman" w:cs="Times New Roman"/>
          <w:color w:val="000000" w:themeColor="text1"/>
          <w:sz w:val="28"/>
          <w:szCs w:val="28"/>
        </w:rPr>
        <w:lastRenderedPageBreak/>
        <w:t>заместитель председателя Совета вправе сложить свои полномочия по истечении двух месяцев после подачи заявления.</w:t>
      </w:r>
    </w:p>
    <w:p w:rsidR="00EA6658" w:rsidRPr="00EA6658" w:rsidRDefault="00EA6658" w:rsidP="00EA6658">
      <w:pPr>
        <w:numPr>
          <w:ilvl w:val="0"/>
          <w:numId w:val="5"/>
        </w:numPr>
        <w:tabs>
          <w:tab w:val="num" w:pos="405"/>
        </w:tabs>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 xml:space="preserve">При рассмотрении вопросов об освобождении от занимаемой должности председателя Совета депутатов, заместителя председателя Совета депутатов им предоставляется слово для выступления. Решение об освобождении от занимаемой должности председателя Совета депутатов, заместителя председателя Совета депутатов оформляется решением Совета депутатов. </w:t>
      </w:r>
    </w:p>
    <w:p w:rsidR="00EA6658" w:rsidRPr="00EA6658" w:rsidRDefault="00EA6658" w:rsidP="00EA6658">
      <w:pPr>
        <w:pStyle w:val="2"/>
        <w:spacing w:before="0" w:after="0"/>
        <w:jc w:val="center"/>
        <w:rPr>
          <w:rFonts w:ascii="Times New Roman" w:hAnsi="Times New Roman" w:cs="Times New Roman"/>
          <w:bCs w:val="0"/>
          <w:i w:val="0"/>
          <w:iCs w:val="0"/>
          <w:color w:val="000000" w:themeColor="text1"/>
        </w:rPr>
      </w:pPr>
      <w:r w:rsidRPr="00EA6658">
        <w:rPr>
          <w:rFonts w:ascii="Times New Roman" w:hAnsi="Times New Roman" w:cs="Times New Roman"/>
          <w:bCs w:val="0"/>
          <w:i w:val="0"/>
          <w:iCs w:val="0"/>
          <w:color w:val="000000" w:themeColor="text1"/>
        </w:rPr>
        <w:t>ГЛАВА 3</w:t>
      </w:r>
    </w:p>
    <w:p w:rsidR="00EA6658" w:rsidRPr="00EA6658" w:rsidRDefault="00EA6658" w:rsidP="00EA6658">
      <w:pPr>
        <w:rPr>
          <w:rFonts w:ascii="Times New Roman" w:hAnsi="Times New Roman" w:cs="Times New Roman"/>
          <w:color w:val="000000" w:themeColor="text1"/>
          <w:sz w:val="28"/>
          <w:szCs w:val="28"/>
        </w:rPr>
      </w:pPr>
    </w:p>
    <w:p w:rsidR="00EA6658" w:rsidRPr="00EA6658" w:rsidRDefault="00EA6658" w:rsidP="00EA6658">
      <w:pPr>
        <w:pStyle w:val="3"/>
        <w:spacing w:before="0" w:after="0"/>
        <w:jc w:val="center"/>
        <w:rPr>
          <w:rFonts w:ascii="Times New Roman" w:hAnsi="Times New Roman" w:cs="Times New Roman"/>
          <w:bCs w:val="0"/>
          <w:color w:val="000000" w:themeColor="text1"/>
          <w:sz w:val="28"/>
          <w:szCs w:val="28"/>
        </w:rPr>
      </w:pPr>
      <w:r w:rsidRPr="00EA6658">
        <w:rPr>
          <w:rFonts w:ascii="Times New Roman" w:hAnsi="Times New Roman" w:cs="Times New Roman"/>
          <w:bCs w:val="0"/>
          <w:color w:val="000000" w:themeColor="text1"/>
          <w:sz w:val="28"/>
          <w:szCs w:val="28"/>
        </w:rPr>
        <w:t>Комиссии Совета депутатов.</w:t>
      </w:r>
    </w:p>
    <w:p w:rsidR="00EA6658" w:rsidRPr="00EA6658" w:rsidRDefault="00EA6658" w:rsidP="00EA6658">
      <w:pPr>
        <w:rPr>
          <w:rFonts w:ascii="Times New Roman" w:hAnsi="Times New Roman" w:cs="Times New Roman"/>
          <w:color w:val="000000" w:themeColor="text1"/>
          <w:sz w:val="28"/>
          <w:szCs w:val="28"/>
        </w:rPr>
      </w:pPr>
    </w:p>
    <w:p w:rsidR="00EA6658" w:rsidRPr="00EA6658" w:rsidRDefault="00EA6658" w:rsidP="00EA6658">
      <w:pPr>
        <w:jc w:val="both"/>
        <w:rPr>
          <w:rFonts w:ascii="Times New Roman" w:hAnsi="Times New Roman" w:cs="Times New Roman"/>
          <w:b/>
          <w:bCs/>
          <w:color w:val="000000" w:themeColor="text1"/>
          <w:sz w:val="28"/>
          <w:szCs w:val="28"/>
        </w:rPr>
      </w:pPr>
      <w:r w:rsidRPr="00EA6658">
        <w:rPr>
          <w:rFonts w:ascii="Times New Roman" w:hAnsi="Times New Roman" w:cs="Times New Roman"/>
          <w:b/>
          <w:bCs/>
          <w:color w:val="000000" w:themeColor="text1"/>
          <w:sz w:val="28"/>
          <w:szCs w:val="28"/>
        </w:rPr>
        <w:t>Статья 9.</w:t>
      </w:r>
    </w:p>
    <w:p w:rsidR="00EA6658" w:rsidRPr="00EA6658" w:rsidRDefault="00EA6658" w:rsidP="00EA6658">
      <w:pPr>
        <w:jc w:val="both"/>
        <w:rPr>
          <w:rFonts w:ascii="Times New Roman" w:hAnsi="Times New Roman" w:cs="Times New Roman"/>
          <w:b/>
          <w:bCs/>
          <w:color w:val="000000" w:themeColor="text1"/>
          <w:sz w:val="28"/>
          <w:szCs w:val="28"/>
        </w:rPr>
      </w:pPr>
    </w:p>
    <w:p w:rsidR="00EA6658" w:rsidRPr="00EA6658" w:rsidRDefault="00EA6658" w:rsidP="00EA6658">
      <w:pPr>
        <w:pStyle w:val="a6"/>
        <w:numPr>
          <w:ilvl w:val="0"/>
          <w:numId w:val="6"/>
        </w:numPr>
        <w:ind w:left="0" w:firstLine="0"/>
        <w:jc w:val="both"/>
        <w:rPr>
          <w:rFonts w:ascii="Times New Roman" w:hAnsi="Times New Roman" w:cs="Times New Roman"/>
          <w:b w:val="0"/>
          <w:bCs w:val="0"/>
          <w:color w:val="000000" w:themeColor="text1"/>
          <w:szCs w:val="28"/>
        </w:rPr>
      </w:pPr>
      <w:proofErr w:type="gramStart"/>
      <w:r w:rsidRPr="00EA6658">
        <w:rPr>
          <w:rFonts w:ascii="Times New Roman" w:hAnsi="Times New Roman" w:cs="Times New Roman"/>
          <w:b w:val="0"/>
          <w:bCs w:val="0"/>
          <w:color w:val="000000" w:themeColor="text1"/>
          <w:szCs w:val="28"/>
        </w:rPr>
        <w:t>Совет депутатов избирает из числа депутатов на срок своих полномочий постоянные комиссии для предварительного рассмотрения и подготовки вопросов, относящихся к ведению Совета</w:t>
      </w:r>
      <w:r w:rsidRPr="00EA6658">
        <w:rPr>
          <w:rFonts w:ascii="Times New Roman" w:hAnsi="Times New Roman" w:cs="Times New Roman"/>
          <w:b w:val="0"/>
          <w:color w:val="000000" w:themeColor="text1"/>
          <w:szCs w:val="28"/>
        </w:rPr>
        <w:t xml:space="preserve"> депутатов</w:t>
      </w:r>
      <w:r w:rsidRPr="00EA6658">
        <w:rPr>
          <w:rFonts w:ascii="Times New Roman" w:hAnsi="Times New Roman" w:cs="Times New Roman"/>
          <w:b w:val="0"/>
          <w:bCs w:val="0"/>
          <w:color w:val="000000" w:themeColor="text1"/>
          <w:szCs w:val="28"/>
        </w:rPr>
        <w:t>, а также для содействия проведению в жизнь его решений, осуществляя в пределах компетенции Совета депутатов контроль за деятельностью администрации</w:t>
      </w:r>
      <w:r w:rsidRPr="00EA6658">
        <w:rPr>
          <w:rFonts w:ascii="Times New Roman" w:hAnsi="Times New Roman" w:cs="Times New Roman"/>
          <w:color w:val="000000" w:themeColor="text1"/>
          <w:szCs w:val="28"/>
        </w:rPr>
        <w:t xml:space="preserve"> Черновского</w:t>
      </w:r>
      <w:r w:rsidRPr="00EA6658">
        <w:rPr>
          <w:rFonts w:ascii="Times New Roman" w:hAnsi="Times New Roman" w:cs="Times New Roman"/>
          <w:b w:val="0"/>
          <w:bCs w:val="0"/>
          <w:color w:val="000000" w:themeColor="text1"/>
          <w:szCs w:val="28"/>
        </w:rPr>
        <w:t xml:space="preserve"> сельсовета Кочковского района  Новосибирской области (далее – администрация сельсовета).</w:t>
      </w:r>
      <w:proofErr w:type="gramEnd"/>
    </w:p>
    <w:p w:rsidR="00EA6658" w:rsidRPr="00EA6658" w:rsidRDefault="00EA6658" w:rsidP="00EA6658">
      <w:pPr>
        <w:numPr>
          <w:ilvl w:val="0"/>
          <w:numId w:val="6"/>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Деятельность комиссий координирует председатель Совета депутатов. Численный состав каждой комиссии определяется Советом депутатов, но при этом в состав комиссии должно входить не менее трех депутатов.</w:t>
      </w:r>
    </w:p>
    <w:p w:rsidR="00EA6658" w:rsidRPr="00EA6658" w:rsidRDefault="00EA6658" w:rsidP="00EA6658">
      <w:pPr>
        <w:numPr>
          <w:ilvl w:val="0"/>
          <w:numId w:val="6"/>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 xml:space="preserve">Комиссии Совета депутатов избирают из своего состава председателя, секретаря комиссии, а в случае необходимости и заместителя председателя. Председатели постоянных комиссий утверждаются на сессии </w:t>
      </w:r>
      <w:proofErr w:type="spellStart"/>
      <w:r w:rsidRPr="00EA6658">
        <w:rPr>
          <w:rFonts w:ascii="Times New Roman" w:hAnsi="Times New Roman" w:cs="Times New Roman"/>
          <w:color w:val="000000" w:themeColor="text1"/>
          <w:sz w:val="28"/>
          <w:szCs w:val="28"/>
        </w:rPr>
        <w:t>Советадепутатов</w:t>
      </w:r>
      <w:proofErr w:type="spellEnd"/>
      <w:r w:rsidRPr="00EA6658">
        <w:rPr>
          <w:rFonts w:ascii="Times New Roman" w:hAnsi="Times New Roman" w:cs="Times New Roman"/>
          <w:color w:val="000000" w:themeColor="text1"/>
          <w:sz w:val="28"/>
          <w:szCs w:val="28"/>
        </w:rPr>
        <w:t>.</w:t>
      </w:r>
    </w:p>
    <w:p w:rsidR="00EA6658" w:rsidRPr="00EA6658" w:rsidRDefault="00EA6658" w:rsidP="00EA6658">
      <w:pPr>
        <w:numPr>
          <w:ilvl w:val="0"/>
          <w:numId w:val="6"/>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Порядок работы, полномочия комиссий определяются соответствующими Положениями, утвержденными Советом депутатов.</w:t>
      </w:r>
    </w:p>
    <w:p w:rsidR="00EA6658" w:rsidRPr="00EA6658" w:rsidRDefault="00EA6658" w:rsidP="00EA6658">
      <w:pPr>
        <w:numPr>
          <w:ilvl w:val="0"/>
          <w:numId w:val="6"/>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Заседание комиссии Совета депутатов правомочно, если на нем присутствует более половины от установленного числа депутатов комиссии.</w:t>
      </w:r>
    </w:p>
    <w:p w:rsidR="00EA6658" w:rsidRPr="00EA6658" w:rsidRDefault="00EA6658" w:rsidP="00EA6658">
      <w:pPr>
        <w:numPr>
          <w:ilvl w:val="0"/>
          <w:numId w:val="6"/>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Совет депутатов заслушивает отчеты комиссий по вопросам их полномочий.</w:t>
      </w:r>
    </w:p>
    <w:p w:rsidR="00EA6658" w:rsidRPr="00EA6658" w:rsidRDefault="00EA6658" w:rsidP="00EA6658">
      <w:pPr>
        <w:numPr>
          <w:ilvl w:val="0"/>
          <w:numId w:val="6"/>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Комиссии Совета депутатов в своей работе руководствуются Конституцией Российской Федерации, Федеральными Законами и иными нормативными правовыми актами Новосибирской области, Кочковского района Новосибирской области, Уставом  Черновского сельсовета и настоящим Регламентом.</w:t>
      </w:r>
    </w:p>
    <w:p w:rsidR="00EA6658" w:rsidRPr="00EA6658" w:rsidRDefault="00EA6658" w:rsidP="00EA6658">
      <w:pPr>
        <w:jc w:val="center"/>
        <w:rPr>
          <w:rFonts w:ascii="Times New Roman" w:hAnsi="Times New Roman" w:cs="Times New Roman"/>
          <w:b/>
          <w:color w:val="000000" w:themeColor="text1"/>
          <w:sz w:val="28"/>
          <w:szCs w:val="28"/>
        </w:rPr>
      </w:pPr>
    </w:p>
    <w:p w:rsidR="00EA6658" w:rsidRPr="00EA6658" w:rsidRDefault="00EA6658" w:rsidP="00EA6658">
      <w:pPr>
        <w:jc w:val="center"/>
        <w:rPr>
          <w:rFonts w:ascii="Times New Roman" w:hAnsi="Times New Roman" w:cs="Times New Roman"/>
          <w:b/>
          <w:color w:val="000000" w:themeColor="text1"/>
          <w:sz w:val="28"/>
          <w:szCs w:val="28"/>
        </w:rPr>
      </w:pPr>
      <w:r w:rsidRPr="00EA6658">
        <w:rPr>
          <w:rFonts w:ascii="Times New Roman" w:hAnsi="Times New Roman" w:cs="Times New Roman"/>
          <w:b/>
          <w:color w:val="000000" w:themeColor="text1"/>
          <w:sz w:val="28"/>
          <w:szCs w:val="28"/>
        </w:rPr>
        <w:t>Рабочие группы и временные комиссии.</w:t>
      </w:r>
    </w:p>
    <w:p w:rsidR="00EA6658" w:rsidRPr="00EA6658" w:rsidRDefault="00EA6658" w:rsidP="00EA6658">
      <w:pPr>
        <w:rPr>
          <w:rFonts w:ascii="Times New Roman" w:hAnsi="Times New Roman" w:cs="Times New Roman"/>
          <w:b/>
          <w:color w:val="000000" w:themeColor="text1"/>
          <w:sz w:val="28"/>
          <w:szCs w:val="28"/>
        </w:rPr>
      </w:pPr>
      <w:r w:rsidRPr="00EA6658">
        <w:rPr>
          <w:rFonts w:ascii="Times New Roman" w:hAnsi="Times New Roman" w:cs="Times New Roman"/>
          <w:b/>
          <w:color w:val="000000" w:themeColor="text1"/>
          <w:sz w:val="28"/>
          <w:szCs w:val="28"/>
        </w:rPr>
        <w:lastRenderedPageBreak/>
        <w:t xml:space="preserve">     Статья 10.</w:t>
      </w:r>
    </w:p>
    <w:p w:rsidR="00EA6658" w:rsidRPr="00EA6658" w:rsidRDefault="00EA6658" w:rsidP="00EA6658">
      <w:pPr>
        <w:rPr>
          <w:rFonts w:ascii="Times New Roman" w:hAnsi="Times New Roman" w:cs="Times New Roman"/>
          <w:b/>
          <w:color w:val="000000" w:themeColor="text1"/>
          <w:sz w:val="28"/>
          <w:szCs w:val="28"/>
        </w:rPr>
      </w:pP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1. Для предварительной проработки отдельных вопросов, в том числе проектов решений Совета депутатов в Совете депутатов могут образовываться рабочие группы и временные комиссии.</w:t>
      </w: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 xml:space="preserve">2. Функции и задачи рабочей группы (временной комиссии), срок и объём её полномочий, а также председатель рабочей группы (временной комиссии) определяются распоряжением председателя Совета депутатов или решением Совета депутатов. </w:t>
      </w: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3. Работа рабочей группы (временной комиссии) осуществляется в соответствии с календарным графиком, определяемым председателем рабочей группы (временной комиссии).</w:t>
      </w: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4. Члены рабочей группы (временной комиссии) обладают равными правами при рассмотрении вопроса на заседании рабочей группы (временной комиссии) и обязаны присутствовать на заседании рабочей группы (временной комиссии). В случае невозможности  присутствия на заседании рабочей группы (временной комиссии)  член рабочей группы (временной комиссии)  обязан известить об этом председателя рабочей группы (временной комиссии).</w:t>
      </w: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5. Рабочая группа (временная комиссия) представляет Совету депутатов отчёт с выводами, проектами решений Совета депутатов, рекомендациями.</w:t>
      </w:r>
    </w:p>
    <w:p w:rsidR="00EA6658" w:rsidRPr="00EA6658" w:rsidRDefault="00EA6658" w:rsidP="00EA6658">
      <w:pPr>
        <w:jc w:val="both"/>
        <w:rPr>
          <w:rFonts w:ascii="Times New Roman" w:hAnsi="Times New Roman" w:cs="Times New Roman"/>
          <w:color w:val="000000" w:themeColor="text1"/>
          <w:sz w:val="28"/>
          <w:szCs w:val="28"/>
        </w:rPr>
      </w:pPr>
    </w:p>
    <w:p w:rsidR="00EA6658" w:rsidRPr="00EA6658" w:rsidRDefault="00EA6658" w:rsidP="00EA6658">
      <w:pPr>
        <w:pStyle w:val="4"/>
        <w:spacing w:before="0" w:after="0"/>
        <w:jc w:val="center"/>
        <w:rPr>
          <w:iCs/>
          <w:color w:val="000000" w:themeColor="text1"/>
        </w:rPr>
      </w:pPr>
      <w:r w:rsidRPr="00EA6658">
        <w:rPr>
          <w:iCs/>
          <w:color w:val="000000" w:themeColor="text1"/>
        </w:rPr>
        <w:t>ГЛАВА 4</w:t>
      </w:r>
    </w:p>
    <w:p w:rsidR="00EA6658" w:rsidRPr="00EA6658" w:rsidRDefault="00EA6658" w:rsidP="00EA6658">
      <w:pPr>
        <w:rPr>
          <w:rFonts w:ascii="Times New Roman" w:hAnsi="Times New Roman" w:cs="Times New Roman"/>
          <w:color w:val="000000" w:themeColor="text1"/>
          <w:sz w:val="28"/>
          <w:szCs w:val="28"/>
        </w:rPr>
      </w:pPr>
    </w:p>
    <w:p w:rsidR="00EA6658" w:rsidRPr="00EA6658" w:rsidRDefault="00EA6658" w:rsidP="00EA6658">
      <w:pPr>
        <w:jc w:val="both"/>
        <w:rPr>
          <w:rFonts w:ascii="Times New Roman" w:hAnsi="Times New Roman" w:cs="Times New Roman"/>
          <w:b/>
          <w:color w:val="000000" w:themeColor="text1"/>
          <w:sz w:val="28"/>
          <w:szCs w:val="28"/>
        </w:rPr>
      </w:pPr>
      <w:r w:rsidRPr="00EA6658">
        <w:rPr>
          <w:rFonts w:ascii="Times New Roman" w:hAnsi="Times New Roman" w:cs="Times New Roman"/>
          <w:b/>
          <w:color w:val="000000" w:themeColor="text1"/>
          <w:sz w:val="28"/>
          <w:szCs w:val="28"/>
        </w:rPr>
        <w:t xml:space="preserve">                              Порядок проведения сессий Совета депутатов.</w:t>
      </w:r>
    </w:p>
    <w:p w:rsidR="00EA6658" w:rsidRPr="00EA6658" w:rsidRDefault="00EA6658" w:rsidP="00EA6658">
      <w:pPr>
        <w:jc w:val="both"/>
        <w:rPr>
          <w:rFonts w:ascii="Times New Roman" w:hAnsi="Times New Roman" w:cs="Times New Roman"/>
          <w:b/>
          <w:color w:val="000000" w:themeColor="text1"/>
          <w:sz w:val="28"/>
          <w:szCs w:val="28"/>
        </w:rPr>
      </w:pPr>
    </w:p>
    <w:p w:rsidR="00EA6658" w:rsidRPr="00EA6658" w:rsidRDefault="00EA6658" w:rsidP="00EA6658">
      <w:pPr>
        <w:pStyle w:val="a6"/>
        <w:jc w:val="both"/>
        <w:rPr>
          <w:rFonts w:ascii="Times New Roman" w:hAnsi="Times New Roman" w:cs="Times New Roman"/>
          <w:color w:val="000000" w:themeColor="text1"/>
          <w:szCs w:val="28"/>
        </w:rPr>
      </w:pPr>
      <w:r w:rsidRPr="00EA6658">
        <w:rPr>
          <w:rFonts w:ascii="Times New Roman" w:hAnsi="Times New Roman" w:cs="Times New Roman"/>
          <w:color w:val="000000" w:themeColor="text1"/>
          <w:szCs w:val="28"/>
        </w:rPr>
        <w:t xml:space="preserve">      Статья 11.</w:t>
      </w:r>
    </w:p>
    <w:p w:rsidR="00EA6658" w:rsidRPr="00EA6658" w:rsidRDefault="00EA6658" w:rsidP="00EA6658">
      <w:pPr>
        <w:jc w:val="both"/>
        <w:rPr>
          <w:rFonts w:ascii="Times New Roman" w:hAnsi="Times New Roman" w:cs="Times New Roman"/>
          <w:color w:val="000000" w:themeColor="text1"/>
          <w:sz w:val="28"/>
          <w:szCs w:val="28"/>
        </w:rPr>
      </w:pPr>
    </w:p>
    <w:p w:rsidR="00EA6658" w:rsidRPr="00EA6658" w:rsidRDefault="00EA6658" w:rsidP="00EA6658">
      <w:pPr>
        <w:pStyle w:val="ConsPlusNormal"/>
        <w:widowControl/>
        <w:ind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1.Основной формой работы Совета депутатов является сессия. Сессия Совета депутатов не может считаться правомочной, если на ней присутствует менее 50 процентов от числа избранных депутатов. Сессии Совета депутатов проводятся не реже одного раза в три месяца.</w:t>
      </w:r>
    </w:p>
    <w:p w:rsidR="00EA6658" w:rsidRPr="00EA6658" w:rsidRDefault="00EA6658" w:rsidP="00EA6658">
      <w:pPr>
        <w:pStyle w:val="ConsPlusNormal"/>
        <w:widowControl/>
        <w:ind w:firstLine="36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lastRenderedPageBreak/>
        <w:t>Вновь избранный Совет депутатов собирается на первую сессию в срок, который не может превышать 30 дней со дня избрания представительного органа муниципального образования в правомочном составе.</w:t>
      </w: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2. Внеочередная сессия Совета депутатов созывается по инициативе 1/3 от установленного числа депутатов Совета депутатов, а также председателя Совета депутатов или главы сельсовета не позднее, чем в течение двух недель.</w:t>
      </w: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3. Для определения правомочности сессии перед началом заседания сессии проводится регистрация депутатов.</w:t>
      </w: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4. Депутат пользуется при голосовании правом решающего голоса по всем вопросам, рассматриваемым Советом депутатов, а также комиссией, членом которой он является.</w:t>
      </w: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5. Депутат вправе высказать мнение по персональному составу избираемых органов, выступать при обсуждении вопросов, относящихся к компетенции Совета депутатов, а также по порядку голосования.</w:t>
      </w: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6. Депутат извещается о сессии и о вопросах повестки дня сессии за 5 дней.</w:t>
      </w: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7. На сессии Совета депутатов вправе присутствовать депутаты всех уровней.</w:t>
      </w: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8. На сессию приглашаются представители органов местного самоуправления, иные лица, заинтересованные в решении вопросов, включенных в повестку дня сессии, а также представители средств массовой информации. Порядок участия в работе сессии граждан, представителей общественных организаций определяется Советом депутатов самостоятельно. Глава сельсовета присутствует на каждой сессии.</w:t>
      </w:r>
    </w:p>
    <w:p w:rsidR="00EA6658" w:rsidRPr="00EA6658" w:rsidRDefault="00EA6658" w:rsidP="00EA6658">
      <w:pPr>
        <w:pStyle w:val="a4"/>
        <w:shd w:val="clear" w:color="auto" w:fill="FFFFFF"/>
        <w:spacing w:before="0" w:beforeAutospacing="0" w:after="0"/>
        <w:jc w:val="both"/>
        <w:rPr>
          <w:b/>
          <w:color w:val="000000" w:themeColor="text1"/>
          <w:sz w:val="28"/>
          <w:szCs w:val="28"/>
        </w:rPr>
      </w:pPr>
    </w:p>
    <w:p w:rsidR="00EA6658" w:rsidRPr="00EA6658" w:rsidRDefault="00EA6658" w:rsidP="00EA6658">
      <w:pPr>
        <w:pStyle w:val="a4"/>
        <w:shd w:val="clear" w:color="auto" w:fill="FFFFFF"/>
        <w:spacing w:before="0" w:beforeAutospacing="0" w:after="0"/>
        <w:jc w:val="center"/>
        <w:rPr>
          <w:b/>
          <w:color w:val="000000" w:themeColor="text1"/>
          <w:sz w:val="28"/>
          <w:szCs w:val="28"/>
        </w:rPr>
      </w:pPr>
      <w:r w:rsidRPr="00EA6658">
        <w:rPr>
          <w:b/>
          <w:color w:val="000000" w:themeColor="text1"/>
          <w:sz w:val="28"/>
          <w:szCs w:val="28"/>
        </w:rPr>
        <w:t>Первая сессия Совета депутатов нового созыва.</w:t>
      </w:r>
    </w:p>
    <w:p w:rsidR="00EA6658" w:rsidRPr="00EA6658" w:rsidRDefault="00EA6658" w:rsidP="00EA6658">
      <w:pPr>
        <w:pStyle w:val="a4"/>
        <w:shd w:val="clear" w:color="auto" w:fill="FFFFFF"/>
        <w:spacing w:before="0" w:beforeAutospacing="0" w:after="0"/>
        <w:jc w:val="both"/>
        <w:rPr>
          <w:b/>
          <w:color w:val="000000" w:themeColor="text1"/>
          <w:sz w:val="28"/>
          <w:szCs w:val="28"/>
        </w:rPr>
      </w:pPr>
      <w:r w:rsidRPr="00EA6658">
        <w:rPr>
          <w:b/>
          <w:color w:val="000000" w:themeColor="text1"/>
          <w:sz w:val="28"/>
          <w:szCs w:val="28"/>
        </w:rPr>
        <w:t xml:space="preserve">     Статья 12. </w:t>
      </w:r>
    </w:p>
    <w:p w:rsidR="00EA6658" w:rsidRPr="00EA6658" w:rsidRDefault="00EA6658" w:rsidP="00EA6658">
      <w:pPr>
        <w:pStyle w:val="a4"/>
        <w:shd w:val="clear" w:color="auto" w:fill="FFFFFF"/>
        <w:spacing w:before="0" w:beforeAutospacing="0" w:after="0"/>
        <w:jc w:val="both"/>
        <w:rPr>
          <w:b/>
          <w:color w:val="000000" w:themeColor="text1"/>
          <w:sz w:val="28"/>
          <w:szCs w:val="28"/>
        </w:rPr>
      </w:pPr>
    </w:p>
    <w:p w:rsidR="00EA6658" w:rsidRPr="00EA6658" w:rsidRDefault="00EA6658" w:rsidP="00EA6658">
      <w:pPr>
        <w:pStyle w:val="a4"/>
        <w:shd w:val="clear" w:color="auto" w:fill="FFFFFF"/>
        <w:spacing w:before="0" w:beforeAutospacing="0" w:after="0"/>
        <w:jc w:val="both"/>
        <w:rPr>
          <w:color w:val="000000" w:themeColor="text1"/>
          <w:sz w:val="28"/>
          <w:szCs w:val="28"/>
        </w:rPr>
      </w:pPr>
      <w:r w:rsidRPr="00EA6658">
        <w:rPr>
          <w:color w:val="000000" w:themeColor="text1"/>
          <w:sz w:val="28"/>
          <w:szCs w:val="28"/>
        </w:rPr>
        <w:t>1. Первую сессию вновь избранного Совета созывает  и ведет глава сельсовета.</w:t>
      </w:r>
    </w:p>
    <w:p w:rsidR="00EA6658" w:rsidRPr="00EA6658" w:rsidRDefault="00EA6658" w:rsidP="00EA6658">
      <w:pPr>
        <w:pStyle w:val="a4"/>
        <w:shd w:val="clear" w:color="auto" w:fill="FFFFFF"/>
        <w:spacing w:before="0" w:beforeAutospacing="0" w:after="0"/>
        <w:jc w:val="both"/>
        <w:rPr>
          <w:color w:val="000000" w:themeColor="text1"/>
          <w:sz w:val="28"/>
          <w:szCs w:val="28"/>
        </w:rPr>
      </w:pPr>
      <w:r w:rsidRPr="00EA6658">
        <w:rPr>
          <w:color w:val="000000" w:themeColor="text1"/>
          <w:sz w:val="28"/>
          <w:szCs w:val="28"/>
        </w:rPr>
        <w:t>2. Не позднее, чем за две недели до начала работы первой сессии на совещании вновь избранных депутатов формируется рабочая группа по подготовке первой сессии.</w:t>
      </w:r>
    </w:p>
    <w:p w:rsidR="00EA6658" w:rsidRPr="00EA6658" w:rsidRDefault="00EA6658" w:rsidP="00EA6658">
      <w:pPr>
        <w:pStyle w:val="a4"/>
        <w:shd w:val="clear" w:color="auto" w:fill="FFFFFF"/>
        <w:spacing w:before="0" w:beforeAutospacing="0" w:after="0"/>
        <w:jc w:val="both"/>
        <w:rPr>
          <w:color w:val="000000" w:themeColor="text1"/>
          <w:sz w:val="28"/>
          <w:szCs w:val="28"/>
        </w:rPr>
      </w:pPr>
      <w:r w:rsidRPr="00EA6658">
        <w:rPr>
          <w:color w:val="000000" w:themeColor="text1"/>
          <w:sz w:val="28"/>
          <w:szCs w:val="28"/>
        </w:rPr>
        <w:t>Состав рабочей группы утверждается распоряжением председателя Совета депутатов прежнего созыва.</w:t>
      </w:r>
    </w:p>
    <w:p w:rsidR="00EA6658" w:rsidRPr="00EA6658" w:rsidRDefault="00EA6658" w:rsidP="00EA6658">
      <w:pPr>
        <w:pStyle w:val="a4"/>
        <w:shd w:val="clear" w:color="auto" w:fill="FFFFFF"/>
        <w:spacing w:before="0" w:beforeAutospacing="0" w:after="0"/>
        <w:jc w:val="both"/>
        <w:rPr>
          <w:color w:val="000000" w:themeColor="text1"/>
          <w:sz w:val="28"/>
          <w:szCs w:val="28"/>
        </w:rPr>
      </w:pPr>
      <w:r w:rsidRPr="00EA6658">
        <w:rPr>
          <w:color w:val="000000" w:themeColor="text1"/>
          <w:sz w:val="28"/>
          <w:szCs w:val="28"/>
        </w:rPr>
        <w:t>В состав рабочей группы может войти любой вновь избранный депутат.</w:t>
      </w:r>
    </w:p>
    <w:p w:rsidR="00EA6658" w:rsidRPr="00EA6658" w:rsidRDefault="00EA6658" w:rsidP="00EA6658">
      <w:pPr>
        <w:pStyle w:val="a4"/>
        <w:shd w:val="clear" w:color="auto" w:fill="FFFFFF"/>
        <w:spacing w:before="0" w:beforeAutospacing="0" w:after="0"/>
        <w:jc w:val="both"/>
        <w:rPr>
          <w:color w:val="000000" w:themeColor="text1"/>
          <w:sz w:val="28"/>
          <w:szCs w:val="28"/>
        </w:rPr>
      </w:pPr>
      <w:r w:rsidRPr="00EA6658">
        <w:rPr>
          <w:color w:val="000000" w:themeColor="text1"/>
          <w:sz w:val="28"/>
          <w:szCs w:val="28"/>
        </w:rPr>
        <w:t>Обязанности по организации совещания вновь избранных депутатов возлагаются на главу сельсовета.</w:t>
      </w:r>
    </w:p>
    <w:p w:rsidR="00EA6658" w:rsidRPr="00EA6658" w:rsidRDefault="00EA6658" w:rsidP="00EA6658">
      <w:pPr>
        <w:pStyle w:val="a4"/>
        <w:shd w:val="clear" w:color="auto" w:fill="FFFFFF"/>
        <w:spacing w:before="0" w:beforeAutospacing="0" w:after="0"/>
        <w:jc w:val="both"/>
        <w:rPr>
          <w:color w:val="000000" w:themeColor="text1"/>
          <w:sz w:val="28"/>
          <w:szCs w:val="28"/>
        </w:rPr>
      </w:pPr>
      <w:r w:rsidRPr="00EA6658">
        <w:rPr>
          <w:color w:val="000000" w:themeColor="text1"/>
          <w:sz w:val="28"/>
          <w:szCs w:val="28"/>
        </w:rPr>
        <w:lastRenderedPageBreak/>
        <w:t>3. К полномочиям рабочей группы относится подготовка проектов решений Совета депутатов и иных документов, связанных с началом работы Совета  депутатов нового созыва.</w:t>
      </w:r>
    </w:p>
    <w:p w:rsidR="00EA6658" w:rsidRPr="00EA6658" w:rsidRDefault="00EA6658" w:rsidP="00EA6658">
      <w:pPr>
        <w:pStyle w:val="a4"/>
        <w:shd w:val="clear" w:color="auto" w:fill="FFFFFF"/>
        <w:spacing w:before="0" w:beforeAutospacing="0" w:after="0"/>
        <w:jc w:val="both"/>
        <w:rPr>
          <w:color w:val="000000" w:themeColor="text1"/>
          <w:sz w:val="28"/>
          <w:szCs w:val="28"/>
        </w:rPr>
      </w:pPr>
      <w:r w:rsidRPr="00EA6658">
        <w:rPr>
          <w:color w:val="000000" w:themeColor="text1"/>
          <w:sz w:val="28"/>
          <w:szCs w:val="28"/>
        </w:rPr>
        <w:t xml:space="preserve">Проекты решений и другие материалы к работе первой сессии должны быть представлены депутатам не </w:t>
      </w:r>
      <w:proofErr w:type="gramStart"/>
      <w:r w:rsidRPr="00EA6658">
        <w:rPr>
          <w:color w:val="000000" w:themeColor="text1"/>
          <w:sz w:val="28"/>
          <w:szCs w:val="28"/>
        </w:rPr>
        <w:t>позднее</w:t>
      </w:r>
      <w:proofErr w:type="gramEnd"/>
      <w:r w:rsidRPr="00EA6658">
        <w:rPr>
          <w:color w:val="000000" w:themeColor="text1"/>
          <w:sz w:val="28"/>
          <w:szCs w:val="28"/>
        </w:rPr>
        <w:t xml:space="preserve"> чем за три дня до дня проведения первой сессии.</w:t>
      </w:r>
    </w:p>
    <w:p w:rsidR="00EA6658" w:rsidRPr="00EA6658" w:rsidRDefault="00EA6658" w:rsidP="00EA6658">
      <w:pPr>
        <w:pStyle w:val="a4"/>
        <w:shd w:val="clear" w:color="auto" w:fill="FFFFFF"/>
        <w:spacing w:before="0" w:beforeAutospacing="0" w:after="0"/>
        <w:jc w:val="both"/>
        <w:rPr>
          <w:color w:val="000000" w:themeColor="text1"/>
          <w:sz w:val="28"/>
          <w:szCs w:val="28"/>
        </w:rPr>
      </w:pPr>
      <w:r w:rsidRPr="00EA6658">
        <w:rPr>
          <w:color w:val="000000" w:themeColor="text1"/>
          <w:sz w:val="28"/>
          <w:szCs w:val="28"/>
        </w:rPr>
        <w:t>4. На первой сессии депутаты:</w:t>
      </w:r>
    </w:p>
    <w:p w:rsidR="00EA6658" w:rsidRPr="00EA6658" w:rsidRDefault="00EA6658" w:rsidP="00EA6658">
      <w:pPr>
        <w:pStyle w:val="a4"/>
        <w:shd w:val="clear" w:color="auto" w:fill="FFFFFF"/>
        <w:spacing w:before="0" w:beforeAutospacing="0" w:after="0"/>
        <w:jc w:val="both"/>
        <w:rPr>
          <w:color w:val="000000" w:themeColor="text1"/>
          <w:sz w:val="28"/>
          <w:szCs w:val="28"/>
        </w:rPr>
      </w:pPr>
      <w:r w:rsidRPr="00EA6658">
        <w:rPr>
          <w:color w:val="000000" w:themeColor="text1"/>
          <w:sz w:val="28"/>
          <w:szCs w:val="28"/>
        </w:rPr>
        <w:t>1) заслушивают информацию об избрании депутатов Совета депутатов;</w:t>
      </w:r>
    </w:p>
    <w:p w:rsidR="00EA6658" w:rsidRPr="00EA6658" w:rsidRDefault="00EA6658" w:rsidP="00EA6658">
      <w:pPr>
        <w:pStyle w:val="a4"/>
        <w:shd w:val="clear" w:color="auto" w:fill="FFFFFF"/>
        <w:spacing w:before="0" w:beforeAutospacing="0" w:after="0"/>
        <w:jc w:val="both"/>
        <w:rPr>
          <w:color w:val="000000" w:themeColor="text1"/>
          <w:sz w:val="28"/>
          <w:szCs w:val="28"/>
        </w:rPr>
      </w:pPr>
      <w:r w:rsidRPr="00EA6658">
        <w:rPr>
          <w:color w:val="000000" w:themeColor="text1"/>
          <w:sz w:val="28"/>
          <w:szCs w:val="28"/>
        </w:rPr>
        <w:t>2) избирают секретаря сессии;</w:t>
      </w:r>
    </w:p>
    <w:p w:rsidR="00EA6658" w:rsidRPr="00EA6658" w:rsidRDefault="00EA6658" w:rsidP="00EA6658">
      <w:pPr>
        <w:pStyle w:val="a4"/>
        <w:shd w:val="clear" w:color="auto" w:fill="FFFFFF"/>
        <w:spacing w:before="0" w:beforeAutospacing="0" w:after="0"/>
        <w:jc w:val="both"/>
        <w:rPr>
          <w:color w:val="000000" w:themeColor="text1"/>
          <w:sz w:val="28"/>
          <w:szCs w:val="28"/>
        </w:rPr>
      </w:pPr>
      <w:r w:rsidRPr="00EA6658">
        <w:rPr>
          <w:color w:val="000000" w:themeColor="text1"/>
          <w:sz w:val="28"/>
          <w:szCs w:val="28"/>
        </w:rPr>
        <w:t>3) избирают счетную комиссию для выборов председателя Совета депутатов, заместителя председателя Совета депутатов;</w:t>
      </w:r>
    </w:p>
    <w:p w:rsidR="00EA6658" w:rsidRPr="00EA6658" w:rsidRDefault="00EA6658" w:rsidP="00EA6658">
      <w:pPr>
        <w:pStyle w:val="a4"/>
        <w:shd w:val="clear" w:color="auto" w:fill="FFFFFF"/>
        <w:spacing w:before="0" w:beforeAutospacing="0" w:after="0"/>
        <w:jc w:val="both"/>
        <w:rPr>
          <w:color w:val="000000" w:themeColor="text1"/>
          <w:sz w:val="28"/>
          <w:szCs w:val="28"/>
        </w:rPr>
      </w:pPr>
      <w:r w:rsidRPr="00EA6658">
        <w:rPr>
          <w:color w:val="000000" w:themeColor="text1"/>
          <w:sz w:val="28"/>
          <w:szCs w:val="28"/>
        </w:rPr>
        <w:t>4) проводят выборы председателя Совета депутатов, заместителя председателя Совета депутатов;</w:t>
      </w:r>
    </w:p>
    <w:p w:rsidR="00EA6658" w:rsidRPr="00EA6658" w:rsidRDefault="00EA6658" w:rsidP="00EA6658">
      <w:pPr>
        <w:pStyle w:val="a4"/>
        <w:shd w:val="clear" w:color="auto" w:fill="FFFFFF"/>
        <w:spacing w:before="0" w:beforeAutospacing="0" w:after="0"/>
        <w:jc w:val="both"/>
        <w:rPr>
          <w:color w:val="000000" w:themeColor="text1"/>
          <w:sz w:val="28"/>
          <w:szCs w:val="28"/>
        </w:rPr>
      </w:pPr>
      <w:r w:rsidRPr="00EA6658">
        <w:rPr>
          <w:color w:val="000000" w:themeColor="text1"/>
          <w:sz w:val="28"/>
          <w:szCs w:val="28"/>
        </w:rPr>
        <w:t>5) образуют постоянные комиссии и иные органы Совета депутатов;</w:t>
      </w:r>
    </w:p>
    <w:p w:rsidR="00EA6658" w:rsidRPr="00EA6658" w:rsidRDefault="00EA6658" w:rsidP="00EA6658">
      <w:pPr>
        <w:pStyle w:val="a4"/>
        <w:shd w:val="clear" w:color="auto" w:fill="FFFFFF"/>
        <w:spacing w:before="0" w:beforeAutospacing="0" w:after="0"/>
        <w:jc w:val="both"/>
        <w:rPr>
          <w:color w:val="000000" w:themeColor="text1"/>
          <w:sz w:val="28"/>
          <w:szCs w:val="28"/>
        </w:rPr>
      </w:pPr>
      <w:r w:rsidRPr="00EA6658">
        <w:rPr>
          <w:color w:val="000000" w:themeColor="text1"/>
          <w:sz w:val="28"/>
          <w:szCs w:val="28"/>
        </w:rPr>
        <w:t>6) избирают депутатов в состав постоянных комиссий и иных органов Совета депутатов;</w:t>
      </w:r>
    </w:p>
    <w:p w:rsidR="00EA6658" w:rsidRPr="00EA6658" w:rsidRDefault="00EA6658" w:rsidP="00EA6658">
      <w:pPr>
        <w:pStyle w:val="a4"/>
        <w:shd w:val="clear" w:color="auto" w:fill="FFFFFF"/>
        <w:spacing w:before="0" w:beforeAutospacing="0" w:after="0"/>
        <w:jc w:val="both"/>
        <w:rPr>
          <w:color w:val="000000" w:themeColor="text1"/>
          <w:sz w:val="28"/>
          <w:szCs w:val="28"/>
        </w:rPr>
      </w:pPr>
      <w:r w:rsidRPr="00EA6658">
        <w:rPr>
          <w:color w:val="000000" w:themeColor="text1"/>
          <w:sz w:val="28"/>
          <w:szCs w:val="28"/>
        </w:rPr>
        <w:t>7) избирают председателей  постоянных комиссий;</w:t>
      </w:r>
    </w:p>
    <w:p w:rsidR="00EA6658" w:rsidRPr="00EA6658" w:rsidRDefault="00EA6658" w:rsidP="00EA6658">
      <w:pPr>
        <w:jc w:val="both"/>
        <w:rPr>
          <w:rFonts w:ascii="Times New Roman" w:hAnsi="Times New Roman" w:cs="Times New Roman"/>
          <w:b/>
          <w:color w:val="000000" w:themeColor="text1"/>
          <w:sz w:val="28"/>
          <w:szCs w:val="28"/>
        </w:rPr>
      </w:pPr>
      <w:r w:rsidRPr="00EA6658">
        <w:rPr>
          <w:rFonts w:ascii="Times New Roman" w:hAnsi="Times New Roman" w:cs="Times New Roman"/>
          <w:color w:val="000000" w:themeColor="text1"/>
          <w:sz w:val="28"/>
          <w:szCs w:val="28"/>
        </w:rPr>
        <w:t>8)</w:t>
      </w:r>
      <w:r w:rsidRPr="00EA6658">
        <w:rPr>
          <w:rFonts w:ascii="Times New Roman" w:hAnsi="Times New Roman" w:cs="Times New Roman"/>
          <w:b/>
          <w:color w:val="000000" w:themeColor="text1"/>
          <w:sz w:val="28"/>
          <w:szCs w:val="28"/>
        </w:rPr>
        <w:t>принимают решение об объявлении конкурса по отбору кандидатур на должность главы  сельсовета и формировании конкурсной комиссии;</w:t>
      </w:r>
    </w:p>
    <w:p w:rsidR="00EA6658" w:rsidRPr="00EA6658" w:rsidRDefault="00EA6658" w:rsidP="00EA6658">
      <w:pPr>
        <w:pStyle w:val="a4"/>
        <w:shd w:val="clear" w:color="auto" w:fill="FFFFFF"/>
        <w:spacing w:before="0" w:beforeAutospacing="0" w:after="0"/>
        <w:jc w:val="both"/>
        <w:rPr>
          <w:color w:val="000000" w:themeColor="text1"/>
          <w:sz w:val="28"/>
          <w:szCs w:val="28"/>
        </w:rPr>
      </w:pPr>
      <w:r w:rsidRPr="00EA6658">
        <w:rPr>
          <w:color w:val="000000" w:themeColor="text1"/>
          <w:sz w:val="28"/>
          <w:szCs w:val="28"/>
        </w:rPr>
        <w:t>9) решают иные вопросы, необходимые для начала работы Совета депутатов нового созыва.</w:t>
      </w:r>
    </w:p>
    <w:p w:rsidR="00EA6658" w:rsidRPr="00EA6658" w:rsidRDefault="00EA6658" w:rsidP="00EA6658">
      <w:pPr>
        <w:pStyle w:val="a4"/>
        <w:shd w:val="clear" w:color="auto" w:fill="FFFFFF"/>
        <w:spacing w:before="0" w:beforeAutospacing="0" w:after="0"/>
        <w:jc w:val="both"/>
        <w:rPr>
          <w:color w:val="000000" w:themeColor="text1"/>
          <w:sz w:val="28"/>
          <w:szCs w:val="28"/>
        </w:rPr>
      </w:pPr>
      <w:r w:rsidRPr="00EA6658">
        <w:rPr>
          <w:color w:val="000000" w:themeColor="text1"/>
          <w:sz w:val="28"/>
          <w:szCs w:val="28"/>
        </w:rPr>
        <w:t>5. Первая сессия проводится в порядке, предусмотренном настоящим Регламентом.</w:t>
      </w:r>
    </w:p>
    <w:p w:rsidR="00EA6658" w:rsidRPr="00EA6658" w:rsidRDefault="00EA6658" w:rsidP="00EA6658">
      <w:pPr>
        <w:jc w:val="both"/>
        <w:rPr>
          <w:rFonts w:ascii="Times New Roman" w:hAnsi="Times New Roman" w:cs="Times New Roman"/>
          <w:color w:val="000000" w:themeColor="text1"/>
          <w:sz w:val="28"/>
          <w:szCs w:val="28"/>
        </w:rPr>
      </w:pPr>
    </w:p>
    <w:p w:rsidR="00EA6658" w:rsidRPr="00EA6658" w:rsidRDefault="00EA6658" w:rsidP="00EA6658">
      <w:pPr>
        <w:jc w:val="both"/>
        <w:rPr>
          <w:rFonts w:ascii="Times New Roman" w:hAnsi="Times New Roman" w:cs="Times New Roman"/>
          <w:b/>
          <w:bCs/>
          <w:color w:val="000000" w:themeColor="text1"/>
          <w:sz w:val="28"/>
          <w:szCs w:val="28"/>
        </w:rPr>
      </w:pPr>
      <w:r w:rsidRPr="00EA6658">
        <w:rPr>
          <w:rFonts w:ascii="Times New Roman" w:hAnsi="Times New Roman" w:cs="Times New Roman"/>
          <w:b/>
          <w:bCs/>
          <w:color w:val="000000" w:themeColor="text1"/>
          <w:sz w:val="28"/>
          <w:szCs w:val="28"/>
        </w:rPr>
        <w:t xml:space="preserve">     Статья 13.</w:t>
      </w:r>
    </w:p>
    <w:p w:rsidR="00EA6658" w:rsidRPr="00EA6658" w:rsidRDefault="00EA6658" w:rsidP="00EA6658">
      <w:pPr>
        <w:jc w:val="both"/>
        <w:rPr>
          <w:rFonts w:ascii="Times New Roman" w:hAnsi="Times New Roman" w:cs="Times New Roman"/>
          <w:b/>
          <w:bCs/>
          <w:color w:val="000000" w:themeColor="text1"/>
          <w:sz w:val="28"/>
          <w:szCs w:val="28"/>
        </w:rPr>
      </w:pP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 xml:space="preserve">       Председатель Совета депутатов, а в его отсутствие заместитель председателя Совета депутатов ведут сессии. </w:t>
      </w:r>
    </w:p>
    <w:p w:rsidR="00EA6658" w:rsidRPr="00EA6658" w:rsidRDefault="00EA6658" w:rsidP="00EA6658">
      <w:pPr>
        <w:pStyle w:val="33"/>
        <w:spacing w:after="0"/>
        <w:ind w:left="0"/>
        <w:rPr>
          <w:color w:val="000000" w:themeColor="text1"/>
          <w:sz w:val="28"/>
          <w:szCs w:val="28"/>
        </w:rPr>
      </w:pPr>
      <w:r w:rsidRPr="00EA6658">
        <w:rPr>
          <w:color w:val="000000" w:themeColor="text1"/>
          <w:sz w:val="28"/>
          <w:szCs w:val="28"/>
        </w:rPr>
        <w:t>На сессиях Совета депутатов ведется протокол, который подписывается председателем   Совета депутатов и секретарем сессии.</w:t>
      </w: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 xml:space="preserve">     Решения Совета депутатов подписываются председателем Совета депутатов в течение 10 дней со дня проведения сессии.</w:t>
      </w:r>
    </w:p>
    <w:p w:rsidR="00EA6658" w:rsidRPr="00EA6658" w:rsidRDefault="00EA6658" w:rsidP="00EA6658">
      <w:pPr>
        <w:jc w:val="both"/>
        <w:rPr>
          <w:rFonts w:ascii="Times New Roman" w:hAnsi="Times New Roman" w:cs="Times New Roman"/>
          <w:color w:val="000000" w:themeColor="text1"/>
          <w:sz w:val="28"/>
          <w:szCs w:val="28"/>
        </w:rPr>
      </w:pPr>
    </w:p>
    <w:p w:rsidR="00EA6658" w:rsidRPr="00EA6658" w:rsidRDefault="00EA6658" w:rsidP="00EA6658">
      <w:pPr>
        <w:jc w:val="both"/>
        <w:rPr>
          <w:rFonts w:ascii="Times New Roman" w:hAnsi="Times New Roman" w:cs="Times New Roman"/>
          <w:b/>
          <w:bCs/>
          <w:color w:val="000000" w:themeColor="text1"/>
          <w:sz w:val="28"/>
          <w:szCs w:val="28"/>
        </w:rPr>
      </w:pPr>
      <w:r w:rsidRPr="00EA6658">
        <w:rPr>
          <w:rFonts w:ascii="Times New Roman" w:hAnsi="Times New Roman" w:cs="Times New Roman"/>
          <w:b/>
          <w:bCs/>
          <w:color w:val="000000" w:themeColor="text1"/>
          <w:sz w:val="28"/>
          <w:szCs w:val="28"/>
        </w:rPr>
        <w:t>Статья 14.</w:t>
      </w:r>
    </w:p>
    <w:p w:rsidR="00EA6658" w:rsidRPr="00EA6658" w:rsidRDefault="00EA6658" w:rsidP="00EA6658">
      <w:pPr>
        <w:jc w:val="both"/>
        <w:rPr>
          <w:rFonts w:ascii="Times New Roman" w:hAnsi="Times New Roman" w:cs="Times New Roman"/>
          <w:color w:val="000000" w:themeColor="text1"/>
          <w:sz w:val="28"/>
          <w:szCs w:val="28"/>
        </w:rPr>
      </w:pPr>
    </w:p>
    <w:p w:rsidR="00EA6658" w:rsidRPr="00EA6658" w:rsidRDefault="00EA6658" w:rsidP="00EA6658">
      <w:pPr>
        <w:numPr>
          <w:ilvl w:val="0"/>
          <w:numId w:val="7"/>
        </w:numPr>
        <w:spacing w:after="0" w:line="240" w:lineRule="auto"/>
        <w:ind w:left="0" w:firstLine="0"/>
        <w:jc w:val="both"/>
        <w:rPr>
          <w:rFonts w:ascii="Times New Roman" w:hAnsi="Times New Roman" w:cs="Times New Roman"/>
          <w:color w:val="000000" w:themeColor="text1"/>
          <w:sz w:val="28"/>
          <w:szCs w:val="28"/>
        </w:rPr>
      </w:pPr>
      <w:proofErr w:type="gramStart"/>
      <w:r w:rsidRPr="00EA6658">
        <w:rPr>
          <w:rFonts w:ascii="Times New Roman" w:hAnsi="Times New Roman" w:cs="Times New Roman"/>
          <w:color w:val="000000" w:themeColor="text1"/>
          <w:sz w:val="28"/>
          <w:szCs w:val="28"/>
        </w:rPr>
        <w:t xml:space="preserve">Председатель Совета депутатов на сессии объявляет об открытии и закрытии заседаний, а также о выступающих; в порядке поступления заявок </w:t>
      </w:r>
      <w:r w:rsidRPr="00EA6658">
        <w:rPr>
          <w:rFonts w:ascii="Times New Roman" w:hAnsi="Times New Roman" w:cs="Times New Roman"/>
          <w:color w:val="000000" w:themeColor="text1"/>
          <w:sz w:val="28"/>
          <w:szCs w:val="28"/>
        </w:rPr>
        <w:lastRenderedPageBreak/>
        <w:t>предоставляет слово для выступления; обеспечивает соблюдение настоящего Регламента; ставит на голосование проекты нормативных правовых актов, решений, заявлений, обращений Совета депутатов, проекты по другим вопросам; дает справки; осуществляет иные полномочия, связанные с проведением сессии.</w:t>
      </w:r>
      <w:proofErr w:type="gramEnd"/>
    </w:p>
    <w:p w:rsidR="00EA6658" w:rsidRPr="00EA6658" w:rsidRDefault="00EA6658" w:rsidP="00EA6658">
      <w:pPr>
        <w:numPr>
          <w:ilvl w:val="0"/>
          <w:numId w:val="7"/>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В ходе сессии председатель Совета депутатов не вправе комментировать выступления депутатов.</w:t>
      </w:r>
    </w:p>
    <w:p w:rsidR="00EA6658" w:rsidRPr="00EA6658" w:rsidRDefault="00EA6658" w:rsidP="00EA6658">
      <w:pPr>
        <w:jc w:val="both"/>
        <w:rPr>
          <w:rFonts w:ascii="Times New Roman" w:hAnsi="Times New Roman" w:cs="Times New Roman"/>
          <w:color w:val="000000" w:themeColor="text1"/>
          <w:sz w:val="28"/>
          <w:szCs w:val="28"/>
        </w:rPr>
      </w:pPr>
    </w:p>
    <w:p w:rsidR="00EA6658" w:rsidRPr="00EA6658" w:rsidRDefault="00EA6658" w:rsidP="00EA6658">
      <w:pPr>
        <w:jc w:val="both"/>
        <w:rPr>
          <w:rFonts w:ascii="Times New Roman" w:hAnsi="Times New Roman" w:cs="Times New Roman"/>
          <w:b/>
          <w:bCs/>
          <w:color w:val="000000" w:themeColor="text1"/>
          <w:sz w:val="28"/>
          <w:szCs w:val="28"/>
        </w:rPr>
      </w:pPr>
      <w:r w:rsidRPr="00EA6658">
        <w:rPr>
          <w:rFonts w:ascii="Times New Roman" w:hAnsi="Times New Roman" w:cs="Times New Roman"/>
          <w:b/>
          <w:bCs/>
          <w:color w:val="000000" w:themeColor="text1"/>
          <w:sz w:val="28"/>
          <w:szCs w:val="28"/>
        </w:rPr>
        <w:t xml:space="preserve">     Статья 15.</w:t>
      </w:r>
    </w:p>
    <w:p w:rsidR="00EA6658" w:rsidRPr="00EA6658" w:rsidRDefault="00EA6658" w:rsidP="00EA6658">
      <w:pPr>
        <w:jc w:val="both"/>
        <w:rPr>
          <w:rFonts w:ascii="Times New Roman" w:hAnsi="Times New Roman" w:cs="Times New Roman"/>
          <w:b/>
          <w:bCs/>
          <w:color w:val="000000" w:themeColor="text1"/>
          <w:sz w:val="28"/>
          <w:szCs w:val="28"/>
        </w:rPr>
      </w:pPr>
    </w:p>
    <w:p w:rsidR="00EA6658" w:rsidRPr="00EA6658" w:rsidRDefault="00EA6658" w:rsidP="00EA6658">
      <w:pPr>
        <w:jc w:val="both"/>
        <w:rPr>
          <w:rFonts w:ascii="Times New Roman" w:hAnsi="Times New Roman" w:cs="Times New Roman"/>
          <w:color w:val="000000" w:themeColor="text1"/>
          <w:sz w:val="28"/>
          <w:szCs w:val="28"/>
        </w:rPr>
      </w:pPr>
      <w:proofErr w:type="gramStart"/>
      <w:r w:rsidRPr="00EA6658">
        <w:rPr>
          <w:rFonts w:ascii="Times New Roman" w:hAnsi="Times New Roman" w:cs="Times New Roman"/>
          <w:color w:val="000000" w:themeColor="text1"/>
          <w:sz w:val="28"/>
          <w:szCs w:val="28"/>
        </w:rPr>
        <w:t xml:space="preserve">На сессии Совета депутатов предусматриваются следующие виды выступления: доклад, содоклад, заключительное слово, выступление в прениях, по мотивам голосования, по порядку ведения заседания сессии, а также предложения, справки, информации, заявления, обращения. </w:t>
      </w:r>
      <w:proofErr w:type="gramEnd"/>
    </w:p>
    <w:p w:rsidR="00EA6658" w:rsidRPr="00EA6658" w:rsidRDefault="00EA6658" w:rsidP="00EA6658">
      <w:pPr>
        <w:jc w:val="both"/>
        <w:rPr>
          <w:rFonts w:ascii="Times New Roman" w:hAnsi="Times New Roman" w:cs="Times New Roman"/>
          <w:color w:val="000000" w:themeColor="text1"/>
          <w:sz w:val="28"/>
          <w:szCs w:val="28"/>
        </w:rPr>
      </w:pPr>
    </w:p>
    <w:p w:rsidR="00EA6658" w:rsidRPr="00EA6658" w:rsidRDefault="00EA6658" w:rsidP="00EA6658">
      <w:pPr>
        <w:jc w:val="both"/>
        <w:rPr>
          <w:rFonts w:ascii="Times New Roman" w:hAnsi="Times New Roman" w:cs="Times New Roman"/>
          <w:b/>
          <w:bCs/>
          <w:color w:val="000000" w:themeColor="text1"/>
          <w:sz w:val="28"/>
          <w:szCs w:val="28"/>
        </w:rPr>
      </w:pPr>
      <w:r w:rsidRPr="00EA6658">
        <w:rPr>
          <w:rFonts w:ascii="Times New Roman" w:hAnsi="Times New Roman" w:cs="Times New Roman"/>
          <w:b/>
          <w:bCs/>
          <w:color w:val="000000" w:themeColor="text1"/>
          <w:sz w:val="28"/>
          <w:szCs w:val="28"/>
        </w:rPr>
        <w:t>Статья 16.</w:t>
      </w:r>
    </w:p>
    <w:p w:rsidR="00EA6658" w:rsidRPr="00EA6658" w:rsidRDefault="00EA6658" w:rsidP="00EA6658">
      <w:pPr>
        <w:jc w:val="both"/>
        <w:rPr>
          <w:rFonts w:ascii="Times New Roman" w:hAnsi="Times New Roman" w:cs="Times New Roman"/>
          <w:color w:val="000000" w:themeColor="text1"/>
          <w:sz w:val="28"/>
          <w:szCs w:val="28"/>
        </w:rPr>
      </w:pPr>
    </w:p>
    <w:p w:rsidR="00EA6658" w:rsidRPr="00EA6658" w:rsidRDefault="00EA6658" w:rsidP="00EA6658">
      <w:pPr>
        <w:numPr>
          <w:ilvl w:val="0"/>
          <w:numId w:val="8"/>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Продолжительность доклада, содоклада, заключительного слова устанавливаются:</w:t>
      </w: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для доклада  - до 30 минут;</w:t>
      </w: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для содоклада – до 15 минут;</w:t>
      </w: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для заключительного слова – до 10 минут;</w:t>
      </w: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для выступления в прениях – до 10 минут;</w:t>
      </w: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для повторного выступления в прениях – до 3 минут;</w:t>
      </w: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по мотивам голосования, по порядку ведения сессии, для предложений, справок, информации, заявлений, обращений – до 3 минут.</w:t>
      </w:r>
    </w:p>
    <w:p w:rsidR="00EA6658" w:rsidRPr="00EA6658" w:rsidRDefault="00EA6658" w:rsidP="00EA6658">
      <w:pPr>
        <w:numPr>
          <w:ilvl w:val="0"/>
          <w:numId w:val="8"/>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По истечению установленного времени председатель Совета депутатов предупреждает об этом выступающего, а затем вправе прервать его выступление.</w:t>
      </w:r>
    </w:p>
    <w:p w:rsidR="00EA6658" w:rsidRPr="00EA6658" w:rsidRDefault="00EA6658" w:rsidP="00EA6658">
      <w:pPr>
        <w:numPr>
          <w:ilvl w:val="0"/>
          <w:numId w:val="8"/>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Совет депутатов вправе принимать решение о продлении или сокращении времени выступлений.</w:t>
      </w:r>
    </w:p>
    <w:p w:rsidR="00EA6658" w:rsidRPr="00EA6658" w:rsidRDefault="00EA6658" w:rsidP="00EA6658">
      <w:pPr>
        <w:numPr>
          <w:ilvl w:val="0"/>
          <w:numId w:val="8"/>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 xml:space="preserve">Право внеочередного выступления на сессии Совета депутатов предоставляется депутатам Государственной Думы Федерального Собрания Российской Федерации, депутатам Законодательного Собрания </w:t>
      </w:r>
      <w:r w:rsidRPr="00EA6658">
        <w:rPr>
          <w:rFonts w:ascii="Times New Roman" w:hAnsi="Times New Roman" w:cs="Times New Roman"/>
          <w:color w:val="000000" w:themeColor="text1"/>
          <w:sz w:val="28"/>
          <w:szCs w:val="28"/>
        </w:rPr>
        <w:lastRenderedPageBreak/>
        <w:t>Новосибирской области, председателю, заместителю председателя Законодательного Собрания Новосибирской области, Губернатору Новосибирской области и его заместителям, главе Кочковского района Новосибирской области, заместителям главы администрации Кочковского района Новосибирской области, главе сельсовета. После принятия решения о прекращении прений председатель Совета депутатов на сессии выясняет, кто из записавшихся, но не выступивших настаивает на выступлении, и, с согласия депутатов, предоставляет ему слово.</w:t>
      </w:r>
    </w:p>
    <w:p w:rsidR="00EA6658" w:rsidRPr="00EA6658" w:rsidRDefault="00EA6658" w:rsidP="00EA6658">
      <w:pPr>
        <w:numPr>
          <w:ilvl w:val="0"/>
          <w:numId w:val="8"/>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Депутаты, которые не смогли выступить, в связи с прекращением прений, вправе приобщить подписанные ими тексты своих выступлений к протоколу сессии.</w:t>
      </w:r>
    </w:p>
    <w:p w:rsidR="00EA6658" w:rsidRPr="00EA6658" w:rsidRDefault="00EA6658" w:rsidP="00EA6658">
      <w:pPr>
        <w:numPr>
          <w:ilvl w:val="0"/>
          <w:numId w:val="8"/>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Докладчики, содокладчики, имеют право на заключительное слово.</w:t>
      </w:r>
    </w:p>
    <w:p w:rsidR="00EA6658" w:rsidRPr="00EA6658" w:rsidRDefault="00EA6658" w:rsidP="00EA6658">
      <w:pPr>
        <w:numPr>
          <w:ilvl w:val="0"/>
          <w:numId w:val="8"/>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 xml:space="preserve">Никто не вправе выступать на сессии Совета депутатов без разрешения председателя Совета депутатов. </w:t>
      </w:r>
      <w:proofErr w:type="gramStart"/>
      <w:r w:rsidRPr="00EA6658">
        <w:rPr>
          <w:rFonts w:ascii="Times New Roman" w:hAnsi="Times New Roman" w:cs="Times New Roman"/>
          <w:color w:val="000000" w:themeColor="text1"/>
          <w:sz w:val="28"/>
          <w:szCs w:val="28"/>
        </w:rPr>
        <w:t>Нарушивший</w:t>
      </w:r>
      <w:proofErr w:type="gramEnd"/>
      <w:r w:rsidRPr="00EA6658">
        <w:rPr>
          <w:rFonts w:ascii="Times New Roman" w:hAnsi="Times New Roman" w:cs="Times New Roman"/>
          <w:color w:val="000000" w:themeColor="text1"/>
          <w:sz w:val="28"/>
          <w:szCs w:val="28"/>
        </w:rPr>
        <w:t xml:space="preserve"> это право, лишается слова без предупреждения.</w:t>
      </w:r>
    </w:p>
    <w:p w:rsidR="00EA6658" w:rsidRPr="00EA6658" w:rsidRDefault="00EA6658" w:rsidP="00EA6658">
      <w:pPr>
        <w:numPr>
          <w:ilvl w:val="0"/>
          <w:numId w:val="8"/>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Депутат может выступить по одному и тому же вопросу не более двух раз.</w:t>
      </w:r>
    </w:p>
    <w:p w:rsidR="00EA6658" w:rsidRPr="00EA6658" w:rsidRDefault="00EA6658" w:rsidP="00EA6658">
      <w:pPr>
        <w:numPr>
          <w:ilvl w:val="0"/>
          <w:numId w:val="8"/>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Выступающий на сессии не должен использовать в своей речи грубые и некорректные выражения, призывать к незаконным, в том числе  насильственным действиям, выступать без разрешения председателя Совета депутатов, отклоняться от обсуждаемой темы, превышать отведенное для выступления время.</w:t>
      </w:r>
    </w:p>
    <w:p w:rsidR="00EA6658" w:rsidRPr="00EA6658" w:rsidRDefault="00EA6658" w:rsidP="00EA6658">
      <w:pPr>
        <w:jc w:val="both"/>
        <w:rPr>
          <w:rFonts w:ascii="Times New Roman" w:hAnsi="Times New Roman" w:cs="Times New Roman"/>
          <w:color w:val="000000" w:themeColor="text1"/>
          <w:sz w:val="28"/>
          <w:szCs w:val="28"/>
        </w:rPr>
      </w:pPr>
    </w:p>
    <w:p w:rsidR="00EA6658" w:rsidRPr="00EA6658" w:rsidRDefault="00EA6658" w:rsidP="00EA6658">
      <w:pPr>
        <w:jc w:val="center"/>
        <w:rPr>
          <w:rFonts w:ascii="Times New Roman" w:hAnsi="Times New Roman" w:cs="Times New Roman"/>
          <w:b/>
          <w:bCs/>
          <w:color w:val="000000" w:themeColor="text1"/>
          <w:sz w:val="28"/>
          <w:szCs w:val="28"/>
        </w:rPr>
      </w:pPr>
      <w:r w:rsidRPr="00EA6658">
        <w:rPr>
          <w:rFonts w:ascii="Times New Roman" w:hAnsi="Times New Roman" w:cs="Times New Roman"/>
          <w:b/>
          <w:bCs/>
          <w:color w:val="000000" w:themeColor="text1"/>
          <w:sz w:val="28"/>
          <w:szCs w:val="28"/>
        </w:rPr>
        <w:t>ГЛАВА 5.</w:t>
      </w:r>
    </w:p>
    <w:p w:rsidR="00EA6658" w:rsidRPr="00EA6658" w:rsidRDefault="00EA6658" w:rsidP="00EA6658">
      <w:pPr>
        <w:jc w:val="center"/>
        <w:rPr>
          <w:rFonts w:ascii="Times New Roman" w:hAnsi="Times New Roman" w:cs="Times New Roman"/>
          <w:b/>
          <w:color w:val="000000" w:themeColor="text1"/>
          <w:sz w:val="28"/>
          <w:szCs w:val="28"/>
        </w:rPr>
      </w:pPr>
    </w:p>
    <w:p w:rsidR="00EA6658" w:rsidRPr="00EA6658" w:rsidRDefault="00EA6658" w:rsidP="00EA6658">
      <w:pPr>
        <w:jc w:val="center"/>
        <w:rPr>
          <w:rFonts w:ascii="Times New Roman" w:hAnsi="Times New Roman" w:cs="Times New Roman"/>
          <w:b/>
          <w:color w:val="000000" w:themeColor="text1"/>
          <w:sz w:val="28"/>
          <w:szCs w:val="28"/>
        </w:rPr>
      </w:pPr>
      <w:r w:rsidRPr="00EA6658">
        <w:rPr>
          <w:rFonts w:ascii="Times New Roman" w:hAnsi="Times New Roman" w:cs="Times New Roman"/>
          <w:b/>
          <w:color w:val="000000" w:themeColor="text1"/>
          <w:sz w:val="28"/>
          <w:szCs w:val="28"/>
        </w:rPr>
        <w:t xml:space="preserve">Порядок </w:t>
      </w:r>
      <w:proofErr w:type="gramStart"/>
      <w:r w:rsidRPr="00EA6658">
        <w:rPr>
          <w:rFonts w:ascii="Times New Roman" w:hAnsi="Times New Roman" w:cs="Times New Roman"/>
          <w:b/>
          <w:color w:val="000000" w:themeColor="text1"/>
          <w:sz w:val="28"/>
          <w:szCs w:val="28"/>
        </w:rPr>
        <w:t>формирования повестки дня сессии Совета депутатов</w:t>
      </w:r>
      <w:proofErr w:type="gramEnd"/>
      <w:r w:rsidRPr="00EA6658">
        <w:rPr>
          <w:rFonts w:ascii="Times New Roman" w:hAnsi="Times New Roman" w:cs="Times New Roman"/>
          <w:b/>
          <w:color w:val="000000" w:themeColor="text1"/>
          <w:sz w:val="28"/>
          <w:szCs w:val="28"/>
        </w:rPr>
        <w:t>.</w:t>
      </w:r>
    </w:p>
    <w:p w:rsidR="00EA6658" w:rsidRPr="00EA6658" w:rsidRDefault="00EA6658" w:rsidP="00EA6658">
      <w:pPr>
        <w:jc w:val="both"/>
        <w:rPr>
          <w:rFonts w:ascii="Times New Roman" w:hAnsi="Times New Roman" w:cs="Times New Roman"/>
          <w:color w:val="000000" w:themeColor="text1"/>
          <w:sz w:val="28"/>
          <w:szCs w:val="28"/>
        </w:rPr>
      </w:pPr>
    </w:p>
    <w:p w:rsidR="00EA6658" w:rsidRPr="00EA6658" w:rsidRDefault="00EA6658" w:rsidP="00EA6658">
      <w:pPr>
        <w:pStyle w:val="a6"/>
        <w:jc w:val="left"/>
        <w:rPr>
          <w:rFonts w:ascii="Times New Roman" w:hAnsi="Times New Roman" w:cs="Times New Roman"/>
          <w:color w:val="000000" w:themeColor="text1"/>
          <w:szCs w:val="28"/>
        </w:rPr>
      </w:pPr>
      <w:r w:rsidRPr="00EA6658">
        <w:rPr>
          <w:rFonts w:ascii="Times New Roman" w:hAnsi="Times New Roman" w:cs="Times New Roman"/>
          <w:color w:val="000000" w:themeColor="text1"/>
          <w:szCs w:val="28"/>
        </w:rPr>
        <w:t xml:space="preserve">     Статья 17.</w:t>
      </w:r>
    </w:p>
    <w:p w:rsidR="00EA6658" w:rsidRPr="00EA6658" w:rsidRDefault="00EA6658" w:rsidP="00EA6658">
      <w:pPr>
        <w:jc w:val="both"/>
        <w:rPr>
          <w:rFonts w:ascii="Times New Roman" w:hAnsi="Times New Roman" w:cs="Times New Roman"/>
          <w:color w:val="000000" w:themeColor="text1"/>
          <w:sz w:val="28"/>
          <w:szCs w:val="28"/>
        </w:rPr>
      </w:pPr>
    </w:p>
    <w:p w:rsidR="00EA6658" w:rsidRPr="00EA6658" w:rsidRDefault="00EA6658" w:rsidP="00EA6658">
      <w:pPr>
        <w:numPr>
          <w:ilvl w:val="0"/>
          <w:numId w:val="9"/>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 xml:space="preserve">Проект </w:t>
      </w:r>
      <w:proofErr w:type="gramStart"/>
      <w:r w:rsidRPr="00EA6658">
        <w:rPr>
          <w:rFonts w:ascii="Times New Roman" w:hAnsi="Times New Roman" w:cs="Times New Roman"/>
          <w:color w:val="000000" w:themeColor="text1"/>
          <w:sz w:val="28"/>
          <w:szCs w:val="28"/>
        </w:rPr>
        <w:t>повестки дня сессии Совета депутатов</w:t>
      </w:r>
      <w:proofErr w:type="gramEnd"/>
      <w:r w:rsidRPr="00EA6658">
        <w:rPr>
          <w:rFonts w:ascii="Times New Roman" w:hAnsi="Times New Roman" w:cs="Times New Roman"/>
          <w:color w:val="000000" w:themeColor="text1"/>
          <w:sz w:val="28"/>
          <w:szCs w:val="28"/>
        </w:rPr>
        <w:t xml:space="preserve"> формируется председателем Совета депутатов на основании предложений, внесенных комиссиями или группой депутатов численностью не менее 3-х человек, а также главой сельсовета и утверждается на сессии Совета депутатов.</w:t>
      </w:r>
    </w:p>
    <w:p w:rsidR="00EA6658" w:rsidRPr="00EA6658" w:rsidRDefault="00EA6658" w:rsidP="00EA6658">
      <w:pPr>
        <w:numPr>
          <w:ilvl w:val="0"/>
          <w:numId w:val="9"/>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Вопросы, относящиеся к компетенции Совета депутатов, включаются в повестку дня сессии при условии достаточной проработки их в комиссиях, наличия проектов правовых актов, проектов соответствующих решений.</w:t>
      </w:r>
    </w:p>
    <w:p w:rsidR="00EA6658" w:rsidRPr="00EA6658" w:rsidRDefault="00EA6658" w:rsidP="00EA6658">
      <w:pPr>
        <w:numPr>
          <w:ilvl w:val="0"/>
          <w:numId w:val="9"/>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Перед внесением на сессии сформированный председателем Совета депутатов проект повестки дня сессии обсуждается с председателями комиссий.</w:t>
      </w:r>
    </w:p>
    <w:p w:rsidR="00EA6658" w:rsidRPr="00EA6658" w:rsidRDefault="00EA6658" w:rsidP="00EA6658">
      <w:pPr>
        <w:numPr>
          <w:ilvl w:val="0"/>
          <w:numId w:val="9"/>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 xml:space="preserve">При рассмотрении проекта повестки дня непосредственно на сессии председатель Совета депутатов отдельно оглашает вопросы, подлежащие </w:t>
      </w:r>
      <w:r w:rsidRPr="00EA6658">
        <w:rPr>
          <w:rFonts w:ascii="Times New Roman" w:hAnsi="Times New Roman" w:cs="Times New Roman"/>
          <w:color w:val="000000" w:themeColor="text1"/>
          <w:sz w:val="28"/>
          <w:szCs w:val="28"/>
        </w:rPr>
        <w:lastRenderedPageBreak/>
        <w:t>включению в повестку дня. Затем проект повестки дня ставится председательствующим на голосование для принятия его за основу. Решение о принятии проекта повестки дня за основу принимается большинством голосов от числа присутствующих депутатов.</w:t>
      </w:r>
    </w:p>
    <w:p w:rsidR="00EA6658" w:rsidRPr="00EA6658" w:rsidRDefault="00EA6658" w:rsidP="00EA6658">
      <w:pPr>
        <w:numPr>
          <w:ilvl w:val="0"/>
          <w:numId w:val="9"/>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В принятый за основу проект повестки дня могут вноситься изменения и дополнения.</w:t>
      </w:r>
    </w:p>
    <w:p w:rsidR="00EA6658" w:rsidRPr="00EA6658" w:rsidRDefault="00EA6658" w:rsidP="00EA6658">
      <w:pPr>
        <w:numPr>
          <w:ilvl w:val="0"/>
          <w:numId w:val="9"/>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Предложения о внесении изменений и дополнений в принятый за основу проект повестки дня сессии вносится депутатами, комиссиями в том случае, если инициаторами предложений и дополнений представлен проект решения Совета депутатов.</w:t>
      </w:r>
    </w:p>
    <w:p w:rsidR="00EA6658" w:rsidRPr="00EA6658" w:rsidRDefault="00EA6658" w:rsidP="00EA6658">
      <w:pPr>
        <w:numPr>
          <w:ilvl w:val="0"/>
          <w:numId w:val="9"/>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Предложения депутата, комиссии о внесении изменений и дополнений в проект повестки дня сессии ставится председателем Совета депутатов на голосование в порядке очередности их поступления.</w:t>
      </w:r>
    </w:p>
    <w:p w:rsidR="00EA6658" w:rsidRPr="00EA6658" w:rsidRDefault="00EA6658" w:rsidP="00EA6658">
      <w:pPr>
        <w:numPr>
          <w:ilvl w:val="0"/>
          <w:numId w:val="9"/>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Перед голосованием инициатору предложения предоставляется возможность выступить с его обоснованием.</w:t>
      </w:r>
    </w:p>
    <w:p w:rsidR="00EA6658" w:rsidRPr="00EA6658" w:rsidRDefault="00EA6658" w:rsidP="00EA6658">
      <w:pPr>
        <w:numPr>
          <w:ilvl w:val="0"/>
          <w:numId w:val="9"/>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Решение о внесении изменений и дополнений в проект повестки дня сессии принимается большинством голосов от числа присутствующих на сессии депутатов.</w:t>
      </w:r>
    </w:p>
    <w:p w:rsidR="00EA6658" w:rsidRPr="00EA6658" w:rsidRDefault="00EA6658" w:rsidP="00EA6658">
      <w:pPr>
        <w:numPr>
          <w:ilvl w:val="0"/>
          <w:numId w:val="9"/>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Проект повестки дня сессии после принятия решения о внесении в него изменений и дополнений ставится председателем Совета депутатов на голосование для принятия повестки дня в целом. Решение о принятии повестки дня сессии в целом принимается большинством голосов от числа присутствующих на сессии депутатов.</w:t>
      </w:r>
    </w:p>
    <w:p w:rsidR="00EA6658" w:rsidRPr="00EA6658" w:rsidRDefault="00EA6658" w:rsidP="00EA6658">
      <w:pPr>
        <w:jc w:val="both"/>
        <w:rPr>
          <w:rFonts w:ascii="Times New Roman" w:hAnsi="Times New Roman" w:cs="Times New Roman"/>
          <w:color w:val="000000" w:themeColor="text1"/>
          <w:sz w:val="28"/>
          <w:szCs w:val="28"/>
        </w:rPr>
      </w:pPr>
    </w:p>
    <w:p w:rsidR="00EA6658" w:rsidRPr="00EA6658" w:rsidRDefault="00EA6658" w:rsidP="00EA6658">
      <w:pPr>
        <w:jc w:val="center"/>
        <w:rPr>
          <w:rFonts w:ascii="Times New Roman" w:hAnsi="Times New Roman" w:cs="Times New Roman"/>
          <w:b/>
          <w:color w:val="000000" w:themeColor="text1"/>
          <w:sz w:val="28"/>
          <w:szCs w:val="28"/>
        </w:rPr>
      </w:pPr>
      <w:r w:rsidRPr="00EA6658">
        <w:rPr>
          <w:rFonts w:ascii="Times New Roman" w:hAnsi="Times New Roman" w:cs="Times New Roman"/>
          <w:b/>
          <w:color w:val="000000" w:themeColor="text1"/>
          <w:sz w:val="28"/>
          <w:szCs w:val="28"/>
        </w:rPr>
        <w:t>ГЛАВА 6.</w:t>
      </w:r>
    </w:p>
    <w:p w:rsidR="00EA6658" w:rsidRPr="00EA6658" w:rsidRDefault="00EA6658" w:rsidP="00EA6658">
      <w:pPr>
        <w:jc w:val="center"/>
        <w:rPr>
          <w:rFonts w:ascii="Times New Roman" w:hAnsi="Times New Roman" w:cs="Times New Roman"/>
          <w:b/>
          <w:color w:val="000000" w:themeColor="text1"/>
          <w:sz w:val="28"/>
          <w:szCs w:val="28"/>
        </w:rPr>
      </w:pPr>
    </w:p>
    <w:p w:rsidR="00EA6658" w:rsidRPr="00EA6658" w:rsidRDefault="00EA6658" w:rsidP="00EA6658">
      <w:pPr>
        <w:pStyle w:val="3"/>
        <w:spacing w:before="0" w:after="0"/>
        <w:jc w:val="center"/>
        <w:rPr>
          <w:rFonts w:ascii="Times New Roman" w:hAnsi="Times New Roman" w:cs="Times New Roman"/>
          <w:bCs w:val="0"/>
          <w:color w:val="000000" w:themeColor="text1"/>
          <w:sz w:val="28"/>
          <w:szCs w:val="28"/>
        </w:rPr>
      </w:pPr>
      <w:r w:rsidRPr="00EA6658">
        <w:rPr>
          <w:rFonts w:ascii="Times New Roman" w:hAnsi="Times New Roman" w:cs="Times New Roman"/>
          <w:bCs w:val="0"/>
          <w:color w:val="000000" w:themeColor="text1"/>
          <w:sz w:val="28"/>
          <w:szCs w:val="28"/>
        </w:rPr>
        <w:t>Порядок голосования и принятия решений.</w:t>
      </w:r>
    </w:p>
    <w:p w:rsidR="00EA6658" w:rsidRPr="00EA6658" w:rsidRDefault="00EA6658" w:rsidP="00EA6658">
      <w:pPr>
        <w:rPr>
          <w:rFonts w:ascii="Times New Roman" w:hAnsi="Times New Roman" w:cs="Times New Roman"/>
          <w:color w:val="000000" w:themeColor="text1"/>
          <w:sz w:val="28"/>
          <w:szCs w:val="28"/>
        </w:rPr>
      </w:pPr>
    </w:p>
    <w:p w:rsidR="00EA6658" w:rsidRPr="00EA6658" w:rsidRDefault="00EA6658" w:rsidP="00EA6658">
      <w:pPr>
        <w:rPr>
          <w:rFonts w:ascii="Times New Roman" w:hAnsi="Times New Roman" w:cs="Times New Roman"/>
          <w:b/>
          <w:bCs/>
          <w:color w:val="000000" w:themeColor="text1"/>
          <w:sz w:val="28"/>
          <w:szCs w:val="28"/>
        </w:rPr>
      </w:pPr>
      <w:r w:rsidRPr="00EA6658">
        <w:rPr>
          <w:rFonts w:ascii="Times New Roman" w:hAnsi="Times New Roman" w:cs="Times New Roman"/>
          <w:b/>
          <w:bCs/>
          <w:color w:val="000000" w:themeColor="text1"/>
          <w:sz w:val="28"/>
          <w:szCs w:val="28"/>
        </w:rPr>
        <w:t>Статья  18.</w:t>
      </w:r>
    </w:p>
    <w:p w:rsidR="00EA6658" w:rsidRPr="00EA6658" w:rsidRDefault="00EA6658" w:rsidP="00EA6658">
      <w:pPr>
        <w:rPr>
          <w:rFonts w:ascii="Times New Roman" w:hAnsi="Times New Roman" w:cs="Times New Roman"/>
          <w:color w:val="000000" w:themeColor="text1"/>
          <w:sz w:val="28"/>
          <w:szCs w:val="28"/>
        </w:rPr>
      </w:pPr>
    </w:p>
    <w:p w:rsidR="00EA6658" w:rsidRPr="00EA6658" w:rsidRDefault="00EA6658" w:rsidP="00EA6658">
      <w:pPr>
        <w:numPr>
          <w:ilvl w:val="0"/>
          <w:numId w:val="10"/>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Решения Совета депутатов принимаются открытым или тайным голосованием. Открытое голосование может быть поименным.</w:t>
      </w:r>
    </w:p>
    <w:p w:rsidR="00EA6658" w:rsidRPr="00EA6658" w:rsidRDefault="00EA6658" w:rsidP="00EA6658">
      <w:pPr>
        <w:numPr>
          <w:ilvl w:val="0"/>
          <w:numId w:val="10"/>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Открытое голосование осуществляется поднятием руки, а закрытое голосование с использованием бюллетеней.</w:t>
      </w:r>
    </w:p>
    <w:p w:rsidR="00EA6658" w:rsidRPr="00EA6658" w:rsidRDefault="00EA6658" w:rsidP="00EA6658">
      <w:pPr>
        <w:numPr>
          <w:ilvl w:val="0"/>
          <w:numId w:val="10"/>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Решение о способе проведения голосования считается принятым, если за него проголосовало более половины от числа присутствующих на сессии депутатов.</w:t>
      </w:r>
    </w:p>
    <w:p w:rsidR="00EA6658" w:rsidRPr="00EA6658" w:rsidRDefault="00EA6658" w:rsidP="00EA6658">
      <w:pPr>
        <w:numPr>
          <w:ilvl w:val="0"/>
          <w:numId w:val="10"/>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Количественное голосование представляет собой выбор варианта ответов «за», «против», «воздержался».</w:t>
      </w:r>
    </w:p>
    <w:p w:rsidR="00EA6658" w:rsidRPr="00EA6658" w:rsidRDefault="00EA6658" w:rsidP="00EA6658">
      <w:pPr>
        <w:numPr>
          <w:ilvl w:val="0"/>
          <w:numId w:val="10"/>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lastRenderedPageBreak/>
        <w:t xml:space="preserve">Решение Совета депутатов считается принятым, если за него проголосовало более половины от установленного числа депутатов, если иной порядок не предусмотрен настоящим Регламентом. </w:t>
      </w:r>
    </w:p>
    <w:p w:rsidR="00EA6658" w:rsidRPr="00EA6658" w:rsidRDefault="00EA6658" w:rsidP="00EA6658">
      <w:pPr>
        <w:numPr>
          <w:ilvl w:val="0"/>
          <w:numId w:val="10"/>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Решение по процедурным вопросам принимается большинством голосов от числа присутствующих на сессии депутатов. К процедурным вопросам относятся:</w:t>
      </w:r>
    </w:p>
    <w:p w:rsidR="00EA6658" w:rsidRPr="00EA6658" w:rsidRDefault="00EA6658" w:rsidP="00EA6658">
      <w:pPr>
        <w:numPr>
          <w:ilvl w:val="0"/>
          <w:numId w:val="11"/>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о перерыве в заседании или закрытии заседания;</w:t>
      </w:r>
    </w:p>
    <w:p w:rsidR="00EA6658" w:rsidRPr="00EA6658" w:rsidRDefault="00EA6658" w:rsidP="00EA6658">
      <w:pPr>
        <w:numPr>
          <w:ilvl w:val="0"/>
          <w:numId w:val="11"/>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о предоставлении дополнительного времени для выступлений;</w:t>
      </w:r>
    </w:p>
    <w:p w:rsidR="00EA6658" w:rsidRPr="00EA6658" w:rsidRDefault="00EA6658" w:rsidP="00EA6658">
      <w:pPr>
        <w:numPr>
          <w:ilvl w:val="0"/>
          <w:numId w:val="11"/>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 xml:space="preserve">о предоставлении слова </w:t>
      </w:r>
      <w:proofErr w:type="gramStart"/>
      <w:r w:rsidRPr="00EA6658">
        <w:rPr>
          <w:rFonts w:ascii="Times New Roman" w:hAnsi="Times New Roman" w:cs="Times New Roman"/>
          <w:color w:val="000000" w:themeColor="text1"/>
          <w:sz w:val="28"/>
          <w:szCs w:val="28"/>
        </w:rPr>
        <w:t>приглашенным</w:t>
      </w:r>
      <w:proofErr w:type="gramEnd"/>
      <w:r w:rsidRPr="00EA6658">
        <w:rPr>
          <w:rFonts w:ascii="Times New Roman" w:hAnsi="Times New Roman" w:cs="Times New Roman"/>
          <w:color w:val="000000" w:themeColor="text1"/>
          <w:sz w:val="28"/>
          <w:szCs w:val="28"/>
        </w:rPr>
        <w:t xml:space="preserve"> на сессию;</w:t>
      </w:r>
    </w:p>
    <w:p w:rsidR="00EA6658" w:rsidRPr="00EA6658" w:rsidRDefault="00EA6658" w:rsidP="00EA6658">
      <w:pPr>
        <w:numPr>
          <w:ilvl w:val="0"/>
          <w:numId w:val="11"/>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о переносе или прекращении прений по вопросу повестки дня сессии;</w:t>
      </w:r>
    </w:p>
    <w:p w:rsidR="00EA6658" w:rsidRPr="00EA6658" w:rsidRDefault="00EA6658" w:rsidP="00EA6658">
      <w:pPr>
        <w:numPr>
          <w:ilvl w:val="0"/>
          <w:numId w:val="11"/>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о передаче вопроса на рассмотрение комиссии;</w:t>
      </w:r>
    </w:p>
    <w:p w:rsidR="00EA6658" w:rsidRPr="00EA6658" w:rsidRDefault="00EA6658" w:rsidP="00EA6658">
      <w:pPr>
        <w:numPr>
          <w:ilvl w:val="0"/>
          <w:numId w:val="11"/>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о проведении тайного голосования;</w:t>
      </w:r>
    </w:p>
    <w:p w:rsidR="00EA6658" w:rsidRPr="00EA6658" w:rsidRDefault="00EA6658" w:rsidP="00EA6658">
      <w:pPr>
        <w:numPr>
          <w:ilvl w:val="0"/>
          <w:numId w:val="11"/>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о проведении закрытого заседания сессии;</w:t>
      </w:r>
    </w:p>
    <w:p w:rsidR="00EA6658" w:rsidRPr="00EA6658" w:rsidRDefault="00EA6658" w:rsidP="00EA6658">
      <w:pPr>
        <w:numPr>
          <w:ilvl w:val="0"/>
          <w:numId w:val="11"/>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об изменении способа голосования;</w:t>
      </w:r>
    </w:p>
    <w:p w:rsidR="00EA6658" w:rsidRPr="00EA6658" w:rsidRDefault="00EA6658" w:rsidP="00EA6658">
      <w:pPr>
        <w:numPr>
          <w:ilvl w:val="0"/>
          <w:numId w:val="11"/>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об изменении очередности выступлений;</w:t>
      </w:r>
    </w:p>
    <w:p w:rsidR="00EA6658" w:rsidRPr="00EA6658" w:rsidRDefault="00EA6658" w:rsidP="00EA6658">
      <w:pPr>
        <w:numPr>
          <w:ilvl w:val="0"/>
          <w:numId w:val="11"/>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о проведении дополнительной регистрации.</w:t>
      </w: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 xml:space="preserve">    Результаты голосования по всем вопросам вносятся в протокол сессии Совета депутатов.</w:t>
      </w:r>
    </w:p>
    <w:p w:rsidR="00EA6658" w:rsidRPr="00EA6658" w:rsidRDefault="00EA6658" w:rsidP="00EA6658">
      <w:pPr>
        <w:numPr>
          <w:ilvl w:val="0"/>
          <w:numId w:val="10"/>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Перед началом голосования председательствующий сообщает количество предложений, которые ставятся на голосование:</w:t>
      </w: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уточняет их формулировки и последовательность, в которой они ставятся на голосование;</w:t>
      </w: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 xml:space="preserve">напоминает, каким большинством голосов (от установленного числа депутатов, от присутствующих депутатов на сессии) должно быть принято решение. </w:t>
      </w: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Для подсчета голосов  избирается счетная комиссия из числа депутатов Совета депутатов.</w:t>
      </w: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 xml:space="preserve">     Результаты голосования обобщаются счетной комиссией и представляются председательствующему.</w:t>
      </w:r>
    </w:p>
    <w:p w:rsidR="00EA6658" w:rsidRPr="00EA6658" w:rsidRDefault="00EA6658" w:rsidP="00EA6658">
      <w:pPr>
        <w:pStyle w:val="33"/>
        <w:spacing w:after="0"/>
        <w:ind w:left="0"/>
        <w:rPr>
          <w:color w:val="000000" w:themeColor="text1"/>
          <w:sz w:val="28"/>
          <w:szCs w:val="28"/>
        </w:rPr>
      </w:pPr>
      <w:r w:rsidRPr="00EA6658">
        <w:rPr>
          <w:color w:val="000000" w:themeColor="text1"/>
          <w:sz w:val="28"/>
          <w:szCs w:val="28"/>
        </w:rPr>
        <w:t xml:space="preserve">     После объявления председательствующим о начале голосования никто не вправе   прерывать голосование, кроме как для заявления по порядку ведения заседания сессии.</w:t>
      </w: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 xml:space="preserve">     По окончании подсчета голосов председательствующий объявляет, принято решение или не принято.</w:t>
      </w: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 xml:space="preserve">     Если при определении результатов голосования выявляются процедурные ошибки в голосовании, то по решению сессии может быть проведено повторное голосование.</w:t>
      </w:r>
    </w:p>
    <w:p w:rsidR="00EA6658" w:rsidRPr="00EA6658" w:rsidRDefault="00EA6658" w:rsidP="00EA6658">
      <w:pPr>
        <w:numPr>
          <w:ilvl w:val="0"/>
          <w:numId w:val="10"/>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lastRenderedPageBreak/>
        <w:t>Тайное голосование проводится по решению Совета депутатов, принятого большинством голосов от числа депутатов, присутствующих на сессии.</w:t>
      </w: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Бюллетени для тайного голосования изготавливаются под контролем избранной Советом депутатов счетной комиссии в количестве, соответствующему числу зарегистрированных на сессии депутатов.</w:t>
      </w: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Время и место тайного голосования, порядок его проведения устанавливаются счетной комиссией и объявляются председателем счетной комиссии.</w:t>
      </w: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Каждому депутату выдается один бюллетень для тайного голосования членами счетной комиссии в соответствии со списком зарегистрированных депутатов.</w:t>
      </w: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О результатах тайного голосования счетная комиссия составляет протокол, который подписывается всеми членами комиссии. Доклад счетной комиссии о результатах тайного голосования Совет депутатов принимает к сведению.</w:t>
      </w: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 xml:space="preserve"> Результаты тайного голосования оформляются решением Совета депутатов.</w:t>
      </w:r>
    </w:p>
    <w:p w:rsidR="00EA6658" w:rsidRPr="00EA6658" w:rsidRDefault="00EA6658" w:rsidP="00EA6658">
      <w:pPr>
        <w:numPr>
          <w:ilvl w:val="0"/>
          <w:numId w:val="10"/>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Поименное голосование проводится в соответствии с решением Совета депутатов, принятым большинством депутатов от числа депутатов Совета депутатов, присутствующих на сессии.</w:t>
      </w: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Результаты поименного голосования включаются в протокол сессии.</w:t>
      </w:r>
    </w:p>
    <w:p w:rsidR="00EA6658" w:rsidRPr="00EA6658" w:rsidRDefault="00EA6658" w:rsidP="00EA6658">
      <w:pPr>
        <w:numPr>
          <w:ilvl w:val="0"/>
          <w:numId w:val="10"/>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Совет депутатов принимает решения по вопросам, отнесенным к его ведению Федеральным законом от 06.10. 2003 № 131-ФЗ «Об общих принципах организации местного самоуправления в Российской Федерации», а также по вопросам организации внутренней деятельности Совета депутатов.</w:t>
      </w: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По социально-экономическим и иным вопросам Совет депутатов может выступать с заявлениями, обращениями, принятыми большинством голосов от числа присутствующих на сессии депутатов.</w:t>
      </w: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Если проект решения принят за основу, дальнейшее обсуждение и голосование проводятся по пунктам решения.</w:t>
      </w: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 xml:space="preserve">     Если после обсуждения и голосования по поправкам пункт решения при голосовании в целом отклоняется, то соответствующий пункт решения исключается.</w:t>
      </w:r>
    </w:p>
    <w:p w:rsidR="00EA6658" w:rsidRPr="00EA6658" w:rsidRDefault="00EA6658" w:rsidP="00EA6658">
      <w:pPr>
        <w:pStyle w:val="33"/>
        <w:spacing w:after="0"/>
        <w:ind w:left="0"/>
        <w:rPr>
          <w:color w:val="000000" w:themeColor="text1"/>
          <w:sz w:val="28"/>
          <w:szCs w:val="28"/>
        </w:rPr>
      </w:pPr>
      <w:r w:rsidRPr="00EA6658">
        <w:rPr>
          <w:color w:val="000000" w:themeColor="text1"/>
          <w:sz w:val="28"/>
          <w:szCs w:val="28"/>
        </w:rPr>
        <w:t xml:space="preserve">     При исключении одного или нескольких пунктов из решения Совет депутатов может снять проект решения с обсуждения и направить его на доработку в комиссию, внесшую его на рассмотрение Совета депутатов.</w:t>
      </w: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lastRenderedPageBreak/>
        <w:t xml:space="preserve">                 После принятия в целом всех пунктов решения проводится голосование по принятию решения в целом.</w:t>
      </w:r>
    </w:p>
    <w:p w:rsidR="00EA6658" w:rsidRPr="00EA6658" w:rsidRDefault="00EA6658" w:rsidP="00EA6658">
      <w:pPr>
        <w:rPr>
          <w:rFonts w:ascii="Times New Roman" w:hAnsi="Times New Roman" w:cs="Times New Roman"/>
          <w:color w:val="000000" w:themeColor="text1"/>
          <w:sz w:val="28"/>
          <w:szCs w:val="28"/>
        </w:rPr>
      </w:pPr>
    </w:p>
    <w:p w:rsidR="00EA6658" w:rsidRPr="00EA6658" w:rsidRDefault="00EA6658" w:rsidP="00EA6658">
      <w:pPr>
        <w:jc w:val="center"/>
        <w:rPr>
          <w:rFonts w:ascii="Times New Roman" w:hAnsi="Times New Roman" w:cs="Times New Roman"/>
          <w:color w:val="000000" w:themeColor="text1"/>
          <w:sz w:val="28"/>
          <w:szCs w:val="28"/>
        </w:rPr>
      </w:pPr>
      <w:r w:rsidRPr="00EA6658">
        <w:rPr>
          <w:rFonts w:ascii="Times New Roman" w:hAnsi="Times New Roman" w:cs="Times New Roman"/>
          <w:b/>
          <w:color w:val="000000" w:themeColor="text1"/>
          <w:sz w:val="28"/>
          <w:szCs w:val="28"/>
        </w:rPr>
        <w:t>ГЛАВА 7.</w:t>
      </w:r>
    </w:p>
    <w:p w:rsidR="00EA6658" w:rsidRPr="00EA6658" w:rsidRDefault="00EA6658" w:rsidP="00EA6658">
      <w:pPr>
        <w:pStyle w:val="1"/>
        <w:rPr>
          <w:color w:val="000000" w:themeColor="text1"/>
          <w:szCs w:val="28"/>
        </w:rPr>
      </w:pPr>
    </w:p>
    <w:p w:rsidR="00EA6658" w:rsidRPr="00EA6658" w:rsidRDefault="00EA6658" w:rsidP="00EA6658">
      <w:pPr>
        <w:pStyle w:val="1"/>
        <w:jc w:val="center"/>
        <w:rPr>
          <w:b/>
          <w:bCs/>
          <w:color w:val="000000" w:themeColor="text1"/>
          <w:szCs w:val="28"/>
        </w:rPr>
      </w:pPr>
      <w:r w:rsidRPr="00EA6658">
        <w:rPr>
          <w:b/>
          <w:bCs/>
          <w:color w:val="000000" w:themeColor="text1"/>
          <w:szCs w:val="28"/>
        </w:rPr>
        <w:t>Порядок рассмотрения Советом депутатов правовых актов.</w:t>
      </w:r>
    </w:p>
    <w:p w:rsidR="00EA6658" w:rsidRPr="00EA6658" w:rsidRDefault="00EA6658" w:rsidP="00EA6658">
      <w:pPr>
        <w:jc w:val="both"/>
        <w:rPr>
          <w:rFonts w:ascii="Times New Roman" w:hAnsi="Times New Roman" w:cs="Times New Roman"/>
          <w:color w:val="000000" w:themeColor="text1"/>
          <w:sz w:val="28"/>
          <w:szCs w:val="28"/>
        </w:rPr>
      </w:pPr>
    </w:p>
    <w:p w:rsidR="00EA6658" w:rsidRPr="00EA6658" w:rsidRDefault="00EA6658" w:rsidP="00EA6658">
      <w:pPr>
        <w:jc w:val="both"/>
        <w:rPr>
          <w:rFonts w:ascii="Times New Roman" w:hAnsi="Times New Roman" w:cs="Times New Roman"/>
          <w:b/>
          <w:bCs/>
          <w:color w:val="000000" w:themeColor="text1"/>
          <w:sz w:val="28"/>
          <w:szCs w:val="28"/>
        </w:rPr>
      </w:pPr>
      <w:r w:rsidRPr="00EA6658">
        <w:rPr>
          <w:rFonts w:ascii="Times New Roman" w:hAnsi="Times New Roman" w:cs="Times New Roman"/>
          <w:b/>
          <w:bCs/>
          <w:color w:val="000000" w:themeColor="text1"/>
          <w:sz w:val="28"/>
          <w:szCs w:val="28"/>
        </w:rPr>
        <w:t>Статья  19.</w:t>
      </w:r>
    </w:p>
    <w:p w:rsidR="00EA6658" w:rsidRPr="00EA6658" w:rsidRDefault="00EA6658" w:rsidP="00EA6658">
      <w:pPr>
        <w:jc w:val="both"/>
        <w:rPr>
          <w:rFonts w:ascii="Times New Roman" w:hAnsi="Times New Roman" w:cs="Times New Roman"/>
          <w:b/>
          <w:bCs/>
          <w:color w:val="000000" w:themeColor="text1"/>
          <w:sz w:val="28"/>
          <w:szCs w:val="28"/>
        </w:rPr>
      </w:pPr>
    </w:p>
    <w:p w:rsidR="00EA6658" w:rsidRPr="00EA6658" w:rsidRDefault="00EA6658" w:rsidP="00EA6658">
      <w:pPr>
        <w:jc w:val="both"/>
        <w:rPr>
          <w:rFonts w:ascii="Times New Roman" w:hAnsi="Times New Roman" w:cs="Times New Roman"/>
          <w:b/>
          <w:bCs/>
          <w:color w:val="000000" w:themeColor="text1"/>
          <w:sz w:val="28"/>
          <w:szCs w:val="28"/>
        </w:rPr>
      </w:pPr>
      <w:r w:rsidRPr="00EA6658">
        <w:rPr>
          <w:rFonts w:ascii="Times New Roman" w:hAnsi="Times New Roman" w:cs="Times New Roman"/>
          <w:bCs/>
          <w:color w:val="000000" w:themeColor="text1"/>
          <w:sz w:val="28"/>
          <w:szCs w:val="28"/>
        </w:rPr>
        <w:t xml:space="preserve">          1.</w:t>
      </w:r>
      <w:r w:rsidRPr="00EA6658">
        <w:rPr>
          <w:rFonts w:ascii="Times New Roman" w:hAnsi="Times New Roman" w:cs="Times New Roman"/>
          <w:color w:val="000000" w:themeColor="text1"/>
          <w:sz w:val="28"/>
          <w:szCs w:val="28"/>
        </w:rPr>
        <w:t xml:space="preserve">Совет депутатов принимает правовые акты в форме решений. Совет осуществляет </w:t>
      </w:r>
      <w:proofErr w:type="gramStart"/>
      <w:r w:rsidRPr="00EA6658">
        <w:rPr>
          <w:rFonts w:ascii="Times New Roman" w:hAnsi="Times New Roman" w:cs="Times New Roman"/>
          <w:color w:val="000000" w:themeColor="text1"/>
          <w:sz w:val="28"/>
          <w:szCs w:val="28"/>
        </w:rPr>
        <w:t>контроль за</w:t>
      </w:r>
      <w:proofErr w:type="gramEnd"/>
      <w:r w:rsidRPr="00EA6658">
        <w:rPr>
          <w:rFonts w:ascii="Times New Roman" w:hAnsi="Times New Roman" w:cs="Times New Roman"/>
          <w:color w:val="000000" w:themeColor="text1"/>
          <w:sz w:val="28"/>
          <w:szCs w:val="28"/>
        </w:rPr>
        <w:t xml:space="preserve"> исполнением принятых им актов.</w:t>
      </w:r>
    </w:p>
    <w:p w:rsidR="00EA6658" w:rsidRPr="00EA6658" w:rsidRDefault="00EA6658" w:rsidP="00EA6658">
      <w:pPr>
        <w:pStyle w:val="ConsPlusNormal"/>
        <w:widowControl/>
        <w:ind w:firstLine="36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 xml:space="preserve">     2. </w:t>
      </w:r>
      <w:proofErr w:type="gramStart"/>
      <w:r w:rsidRPr="00EA6658">
        <w:rPr>
          <w:rFonts w:ascii="Times New Roman" w:hAnsi="Times New Roman" w:cs="Times New Roman"/>
          <w:color w:val="000000" w:themeColor="text1"/>
          <w:sz w:val="28"/>
          <w:szCs w:val="28"/>
        </w:rPr>
        <w:t>Решение Совета депутатов, являющееся нормативным правовым актом, принимается большинством голосов от установленного числа депутатов,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Совета депутатов и  направляются  председателем Совета депутатов главе сельсовета для подписания и обнародования в течение 10 дней.</w:t>
      </w:r>
      <w:proofErr w:type="gramEnd"/>
      <w:r w:rsidRPr="00EA6658">
        <w:rPr>
          <w:rFonts w:ascii="Times New Roman" w:hAnsi="Times New Roman" w:cs="Times New Roman"/>
          <w:color w:val="000000" w:themeColor="text1"/>
          <w:sz w:val="28"/>
          <w:szCs w:val="28"/>
        </w:rPr>
        <w:t xml:space="preserve"> Решение Совета депутатов об удалении главы сельсовета в отставку считается принятым, если за него проголосовало не менее двух третей от установленной численности Совета депутатов в правомочном составе.</w:t>
      </w:r>
    </w:p>
    <w:p w:rsidR="00EA6658" w:rsidRPr="00EA6658" w:rsidRDefault="00EA6658" w:rsidP="00EA6658">
      <w:pPr>
        <w:autoSpaceDE w:val="0"/>
        <w:autoSpaceDN w:val="0"/>
        <w:adjustRightInd w:val="0"/>
        <w:ind w:firstLine="54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3. Глава сельсовета имеет право отклонить принятый Советом депутатов нормативный правовой акт и вернуть его в течение 10 дней для рассмотрения в Совет депутатов с мотивированным обоснованием его отклонения либо с предложениями о внесении в данный нормативный правовой акт изменений и дополнений.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сельсовета в течение семи дней и обнародованию.</w:t>
      </w: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 xml:space="preserve">          4. Проекты правовых актов, либо предложение об их разработке вносятся депутатами Совета депутатов, комиссиями Совета депутатов, главой сельсовета, а также органами государственной власти области, органами местного самоуправления, прокурором  Кочковского  района</w:t>
      </w:r>
      <w:proofErr w:type="gramStart"/>
      <w:r w:rsidRPr="00EA6658">
        <w:rPr>
          <w:rFonts w:ascii="Times New Roman" w:hAnsi="Times New Roman" w:cs="Times New Roman"/>
          <w:color w:val="000000" w:themeColor="text1"/>
          <w:sz w:val="28"/>
          <w:szCs w:val="28"/>
        </w:rPr>
        <w:t xml:space="preserve"> .</w:t>
      </w:r>
      <w:proofErr w:type="gramEnd"/>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lastRenderedPageBreak/>
        <w:t xml:space="preserve">          Поступивший проект правового акта, либо письменное предложение о разработке проекта правового акта, регистрируются и направляются председателем Совета депутатов в соответствующую комиссию для подготовки заключения и принятия решения о необходимости данного правового акта и включения его в план работы Совета депутатов.</w:t>
      </w: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 xml:space="preserve">           Если за повторное принятие правового акта в прежней редакции проголосовало меньшее число депутатов, чем установлено настоящим Регламентом, Совет депутатов принимает решение о направлении правового акта на доработку, определяет дальнейший порядок работы над ним.</w:t>
      </w: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 xml:space="preserve">           Решение об этом принимается большинством голосов от установленного числа депутатов.</w:t>
      </w: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 xml:space="preserve">           Председатель Совета депутатов, глава сельсовета вправе совместным распоряжением на паритетных началах создать согласительную комиссию, в которую включаются депутаты соответствующей комиссии, другие депутаты, специалисты администрации сельсовета.</w:t>
      </w: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 xml:space="preserve">           Согласительная комиссия, проработав поправки главы сельсовета, вносит согласованный вариант проекта правового акта на сессию Совета депутатов.</w:t>
      </w: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 xml:space="preserve">            Рассмотрение согласованного проекта правового акта осуществляется в порядке, установленном настоящим Регламентом.</w:t>
      </w: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 xml:space="preserve">           Если правовой акт, принятый Советом депутатов, оспаривается по мотивам его противоречия Конституции Российской Федерации, Федеральным законам, Законам Новосибирской области, нормативным правовым актам Кочковского района Новосибирской области глава сельсовета, после отклонения его обращения Советом депутатов, вправе обжаловать решение Совета депутатов в судебном порядке.</w:t>
      </w: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 xml:space="preserve">           5. Принятые нормативные правовые акты обязательны для исполнения на территории Черновского сельсовета</w:t>
      </w:r>
      <w:proofErr w:type="gramStart"/>
      <w:r w:rsidRPr="00EA6658">
        <w:rPr>
          <w:rFonts w:ascii="Times New Roman" w:hAnsi="Times New Roman" w:cs="Times New Roman"/>
          <w:color w:val="000000" w:themeColor="text1"/>
          <w:sz w:val="28"/>
          <w:szCs w:val="28"/>
        </w:rPr>
        <w:t xml:space="preserve"> .</w:t>
      </w:r>
      <w:proofErr w:type="gramEnd"/>
    </w:p>
    <w:p w:rsidR="00EA6658" w:rsidRPr="00EA6658" w:rsidRDefault="00EA6658" w:rsidP="00EA6658">
      <w:pPr>
        <w:jc w:val="center"/>
        <w:rPr>
          <w:rFonts w:ascii="Times New Roman" w:hAnsi="Times New Roman" w:cs="Times New Roman"/>
          <w:b/>
          <w:color w:val="000000" w:themeColor="text1"/>
          <w:sz w:val="28"/>
          <w:szCs w:val="28"/>
        </w:rPr>
      </w:pPr>
    </w:p>
    <w:p w:rsidR="00EA6658" w:rsidRPr="00EA6658" w:rsidRDefault="00EA6658" w:rsidP="00EA6658">
      <w:pPr>
        <w:jc w:val="center"/>
        <w:rPr>
          <w:rFonts w:ascii="Times New Roman" w:hAnsi="Times New Roman" w:cs="Times New Roman"/>
          <w:i/>
          <w:color w:val="000000" w:themeColor="text1"/>
          <w:sz w:val="28"/>
          <w:szCs w:val="28"/>
        </w:rPr>
      </w:pPr>
      <w:r w:rsidRPr="00EA6658">
        <w:rPr>
          <w:rFonts w:ascii="Times New Roman" w:hAnsi="Times New Roman" w:cs="Times New Roman"/>
          <w:b/>
          <w:color w:val="000000" w:themeColor="text1"/>
          <w:sz w:val="28"/>
          <w:szCs w:val="28"/>
        </w:rPr>
        <w:t>Порядок избрания главы сельсовета.</w:t>
      </w:r>
    </w:p>
    <w:p w:rsidR="00EA6658" w:rsidRPr="00EA6658" w:rsidRDefault="00EA6658" w:rsidP="00EA6658">
      <w:pPr>
        <w:pStyle w:val="12"/>
        <w:jc w:val="both"/>
        <w:rPr>
          <w:rFonts w:ascii="Times New Roman" w:hAnsi="Times New Roman" w:cs="Times New Roman"/>
          <w:b/>
          <w:color w:val="000000" w:themeColor="text1"/>
          <w:sz w:val="28"/>
          <w:szCs w:val="28"/>
        </w:rPr>
      </w:pPr>
      <w:r w:rsidRPr="00EA6658">
        <w:rPr>
          <w:rFonts w:ascii="Times New Roman" w:hAnsi="Times New Roman" w:cs="Times New Roman"/>
          <w:b/>
          <w:color w:val="000000" w:themeColor="text1"/>
          <w:sz w:val="28"/>
          <w:szCs w:val="28"/>
        </w:rPr>
        <w:t xml:space="preserve">Статья 20. </w:t>
      </w:r>
    </w:p>
    <w:p w:rsidR="00EA6658" w:rsidRPr="00EA6658" w:rsidRDefault="00EA6658" w:rsidP="00EA6658">
      <w:pPr>
        <w:pStyle w:val="12"/>
        <w:jc w:val="both"/>
        <w:rPr>
          <w:rFonts w:ascii="Times New Roman" w:hAnsi="Times New Roman" w:cs="Times New Roman"/>
          <w:b/>
          <w:color w:val="000000" w:themeColor="text1"/>
          <w:sz w:val="28"/>
          <w:szCs w:val="28"/>
        </w:rPr>
      </w:pPr>
    </w:p>
    <w:p w:rsidR="00EA6658" w:rsidRPr="00EA6658" w:rsidRDefault="00EA6658" w:rsidP="00EA6658">
      <w:pPr>
        <w:ind w:firstLine="470"/>
        <w:jc w:val="both"/>
        <w:rPr>
          <w:rFonts w:ascii="Times New Roman" w:hAnsi="Times New Roman" w:cs="Times New Roman"/>
          <w:color w:val="000000" w:themeColor="text1"/>
          <w:spacing w:val="-1"/>
          <w:sz w:val="28"/>
          <w:szCs w:val="28"/>
        </w:rPr>
      </w:pPr>
      <w:r w:rsidRPr="00EA6658">
        <w:rPr>
          <w:rFonts w:ascii="Times New Roman" w:hAnsi="Times New Roman" w:cs="Times New Roman"/>
          <w:color w:val="000000" w:themeColor="text1"/>
          <w:spacing w:val="-1"/>
          <w:sz w:val="28"/>
          <w:szCs w:val="28"/>
        </w:rPr>
        <w:lastRenderedPageBreak/>
        <w:t>1. Глава сельсовета избирается Советом депутатов из числа кандидатов, представленных конкурсной комиссией по результатам  конкурса, в порядке, установленном  настоящей статьей.</w:t>
      </w:r>
    </w:p>
    <w:p w:rsidR="00EA6658" w:rsidRPr="00EA6658" w:rsidRDefault="00EA6658" w:rsidP="00EA6658">
      <w:pPr>
        <w:ind w:firstLine="470"/>
        <w:jc w:val="both"/>
        <w:rPr>
          <w:rFonts w:ascii="Times New Roman" w:hAnsi="Times New Roman" w:cs="Times New Roman"/>
          <w:color w:val="000000" w:themeColor="text1"/>
          <w:spacing w:val="-1"/>
          <w:sz w:val="28"/>
          <w:szCs w:val="28"/>
        </w:rPr>
      </w:pPr>
      <w:r w:rsidRPr="00EA6658">
        <w:rPr>
          <w:rFonts w:ascii="Times New Roman" w:hAnsi="Times New Roman" w:cs="Times New Roman"/>
          <w:color w:val="000000" w:themeColor="text1"/>
          <w:spacing w:val="-1"/>
          <w:sz w:val="28"/>
          <w:szCs w:val="28"/>
        </w:rPr>
        <w:t>2. Глава сельсовета избирается на сессии Совета депутатов.</w:t>
      </w:r>
    </w:p>
    <w:p w:rsidR="00EA6658" w:rsidRPr="00EA6658" w:rsidRDefault="00EA6658" w:rsidP="00EA6658">
      <w:pPr>
        <w:ind w:firstLine="470"/>
        <w:jc w:val="both"/>
        <w:rPr>
          <w:rFonts w:ascii="Times New Roman" w:hAnsi="Times New Roman" w:cs="Times New Roman"/>
          <w:color w:val="000000" w:themeColor="text1"/>
          <w:spacing w:val="-1"/>
          <w:sz w:val="28"/>
          <w:szCs w:val="28"/>
        </w:rPr>
      </w:pPr>
      <w:r w:rsidRPr="00EA6658">
        <w:rPr>
          <w:rFonts w:ascii="Times New Roman" w:hAnsi="Times New Roman" w:cs="Times New Roman"/>
          <w:color w:val="000000" w:themeColor="text1"/>
          <w:spacing w:val="-1"/>
          <w:sz w:val="28"/>
          <w:szCs w:val="28"/>
        </w:rPr>
        <w:t>3. Совет депутатов не позднее 3 рабочих дней со дня поступления решения  конкурсной комиссии о результатах  конкурса  рассматривает представленных конкурсной  комиссией двух кандидатов на должность главы сельсовета и  принимает решение об избрании главы сельсовета.</w:t>
      </w:r>
    </w:p>
    <w:p w:rsidR="00EA6658" w:rsidRPr="00EA6658" w:rsidRDefault="00EA6658" w:rsidP="00EA6658">
      <w:pPr>
        <w:ind w:firstLine="470"/>
        <w:jc w:val="both"/>
        <w:rPr>
          <w:rFonts w:ascii="Times New Roman" w:hAnsi="Times New Roman" w:cs="Times New Roman"/>
          <w:color w:val="000000" w:themeColor="text1"/>
          <w:spacing w:val="-1"/>
          <w:sz w:val="28"/>
          <w:szCs w:val="28"/>
        </w:rPr>
      </w:pPr>
      <w:r w:rsidRPr="00EA6658">
        <w:rPr>
          <w:rFonts w:ascii="Times New Roman" w:hAnsi="Times New Roman" w:cs="Times New Roman"/>
          <w:color w:val="000000" w:themeColor="text1"/>
          <w:spacing w:val="-1"/>
          <w:sz w:val="28"/>
          <w:szCs w:val="28"/>
        </w:rPr>
        <w:t>4. На сессии Совета депутатов  кандидаты для избрания на должность главы сельсовета представляются председателем Совета депутатов.</w:t>
      </w:r>
    </w:p>
    <w:p w:rsidR="00EA6658" w:rsidRPr="00EA6658" w:rsidRDefault="00EA6658" w:rsidP="00EA6658">
      <w:pPr>
        <w:ind w:firstLine="470"/>
        <w:jc w:val="both"/>
        <w:rPr>
          <w:rFonts w:ascii="Times New Roman" w:hAnsi="Times New Roman" w:cs="Times New Roman"/>
          <w:color w:val="000000" w:themeColor="text1"/>
          <w:spacing w:val="-1"/>
          <w:sz w:val="28"/>
          <w:szCs w:val="28"/>
        </w:rPr>
      </w:pPr>
      <w:r w:rsidRPr="00EA6658">
        <w:rPr>
          <w:rFonts w:ascii="Times New Roman" w:hAnsi="Times New Roman" w:cs="Times New Roman"/>
          <w:color w:val="000000" w:themeColor="text1"/>
          <w:spacing w:val="-1"/>
          <w:sz w:val="28"/>
          <w:szCs w:val="28"/>
        </w:rPr>
        <w:t>5. Депутаты Совета депутатов  вправе задавать кандидатам на должность главы сельсовета вопросы.</w:t>
      </w:r>
    </w:p>
    <w:p w:rsidR="00EA6658" w:rsidRPr="00EA6658" w:rsidRDefault="00EA6658" w:rsidP="00EA6658">
      <w:pPr>
        <w:ind w:firstLine="470"/>
        <w:jc w:val="both"/>
        <w:rPr>
          <w:rFonts w:ascii="Times New Roman" w:hAnsi="Times New Roman" w:cs="Times New Roman"/>
          <w:color w:val="000000" w:themeColor="text1"/>
          <w:spacing w:val="-1"/>
          <w:sz w:val="28"/>
          <w:szCs w:val="28"/>
        </w:rPr>
      </w:pPr>
      <w:r w:rsidRPr="00EA6658">
        <w:rPr>
          <w:rFonts w:ascii="Times New Roman" w:hAnsi="Times New Roman" w:cs="Times New Roman"/>
          <w:color w:val="000000" w:themeColor="text1"/>
          <w:spacing w:val="-1"/>
          <w:sz w:val="28"/>
          <w:szCs w:val="28"/>
        </w:rPr>
        <w:t>6. Решение об избрании главы сельсовета принимается открытым голосованием, в порядке, установленном  статьей 18 настоящего Регламента.</w:t>
      </w:r>
    </w:p>
    <w:p w:rsidR="00EA6658" w:rsidRPr="00EA6658" w:rsidRDefault="00EA6658" w:rsidP="00EA6658">
      <w:pPr>
        <w:ind w:firstLine="470"/>
        <w:jc w:val="both"/>
        <w:rPr>
          <w:rFonts w:ascii="Times New Roman" w:hAnsi="Times New Roman" w:cs="Times New Roman"/>
          <w:color w:val="000000" w:themeColor="text1"/>
          <w:spacing w:val="-1"/>
          <w:sz w:val="28"/>
          <w:szCs w:val="28"/>
        </w:rPr>
      </w:pPr>
      <w:r w:rsidRPr="00EA6658">
        <w:rPr>
          <w:rFonts w:ascii="Times New Roman" w:hAnsi="Times New Roman" w:cs="Times New Roman"/>
          <w:color w:val="000000" w:themeColor="text1"/>
          <w:spacing w:val="-1"/>
          <w:sz w:val="28"/>
          <w:szCs w:val="28"/>
        </w:rPr>
        <w:t>7. Избранным считается кандидат, набравший в результате голосования наибольшее количество голосов депутатов Совета депутатов, присутствующих на сессии.</w:t>
      </w:r>
    </w:p>
    <w:p w:rsidR="00EA6658" w:rsidRPr="00EA6658" w:rsidRDefault="00EA6658" w:rsidP="00EA6658">
      <w:pPr>
        <w:ind w:firstLine="470"/>
        <w:jc w:val="both"/>
        <w:rPr>
          <w:rFonts w:ascii="Times New Roman" w:hAnsi="Times New Roman" w:cs="Times New Roman"/>
          <w:color w:val="000000" w:themeColor="text1"/>
          <w:spacing w:val="-1"/>
          <w:sz w:val="28"/>
          <w:szCs w:val="28"/>
        </w:rPr>
      </w:pPr>
      <w:r w:rsidRPr="00EA6658">
        <w:rPr>
          <w:rFonts w:ascii="Times New Roman" w:hAnsi="Times New Roman" w:cs="Times New Roman"/>
          <w:color w:val="000000" w:themeColor="text1"/>
          <w:spacing w:val="-1"/>
          <w:sz w:val="28"/>
          <w:szCs w:val="28"/>
        </w:rPr>
        <w:t>8. Кандидат, избранный главой сельсовета, обязан в пятидневный срок представить в Совет  депутатов копию приказа (иного документа) об освобождении его от обязанностей, несовместимых со статусом главы муниципального образования, либо копии документов, удостоверяющих подачу в установленный срок заявления об освобождении  от указанных обязанностей.</w:t>
      </w:r>
    </w:p>
    <w:p w:rsidR="00EA6658" w:rsidRPr="00EA6658" w:rsidRDefault="00EA6658" w:rsidP="00EA6658">
      <w:pPr>
        <w:ind w:firstLine="470"/>
        <w:jc w:val="both"/>
        <w:rPr>
          <w:rFonts w:ascii="Times New Roman" w:hAnsi="Times New Roman" w:cs="Times New Roman"/>
          <w:color w:val="000000" w:themeColor="text1"/>
          <w:spacing w:val="-1"/>
          <w:sz w:val="28"/>
          <w:szCs w:val="28"/>
        </w:rPr>
      </w:pPr>
      <w:r w:rsidRPr="00EA6658">
        <w:rPr>
          <w:rFonts w:ascii="Times New Roman" w:hAnsi="Times New Roman" w:cs="Times New Roman"/>
          <w:color w:val="000000" w:themeColor="text1"/>
          <w:spacing w:val="-1"/>
          <w:sz w:val="28"/>
          <w:szCs w:val="28"/>
        </w:rPr>
        <w:t>9. В день представления избранным главой сельсовета копии приказа (иного документа) об освобождении от обязанностей, несовместимых со статусом главы муниципального образования, ему вручается  решение Совета депутатов об избрании.</w:t>
      </w:r>
    </w:p>
    <w:p w:rsidR="00EA6658" w:rsidRPr="00EA6658" w:rsidRDefault="00EA6658" w:rsidP="00EA6658">
      <w:pPr>
        <w:ind w:firstLine="470"/>
        <w:jc w:val="both"/>
        <w:rPr>
          <w:rFonts w:ascii="Times New Roman" w:hAnsi="Times New Roman" w:cs="Times New Roman"/>
          <w:color w:val="000000" w:themeColor="text1"/>
          <w:spacing w:val="-1"/>
          <w:sz w:val="28"/>
          <w:szCs w:val="28"/>
        </w:rPr>
      </w:pPr>
      <w:r w:rsidRPr="00EA6658">
        <w:rPr>
          <w:rFonts w:ascii="Times New Roman" w:hAnsi="Times New Roman" w:cs="Times New Roman"/>
          <w:color w:val="000000" w:themeColor="text1"/>
          <w:spacing w:val="-1"/>
          <w:sz w:val="28"/>
          <w:szCs w:val="28"/>
        </w:rPr>
        <w:t>10. Если кандидат, избранный главой сельсовета, не выполнит  требования, предусмотренного пунктом 8 настоящей статьи, Совет депутатов отменяет свое решение  об избрании кандидата главой сельсовета  и объявляет новый конкурс.</w:t>
      </w:r>
    </w:p>
    <w:p w:rsidR="00EA6658" w:rsidRPr="00EA6658" w:rsidRDefault="00EA6658" w:rsidP="00EA6658">
      <w:pPr>
        <w:ind w:firstLine="470"/>
        <w:jc w:val="both"/>
        <w:rPr>
          <w:rFonts w:ascii="Times New Roman" w:hAnsi="Times New Roman" w:cs="Times New Roman"/>
          <w:color w:val="000000" w:themeColor="text1"/>
          <w:spacing w:val="-1"/>
          <w:sz w:val="28"/>
          <w:szCs w:val="28"/>
        </w:rPr>
      </w:pPr>
    </w:p>
    <w:p w:rsidR="00EA6658" w:rsidRPr="00EA6658" w:rsidRDefault="00EA6658" w:rsidP="00EA6658">
      <w:pPr>
        <w:ind w:firstLine="470"/>
        <w:jc w:val="both"/>
        <w:rPr>
          <w:rFonts w:ascii="Times New Roman" w:hAnsi="Times New Roman" w:cs="Times New Roman"/>
          <w:color w:val="000000" w:themeColor="text1"/>
          <w:spacing w:val="-1"/>
          <w:sz w:val="28"/>
          <w:szCs w:val="28"/>
        </w:rPr>
      </w:pPr>
    </w:p>
    <w:p w:rsidR="00EA6658" w:rsidRPr="00EA6658" w:rsidRDefault="00EA6658" w:rsidP="00EA6658">
      <w:pPr>
        <w:ind w:firstLine="470"/>
        <w:jc w:val="both"/>
        <w:rPr>
          <w:rFonts w:ascii="Times New Roman" w:hAnsi="Times New Roman" w:cs="Times New Roman"/>
          <w:color w:val="000000" w:themeColor="text1"/>
          <w:spacing w:val="-1"/>
          <w:sz w:val="28"/>
          <w:szCs w:val="28"/>
        </w:rPr>
      </w:pPr>
    </w:p>
    <w:p w:rsidR="00EA6658" w:rsidRPr="00EA6658" w:rsidRDefault="00EA6658" w:rsidP="00EA6658">
      <w:pPr>
        <w:ind w:firstLine="470"/>
        <w:jc w:val="both"/>
        <w:rPr>
          <w:rFonts w:ascii="Times New Roman" w:hAnsi="Times New Roman" w:cs="Times New Roman"/>
          <w:color w:val="000000" w:themeColor="text1"/>
          <w:spacing w:val="-1"/>
          <w:sz w:val="28"/>
          <w:szCs w:val="28"/>
        </w:rPr>
      </w:pPr>
    </w:p>
    <w:p w:rsidR="00EA6658" w:rsidRPr="00EA6658" w:rsidRDefault="00EA6658" w:rsidP="00EA6658">
      <w:pPr>
        <w:ind w:firstLine="470"/>
        <w:jc w:val="both"/>
        <w:rPr>
          <w:rFonts w:ascii="Times New Roman" w:hAnsi="Times New Roman" w:cs="Times New Roman"/>
          <w:color w:val="000000" w:themeColor="text1"/>
          <w:spacing w:val="-1"/>
          <w:sz w:val="28"/>
          <w:szCs w:val="28"/>
        </w:rPr>
      </w:pPr>
    </w:p>
    <w:p w:rsidR="00EA6658" w:rsidRPr="00EA6658" w:rsidRDefault="00EA6658" w:rsidP="00EA6658">
      <w:pPr>
        <w:jc w:val="center"/>
        <w:rPr>
          <w:rFonts w:ascii="Times New Roman" w:hAnsi="Times New Roman" w:cs="Times New Roman"/>
          <w:b/>
          <w:bCs/>
          <w:color w:val="000000" w:themeColor="text1"/>
          <w:sz w:val="28"/>
          <w:szCs w:val="28"/>
        </w:rPr>
      </w:pPr>
      <w:r w:rsidRPr="00EA6658">
        <w:rPr>
          <w:rFonts w:ascii="Times New Roman" w:hAnsi="Times New Roman" w:cs="Times New Roman"/>
          <w:b/>
          <w:bCs/>
          <w:color w:val="000000" w:themeColor="text1"/>
          <w:sz w:val="28"/>
          <w:szCs w:val="28"/>
        </w:rPr>
        <w:t>ГЛАВА 8.</w:t>
      </w:r>
    </w:p>
    <w:p w:rsidR="00EA6658" w:rsidRPr="00EA6658" w:rsidRDefault="00EA6658" w:rsidP="00EA6658">
      <w:pPr>
        <w:jc w:val="center"/>
        <w:rPr>
          <w:rFonts w:ascii="Times New Roman" w:hAnsi="Times New Roman" w:cs="Times New Roman"/>
          <w:b/>
          <w:color w:val="000000" w:themeColor="text1"/>
          <w:sz w:val="28"/>
          <w:szCs w:val="28"/>
        </w:rPr>
      </w:pPr>
    </w:p>
    <w:p w:rsidR="00EA6658" w:rsidRPr="00EA6658" w:rsidRDefault="00EA6658" w:rsidP="00EA6658">
      <w:pPr>
        <w:jc w:val="center"/>
        <w:rPr>
          <w:rFonts w:ascii="Times New Roman" w:hAnsi="Times New Roman" w:cs="Times New Roman"/>
          <w:b/>
          <w:color w:val="000000" w:themeColor="text1"/>
          <w:sz w:val="28"/>
          <w:szCs w:val="28"/>
        </w:rPr>
      </w:pPr>
      <w:r w:rsidRPr="00EA6658">
        <w:rPr>
          <w:rFonts w:ascii="Times New Roman" w:hAnsi="Times New Roman" w:cs="Times New Roman"/>
          <w:b/>
          <w:color w:val="000000" w:themeColor="text1"/>
          <w:sz w:val="28"/>
          <w:szCs w:val="28"/>
        </w:rPr>
        <w:t>Депутатский запрос.</w:t>
      </w:r>
    </w:p>
    <w:p w:rsidR="00EA6658" w:rsidRPr="00EA6658" w:rsidRDefault="00EA6658" w:rsidP="00EA6658">
      <w:pPr>
        <w:rPr>
          <w:rFonts w:ascii="Times New Roman" w:hAnsi="Times New Roman" w:cs="Times New Roman"/>
          <w:b/>
          <w:color w:val="000000" w:themeColor="text1"/>
          <w:sz w:val="28"/>
          <w:szCs w:val="28"/>
        </w:rPr>
      </w:pPr>
    </w:p>
    <w:p w:rsidR="00EA6658" w:rsidRPr="00EA6658" w:rsidRDefault="00EA6658" w:rsidP="00EA6658">
      <w:pPr>
        <w:pStyle w:val="a6"/>
        <w:jc w:val="left"/>
        <w:rPr>
          <w:rFonts w:ascii="Times New Roman" w:hAnsi="Times New Roman" w:cs="Times New Roman"/>
          <w:color w:val="000000" w:themeColor="text1"/>
          <w:szCs w:val="28"/>
        </w:rPr>
      </w:pPr>
      <w:r w:rsidRPr="00EA6658">
        <w:rPr>
          <w:rFonts w:ascii="Times New Roman" w:hAnsi="Times New Roman" w:cs="Times New Roman"/>
          <w:color w:val="000000" w:themeColor="text1"/>
          <w:szCs w:val="28"/>
        </w:rPr>
        <w:t xml:space="preserve">     Статья 21.</w:t>
      </w:r>
    </w:p>
    <w:p w:rsidR="00EA6658" w:rsidRPr="00EA6658" w:rsidRDefault="00EA6658" w:rsidP="00EA6658">
      <w:pPr>
        <w:jc w:val="both"/>
        <w:rPr>
          <w:rFonts w:ascii="Times New Roman" w:hAnsi="Times New Roman" w:cs="Times New Roman"/>
          <w:color w:val="000000" w:themeColor="text1"/>
          <w:sz w:val="28"/>
          <w:szCs w:val="28"/>
        </w:rPr>
      </w:pPr>
    </w:p>
    <w:p w:rsidR="00EA6658" w:rsidRPr="00EA6658" w:rsidRDefault="00EA6658" w:rsidP="00EA6658">
      <w:pPr>
        <w:numPr>
          <w:ilvl w:val="0"/>
          <w:numId w:val="12"/>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На сессии Совета депутатов депутаты осуществляют право депутатского запроса.</w:t>
      </w:r>
    </w:p>
    <w:p w:rsidR="00EA6658" w:rsidRPr="00EA6658" w:rsidRDefault="00EA6658" w:rsidP="00EA6658">
      <w:pPr>
        <w:numPr>
          <w:ilvl w:val="0"/>
          <w:numId w:val="12"/>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Обращение депутата в адрес должностных лиц администрации сельсовета, правоохранительных органов, ведомств, организаций, предприятий, расположенных на территории Кочковского района Новосибирской области и Черновского сельсовета, в установленном законодательством порядке по решению сессии может быть признано в качестве депутатского запроса.</w:t>
      </w: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 xml:space="preserve">Решение о признании обращения депутата депутатским запросом считается принятым, если за него проголосовало более половины от числа </w:t>
      </w:r>
      <w:proofErr w:type="spellStart"/>
      <w:r w:rsidRPr="00EA6658">
        <w:rPr>
          <w:rFonts w:ascii="Times New Roman" w:hAnsi="Times New Roman" w:cs="Times New Roman"/>
          <w:color w:val="000000" w:themeColor="text1"/>
          <w:sz w:val="28"/>
          <w:szCs w:val="28"/>
        </w:rPr>
        <w:t>избранныхдепутатов</w:t>
      </w:r>
      <w:proofErr w:type="spellEnd"/>
      <w:r w:rsidRPr="00EA6658">
        <w:rPr>
          <w:rFonts w:ascii="Times New Roman" w:hAnsi="Times New Roman" w:cs="Times New Roman"/>
          <w:color w:val="000000" w:themeColor="text1"/>
          <w:sz w:val="28"/>
          <w:szCs w:val="28"/>
        </w:rPr>
        <w:t xml:space="preserve"> Совета депутатов. Ответ должностного лица, в адрес которого направлен депутатский запрос, рассматривается на сессии.</w:t>
      </w: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В случае</w:t>
      </w:r>
      <w:proofErr w:type="gramStart"/>
      <w:r w:rsidRPr="00EA6658">
        <w:rPr>
          <w:rFonts w:ascii="Times New Roman" w:hAnsi="Times New Roman" w:cs="Times New Roman"/>
          <w:color w:val="000000" w:themeColor="text1"/>
          <w:sz w:val="28"/>
          <w:szCs w:val="28"/>
        </w:rPr>
        <w:t>,</w:t>
      </w:r>
      <w:proofErr w:type="gramEnd"/>
      <w:r w:rsidRPr="00EA6658">
        <w:rPr>
          <w:rFonts w:ascii="Times New Roman" w:hAnsi="Times New Roman" w:cs="Times New Roman"/>
          <w:color w:val="000000" w:themeColor="text1"/>
          <w:sz w:val="28"/>
          <w:szCs w:val="28"/>
        </w:rPr>
        <w:t xml:space="preserve"> если по запросу требовалось личное присутствие должностного лица, ему обеспечивается возможность для выступления перед депутатами.</w:t>
      </w:r>
    </w:p>
    <w:p w:rsidR="00EA6658" w:rsidRPr="00EA6658" w:rsidRDefault="00EA6658" w:rsidP="00EA6658">
      <w:pPr>
        <w:numPr>
          <w:ilvl w:val="0"/>
          <w:numId w:val="12"/>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По результатам заслушивания и обсуждения отчета должностного лица по депутатскому запросу сессия принимает решение большинством от числа депутатов, присутствующих на заседании.</w:t>
      </w:r>
    </w:p>
    <w:p w:rsidR="00EA6658" w:rsidRPr="00EA6658" w:rsidRDefault="00EA6658" w:rsidP="00EA6658">
      <w:pPr>
        <w:jc w:val="both"/>
        <w:rPr>
          <w:rFonts w:ascii="Times New Roman" w:hAnsi="Times New Roman" w:cs="Times New Roman"/>
          <w:color w:val="000000" w:themeColor="text1"/>
          <w:sz w:val="28"/>
          <w:szCs w:val="28"/>
        </w:rPr>
      </w:pPr>
    </w:p>
    <w:p w:rsidR="00EA6658" w:rsidRPr="00EA6658" w:rsidRDefault="00EA6658" w:rsidP="00EA6658">
      <w:pPr>
        <w:jc w:val="center"/>
        <w:rPr>
          <w:rFonts w:ascii="Times New Roman" w:hAnsi="Times New Roman" w:cs="Times New Roman"/>
          <w:b/>
          <w:bCs/>
          <w:color w:val="000000" w:themeColor="text1"/>
          <w:sz w:val="28"/>
          <w:szCs w:val="28"/>
        </w:rPr>
      </w:pPr>
      <w:r w:rsidRPr="00EA6658">
        <w:rPr>
          <w:rFonts w:ascii="Times New Roman" w:hAnsi="Times New Roman" w:cs="Times New Roman"/>
          <w:b/>
          <w:bCs/>
          <w:color w:val="000000" w:themeColor="text1"/>
          <w:sz w:val="28"/>
          <w:szCs w:val="28"/>
        </w:rPr>
        <w:t>ГЛАВА 9.</w:t>
      </w:r>
    </w:p>
    <w:p w:rsidR="00EA6658" w:rsidRPr="00EA6658" w:rsidRDefault="00EA6658" w:rsidP="00EA6658">
      <w:pPr>
        <w:jc w:val="center"/>
        <w:rPr>
          <w:rFonts w:ascii="Times New Roman" w:hAnsi="Times New Roman" w:cs="Times New Roman"/>
          <w:color w:val="000000" w:themeColor="text1"/>
          <w:sz w:val="28"/>
          <w:szCs w:val="28"/>
        </w:rPr>
      </w:pPr>
    </w:p>
    <w:p w:rsidR="00EA6658" w:rsidRPr="00EA6658" w:rsidRDefault="00EA6658" w:rsidP="00EA6658">
      <w:pPr>
        <w:jc w:val="center"/>
        <w:rPr>
          <w:rFonts w:ascii="Times New Roman" w:hAnsi="Times New Roman" w:cs="Times New Roman"/>
          <w:b/>
          <w:color w:val="000000" w:themeColor="text1"/>
          <w:sz w:val="28"/>
          <w:szCs w:val="28"/>
        </w:rPr>
      </w:pPr>
      <w:r w:rsidRPr="00EA6658">
        <w:rPr>
          <w:rFonts w:ascii="Times New Roman" w:hAnsi="Times New Roman" w:cs="Times New Roman"/>
          <w:b/>
          <w:color w:val="000000" w:themeColor="text1"/>
          <w:sz w:val="28"/>
          <w:szCs w:val="28"/>
        </w:rPr>
        <w:t>Депутатские объединения.</w:t>
      </w:r>
    </w:p>
    <w:p w:rsidR="00EA6658" w:rsidRPr="00EA6658" w:rsidRDefault="00EA6658" w:rsidP="00EA6658">
      <w:pPr>
        <w:rPr>
          <w:rFonts w:ascii="Times New Roman" w:hAnsi="Times New Roman" w:cs="Times New Roman"/>
          <w:b/>
          <w:bCs/>
          <w:color w:val="000000" w:themeColor="text1"/>
          <w:sz w:val="28"/>
          <w:szCs w:val="28"/>
        </w:rPr>
      </w:pPr>
    </w:p>
    <w:p w:rsidR="00EA6658" w:rsidRPr="00EA6658" w:rsidRDefault="00EA6658" w:rsidP="00EA6658">
      <w:pPr>
        <w:pStyle w:val="a6"/>
        <w:jc w:val="left"/>
        <w:rPr>
          <w:rFonts w:ascii="Times New Roman" w:hAnsi="Times New Roman" w:cs="Times New Roman"/>
          <w:b w:val="0"/>
          <w:bCs w:val="0"/>
          <w:color w:val="000000" w:themeColor="text1"/>
          <w:szCs w:val="28"/>
        </w:rPr>
      </w:pPr>
      <w:r w:rsidRPr="00EA6658">
        <w:rPr>
          <w:rFonts w:ascii="Times New Roman" w:hAnsi="Times New Roman" w:cs="Times New Roman"/>
          <w:color w:val="000000" w:themeColor="text1"/>
          <w:szCs w:val="28"/>
        </w:rPr>
        <w:t xml:space="preserve">       Статья 22.</w:t>
      </w:r>
    </w:p>
    <w:p w:rsidR="00EA6658" w:rsidRPr="00EA6658" w:rsidRDefault="00EA6658" w:rsidP="00EA6658">
      <w:pPr>
        <w:jc w:val="both"/>
        <w:rPr>
          <w:rFonts w:ascii="Times New Roman" w:hAnsi="Times New Roman" w:cs="Times New Roman"/>
          <w:color w:val="000000" w:themeColor="text1"/>
          <w:sz w:val="28"/>
          <w:szCs w:val="28"/>
        </w:rPr>
      </w:pPr>
    </w:p>
    <w:p w:rsidR="00EA6658" w:rsidRPr="00EA6658" w:rsidRDefault="00EA6658" w:rsidP="00EA6658">
      <w:pPr>
        <w:numPr>
          <w:ilvl w:val="0"/>
          <w:numId w:val="13"/>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lastRenderedPageBreak/>
        <w:t>В Совете депутатов могут создаваться постоянные и временные депутатские группы и депутатские объединения, которые должны быть зарегистрированы в Совете депутатов.</w:t>
      </w: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Регистрация депутатских групп и объединений производится по письменному уведомлению председателя Совета депутатов о создании объединения, группы.</w:t>
      </w:r>
    </w:p>
    <w:p w:rsidR="00EA6658" w:rsidRPr="00EA6658" w:rsidRDefault="00EA6658" w:rsidP="00EA6658">
      <w:pPr>
        <w:pStyle w:val="23"/>
        <w:numPr>
          <w:ilvl w:val="0"/>
          <w:numId w:val="13"/>
        </w:numPr>
        <w:spacing w:after="0" w:line="240" w:lineRule="auto"/>
        <w:ind w:left="0" w:firstLine="0"/>
        <w:jc w:val="both"/>
        <w:rPr>
          <w:color w:val="000000" w:themeColor="text1"/>
          <w:sz w:val="28"/>
          <w:szCs w:val="28"/>
        </w:rPr>
      </w:pPr>
      <w:r w:rsidRPr="00EA6658">
        <w:rPr>
          <w:color w:val="000000" w:themeColor="text1"/>
          <w:sz w:val="28"/>
          <w:szCs w:val="28"/>
        </w:rPr>
        <w:t>Депутаты Совета депутатов (не менее 4-х человек) вправе образовывать депутатские объединения в составе Совета депутатов.</w:t>
      </w:r>
    </w:p>
    <w:p w:rsidR="00EA6658" w:rsidRPr="00EA6658" w:rsidRDefault="00EA6658" w:rsidP="00EA6658">
      <w:pPr>
        <w:pStyle w:val="23"/>
        <w:numPr>
          <w:ilvl w:val="0"/>
          <w:numId w:val="13"/>
        </w:numPr>
        <w:spacing w:after="0" w:line="240" w:lineRule="auto"/>
        <w:ind w:left="0" w:firstLine="0"/>
        <w:jc w:val="both"/>
        <w:rPr>
          <w:color w:val="000000" w:themeColor="text1"/>
          <w:sz w:val="28"/>
          <w:szCs w:val="28"/>
        </w:rPr>
      </w:pPr>
      <w:r w:rsidRPr="00EA6658">
        <w:rPr>
          <w:color w:val="000000" w:themeColor="text1"/>
          <w:sz w:val="28"/>
          <w:szCs w:val="28"/>
        </w:rPr>
        <w:t>Депутат Совета депутатов вправе состоять только в одном депутатском объединении.</w:t>
      </w:r>
    </w:p>
    <w:p w:rsidR="00EA6658" w:rsidRPr="00EA6658" w:rsidRDefault="00EA6658" w:rsidP="00EA6658">
      <w:pPr>
        <w:pStyle w:val="23"/>
        <w:spacing w:after="0" w:line="240" w:lineRule="auto"/>
        <w:ind w:left="0"/>
        <w:jc w:val="both"/>
        <w:rPr>
          <w:color w:val="000000" w:themeColor="text1"/>
          <w:sz w:val="28"/>
          <w:szCs w:val="28"/>
        </w:rPr>
      </w:pPr>
      <w:r w:rsidRPr="00EA6658">
        <w:rPr>
          <w:color w:val="000000" w:themeColor="text1"/>
          <w:sz w:val="28"/>
          <w:szCs w:val="28"/>
        </w:rPr>
        <w:t>Председатель Совета депутатов и его заместитель не вправе входить в состав депутатских объединений. В случае выхода из состава или вхождения в состав депутатского объединения  депутат обязан письменно проинформировать об этом Совет депутатов.</w:t>
      </w:r>
    </w:p>
    <w:p w:rsidR="00EA6658" w:rsidRPr="00EA6658" w:rsidRDefault="00EA6658" w:rsidP="00EA6658">
      <w:pPr>
        <w:pStyle w:val="23"/>
        <w:numPr>
          <w:ilvl w:val="0"/>
          <w:numId w:val="13"/>
        </w:numPr>
        <w:spacing w:after="0" w:line="240" w:lineRule="auto"/>
        <w:ind w:left="0" w:firstLine="0"/>
        <w:jc w:val="both"/>
        <w:rPr>
          <w:color w:val="000000" w:themeColor="text1"/>
          <w:sz w:val="28"/>
          <w:szCs w:val="28"/>
        </w:rPr>
      </w:pPr>
      <w:r w:rsidRPr="00EA6658">
        <w:rPr>
          <w:color w:val="000000" w:themeColor="text1"/>
          <w:sz w:val="28"/>
          <w:szCs w:val="28"/>
        </w:rPr>
        <w:t>Образование депутатского объединения осуществляется на сессии Совета депутатов на основании письменного уведомления об образовании депутатского объединения, его списочном составе, названии, а также о лицах, уполномоченных выступать от имени депутатского объединения.</w:t>
      </w:r>
    </w:p>
    <w:p w:rsidR="00EA6658" w:rsidRPr="00EA6658" w:rsidRDefault="00EA6658" w:rsidP="00EA6658">
      <w:pPr>
        <w:pStyle w:val="23"/>
        <w:numPr>
          <w:ilvl w:val="0"/>
          <w:numId w:val="13"/>
        </w:numPr>
        <w:spacing w:after="0" w:line="240" w:lineRule="auto"/>
        <w:ind w:left="0" w:firstLine="0"/>
        <w:jc w:val="both"/>
        <w:rPr>
          <w:color w:val="000000" w:themeColor="text1"/>
          <w:sz w:val="28"/>
          <w:szCs w:val="28"/>
        </w:rPr>
      </w:pPr>
      <w:r w:rsidRPr="00EA6658">
        <w:rPr>
          <w:color w:val="000000" w:themeColor="text1"/>
          <w:sz w:val="28"/>
          <w:szCs w:val="28"/>
        </w:rPr>
        <w:t>Председатель Совета депутатов на сессии информирует депутатов о создании депутатского объединения, о чём делается запись в протоколе сессии.</w:t>
      </w:r>
    </w:p>
    <w:p w:rsidR="00EA6658" w:rsidRPr="00EA6658" w:rsidRDefault="00EA6658" w:rsidP="00EA6658">
      <w:pPr>
        <w:pStyle w:val="23"/>
        <w:numPr>
          <w:ilvl w:val="0"/>
          <w:numId w:val="13"/>
        </w:numPr>
        <w:spacing w:after="0" w:line="240" w:lineRule="auto"/>
        <w:ind w:left="0" w:firstLine="0"/>
        <w:jc w:val="both"/>
        <w:rPr>
          <w:color w:val="000000" w:themeColor="text1"/>
          <w:sz w:val="28"/>
          <w:szCs w:val="28"/>
        </w:rPr>
      </w:pPr>
      <w:r w:rsidRPr="00EA6658">
        <w:rPr>
          <w:color w:val="000000" w:themeColor="text1"/>
          <w:sz w:val="28"/>
          <w:szCs w:val="28"/>
        </w:rPr>
        <w:t>В случае</w:t>
      </w:r>
      <w:proofErr w:type="gramStart"/>
      <w:r w:rsidRPr="00EA6658">
        <w:rPr>
          <w:color w:val="000000" w:themeColor="text1"/>
          <w:sz w:val="28"/>
          <w:szCs w:val="28"/>
        </w:rPr>
        <w:t>,</w:t>
      </w:r>
      <w:proofErr w:type="gramEnd"/>
      <w:r w:rsidRPr="00EA6658">
        <w:rPr>
          <w:color w:val="000000" w:themeColor="text1"/>
          <w:sz w:val="28"/>
          <w:szCs w:val="28"/>
        </w:rPr>
        <w:t xml:space="preserve"> если число членов депутатского объединения становится менее 4-х человек, деятельность депутатского объединения по решению Совета депутатов прекращается.</w:t>
      </w:r>
    </w:p>
    <w:p w:rsidR="00EA6658" w:rsidRPr="00EA6658" w:rsidRDefault="00EA6658" w:rsidP="00EA6658">
      <w:pPr>
        <w:pStyle w:val="3"/>
        <w:spacing w:before="0" w:after="0"/>
        <w:jc w:val="center"/>
        <w:rPr>
          <w:rFonts w:ascii="Times New Roman" w:hAnsi="Times New Roman" w:cs="Times New Roman"/>
          <w:bCs w:val="0"/>
          <w:color w:val="000000" w:themeColor="text1"/>
          <w:sz w:val="28"/>
          <w:szCs w:val="28"/>
        </w:rPr>
      </w:pPr>
    </w:p>
    <w:p w:rsidR="00EA6658" w:rsidRPr="00EA6658" w:rsidRDefault="00EA6658" w:rsidP="00EA6658">
      <w:pPr>
        <w:pStyle w:val="3"/>
        <w:spacing w:before="0" w:after="0"/>
        <w:jc w:val="center"/>
        <w:rPr>
          <w:rFonts w:ascii="Times New Roman" w:hAnsi="Times New Roman" w:cs="Times New Roman"/>
          <w:bCs w:val="0"/>
          <w:color w:val="000000" w:themeColor="text1"/>
          <w:sz w:val="28"/>
          <w:szCs w:val="28"/>
        </w:rPr>
      </w:pPr>
      <w:r w:rsidRPr="00EA6658">
        <w:rPr>
          <w:rFonts w:ascii="Times New Roman" w:hAnsi="Times New Roman" w:cs="Times New Roman"/>
          <w:bCs w:val="0"/>
          <w:color w:val="000000" w:themeColor="text1"/>
          <w:sz w:val="28"/>
          <w:szCs w:val="28"/>
        </w:rPr>
        <w:t>Права депутатских объединений.</w:t>
      </w:r>
    </w:p>
    <w:p w:rsidR="00EA6658" w:rsidRPr="00EA6658" w:rsidRDefault="00EA6658" w:rsidP="00EA6658">
      <w:pPr>
        <w:pStyle w:val="3"/>
        <w:spacing w:before="0" w:after="0"/>
        <w:rPr>
          <w:rFonts w:ascii="Times New Roman" w:hAnsi="Times New Roman" w:cs="Times New Roman"/>
          <w:color w:val="000000" w:themeColor="text1"/>
          <w:sz w:val="28"/>
          <w:szCs w:val="28"/>
        </w:rPr>
      </w:pPr>
      <w:r w:rsidRPr="00EA6658">
        <w:rPr>
          <w:rFonts w:ascii="Times New Roman" w:hAnsi="Times New Roman" w:cs="Times New Roman"/>
          <w:bCs w:val="0"/>
          <w:color w:val="000000" w:themeColor="text1"/>
          <w:sz w:val="28"/>
          <w:szCs w:val="28"/>
        </w:rPr>
        <w:t xml:space="preserve">      Статья 23.</w:t>
      </w:r>
    </w:p>
    <w:p w:rsidR="00EA6658" w:rsidRPr="00EA6658" w:rsidRDefault="00EA6658" w:rsidP="00EA6658">
      <w:pPr>
        <w:rPr>
          <w:rFonts w:ascii="Times New Roman" w:hAnsi="Times New Roman" w:cs="Times New Roman"/>
          <w:b/>
          <w:color w:val="000000" w:themeColor="text1"/>
          <w:sz w:val="28"/>
          <w:szCs w:val="28"/>
        </w:rPr>
      </w:pPr>
    </w:p>
    <w:p w:rsidR="00EA6658" w:rsidRPr="00EA6658" w:rsidRDefault="00EA6658" w:rsidP="00EA6658">
      <w:pPr>
        <w:pStyle w:val="23"/>
        <w:spacing w:after="0" w:line="240" w:lineRule="auto"/>
        <w:ind w:left="0"/>
        <w:jc w:val="both"/>
        <w:rPr>
          <w:color w:val="000000" w:themeColor="text1"/>
          <w:sz w:val="28"/>
          <w:szCs w:val="28"/>
        </w:rPr>
      </w:pPr>
      <w:r w:rsidRPr="00EA6658">
        <w:rPr>
          <w:color w:val="000000" w:themeColor="text1"/>
          <w:sz w:val="28"/>
          <w:szCs w:val="28"/>
        </w:rPr>
        <w:t>1. Все депутатские объединения имеют равные права. Председатель либо представитель депутатского объединения имеет право</w:t>
      </w:r>
      <w:proofErr w:type="gramStart"/>
      <w:r w:rsidRPr="00EA6658">
        <w:rPr>
          <w:color w:val="000000" w:themeColor="text1"/>
          <w:sz w:val="28"/>
          <w:szCs w:val="28"/>
        </w:rPr>
        <w:t xml:space="preserve"> :</w:t>
      </w:r>
      <w:proofErr w:type="gramEnd"/>
    </w:p>
    <w:p w:rsidR="00EA6658" w:rsidRPr="00EA6658" w:rsidRDefault="00EA6658" w:rsidP="00EA6658">
      <w:pPr>
        <w:numPr>
          <w:ilvl w:val="0"/>
          <w:numId w:val="14"/>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на внеочередное выступление от имени депутатского объединения по ходу сессии по обсуждаемому вопросу;</w:t>
      </w:r>
    </w:p>
    <w:p w:rsidR="00EA6658" w:rsidRPr="00EA6658" w:rsidRDefault="00EA6658" w:rsidP="00EA6658">
      <w:pPr>
        <w:numPr>
          <w:ilvl w:val="0"/>
          <w:numId w:val="14"/>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на внесение и распространение материалов депутатского объединения  в качестве официальных документов сессии;</w:t>
      </w:r>
    </w:p>
    <w:p w:rsidR="00EA6658" w:rsidRPr="00EA6658" w:rsidRDefault="00EA6658" w:rsidP="00EA6658">
      <w:pPr>
        <w:numPr>
          <w:ilvl w:val="0"/>
          <w:numId w:val="14"/>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участвовать в подготовке и внесении на рассмотрение сессии вопросов;</w:t>
      </w:r>
    </w:p>
    <w:p w:rsidR="00EA6658" w:rsidRPr="00EA6658" w:rsidRDefault="00EA6658" w:rsidP="00EA6658">
      <w:pPr>
        <w:numPr>
          <w:ilvl w:val="0"/>
          <w:numId w:val="14"/>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направлять письменные предложения о приглашении на сессию должностных лиц администрации сельсовета для ответов на вопросы;</w:t>
      </w:r>
    </w:p>
    <w:p w:rsidR="00EA6658" w:rsidRPr="00EA6658" w:rsidRDefault="00EA6658" w:rsidP="00EA6658">
      <w:pPr>
        <w:numPr>
          <w:ilvl w:val="0"/>
          <w:numId w:val="14"/>
        </w:numPr>
        <w:spacing w:after="0" w:line="240" w:lineRule="auto"/>
        <w:ind w:left="0" w:firstLine="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представлять депутатские объединения в составе согласительных комиссий.</w:t>
      </w: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2. Депутатские объединения информируют председателя Совета  депутатов о своих решениях.</w:t>
      </w: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lastRenderedPageBreak/>
        <w:t>3. Депутатское объединение, образованное не в соответствии с настоящим Регламентом, правами депутатского объединения не пользуется.</w:t>
      </w:r>
    </w:p>
    <w:p w:rsidR="00EA6658" w:rsidRPr="00EA6658" w:rsidRDefault="00EA6658" w:rsidP="00EA6658">
      <w:pPr>
        <w:rPr>
          <w:rFonts w:ascii="Times New Roman" w:hAnsi="Times New Roman" w:cs="Times New Roman"/>
          <w:color w:val="000000" w:themeColor="text1"/>
          <w:sz w:val="28"/>
          <w:szCs w:val="28"/>
        </w:rPr>
      </w:pPr>
    </w:p>
    <w:p w:rsidR="00EA6658" w:rsidRPr="00EA6658" w:rsidRDefault="00EA6658" w:rsidP="00EA6658">
      <w:pPr>
        <w:jc w:val="center"/>
        <w:rPr>
          <w:rFonts w:ascii="Times New Roman" w:hAnsi="Times New Roman" w:cs="Times New Roman"/>
          <w:b/>
          <w:bCs/>
          <w:color w:val="000000" w:themeColor="text1"/>
          <w:sz w:val="28"/>
          <w:szCs w:val="28"/>
        </w:rPr>
      </w:pPr>
      <w:r w:rsidRPr="00EA6658">
        <w:rPr>
          <w:rFonts w:ascii="Times New Roman" w:hAnsi="Times New Roman" w:cs="Times New Roman"/>
          <w:b/>
          <w:bCs/>
          <w:color w:val="000000" w:themeColor="text1"/>
          <w:sz w:val="28"/>
          <w:szCs w:val="28"/>
        </w:rPr>
        <w:t>ГЛАВА 10.</w:t>
      </w:r>
    </w:p>
    <w:p w:rsidR="00EA6658" w:rsidRPr="00EA6658" w:rsidRDefault="00EA6658" w:rsidP="00EA6658">
      <w:pPr>
        <w:jc w:val="center"/>
        <w:rPr>
          <w:rFonts w:ascii="Times New Roman" w:hAnsi="Times New Roman" w:cs="Times New Roman"/>
          <w:b/>
          <w:bCs/>
          <w:color w:val="000000" w:themeColor="text1"/>
          <w:sz w:val="28"/>
          <w:szCs w:val="28"/>
        </w:rPr>
      </w:pPr>
    </w:p>
    <w:p w:rsidR="00EA6658" w:rsidRPr="00EA6658" w:rsidRDefault="00EA6658" w:rsidP="00EA6658">
      <w:pPr>
        <w:pStyle w:val="5"/>
        <w:spacing w:before="0" w:after="0"/>
        <w:jc w:val="center"/>
        <w:rPr>
          <w:i w:val="0"/>
          <w:color w:val="000000" w:themeColor="text1"/>
          <w:sz w:val="28"/>
          <w:szCs w:val="28"/>
        </w:rPr>
      </w:pPr>
      <w:r w:rsidRPr="00EA6658">
        <w:rPr>
          <w:i w:val="0"/>
          <w:color w:val="000000" w:themeColor="text1"/>
          <w:sz w:val="28"/>
          <w:szCs w:val="28"/>
        </w:rPr>
        <w:t>Работа депутатов с избирателями.</w:t>
      </w:r>
    </w:p>
    <w:p w:rsidR="00EA6658" w:rsidRPr="00EA6658" w:rsidRDefault="00EA6658" w:rsidP="00EA6658">
      <w:pPr>
        <w:jc w:val="both"/>
        <w:rPr>
          <w:rFonts w:ascii="Times New Roman" w:hAnsi="Times New Roman" w:cs="Times New Roman"/>
          <w:b/>
          <w:color w:val="000000" w:themeColor="text1"/>
          <w:sz w:val="28"/>
          <w:szCs w:val="28"/>
        </w:rPr>
      </w:pPr>
      <w:r w:rsidRPr="00EA6658">
        <w:rPr>
          <w:rFonts w:ascii="Times New Roman" w:hAnsi="Times New Roman" w:cs="Times New Roman"/>
          <w:b/>
          <w:color w:val="000000" w:themeColor="text1"/>
          <w:sz w:val="28"/>
          <w:szCs w:val="28"/>
        </w:rPr>
        <w:t xml:space="preserve">     Статья 24. </w:t>
      </w:r>
    </w:p>
    <w:p w:rsidR="00EA6658" w:rsidRPr="00EA6658" w:rsidRDefault="00EA6658" w:rsidP="00EA6658">
      <w:pPr>
        <w:jc w:val="center"/>
        <w:rPr>
          <w:rFonts w:ascii="Times New Roman" w:hAnsi="Times New Roman" w:cs="Times New Roman"/>
          <w:b/>
          <w:color w:val="000000" w:themeColor="text1"/>
          <w:sz w:val="28"/>
          <w:szCs w:val="28"/>
        </w:rPr>
      </w:pPr>
    </w:p>
    <w:p w:rsidR="00EA6658" w:rsidRPr="00EA6658" w:rsidRDefault="00EA6658" w:rsidP="00EA6658">
      <w:pPr>
        <w:pStyle w:val="31"/>
        <w:rPr>
          <w:color w:val="000000" w:themeColor="text1"/>
        </w:rPr>
      </w:pPr>
      <w:r w:rsidRPr="00EA6658">
        <w:rPr>
          <w:color w:val="000000" w:themeColor="text1"/>
        </w:rPr>
        <w:t>1. Депутат Совета депутатов обязан поддерживать постоянную связь с избирателями своего округа, рассматривать предложения избирателей  по вопросам депутатской деятельности, информировать их о работе Совета депутатов, принимаемых на сессиях решениях, содействовать населению в решении различных вопросов их жизнеобеспечения.</w:t>
      </w:r>
    </w:p>
    <w:p w:rsidR="00EA6658" w:rsidRPr="00EA6658" w:rsidRDefault="00EA6658" w:rsidP="00EA6658">
      <w:pPr>
        <w:pStyle w:val="31"/>
        <w:rPr>
          <w:color w:val="000000" w:themeColor="text1"/>
        </w:rPr>
      </w:pPr>
      <w:r w:rsidRPr="00EA6658">
        <w:rPr>
          <w:color w:val="000000" w:themeColor="text1"/>
        </w:rPr>
        <w:t>2. Депутат Совета депутатов должен не реже одного раза в год отчитываться перед своими избирателями о депутатской деятельности, его личном участии в работе сессий, постоянных комиссий и других органов Совета депутатов.</w:t>
      </w:r>
    </w:p>
    <w:p w:rsidR="00EA6658" w:rsidRPr="00EA6658" w:rsidRDefault="00EA6658" w:rsidP="00EA6658">
      <w:pPr>
        <w:pStyle w:val="31"/>
        <w:ind w:hanging="360"/>
        <w:rPr>
          <w:color w:val="000000" w:themeColor="text1"/>
        </w:rPr>
      </w:pPr>
    </w:p>
    <w:p w:rsidR="00EA6658" w:rsidRPr="00EA6658" w:rsidRDefault="00EA6658" w:rsidP="00EA6658">
      <w:pPr>
        <w:pStyle w:val="31"/>
        <w:ind w:hanging="360"/>
        <w:jc w:val="center"/>
        <w:rPr>
          <w:b/>
          <w:bCs/>
          <w:color w:val="000000" w:themeColor="text1"/>
        </w:rPr>
      </w:pPr>
      <w:r w:rsidRPr="00EA6658">
        <w:rPr>
          <w:b/>
          <w:bCs/>
          <w:color w:val="000000" w:themeColor="text1"/>
        </w:rPr>
        <w:t>Формы депутатской деятельности.</w:t>
      </w:r>
    </w:p>
    <w:p w:rsidR="00EA6658" w:rsidRPr="00EA6658" w:rsidRDefault="00EA6658" w:rsidP="00EA6658">
      <w:pPr>
        <w:pStyle w:val="31"/>
        <w:ind w:hanging="360"/>
        <w:jc w:val="center"/>
        <w:rPr>
          <w:b/>
          <w:bCs/>
          <w:color w:val="000000" w:themeColor="text1"/>
        </w:rPr>
      </w:pPr>
    </w:p>
    <w:p w:rsidR="00EA6658" w:rsidRPr="00EA6658" w:rsidRDefault="00EA6658" w:rsidP="00EA6658">
      <w:pPr>
        <w:pStyle w:val="31"/>
        <w:ind w:hanging="360"/>
        <w:rPr>
          <w:b/>
          <w:bCs/>
          <w:color w:val="000000" w:themeColor="text1"/>
        </w:rPr>
      </w:pPr>
      <w:r w:rsidRPr="00EA6658">
        <w:rPr>
          <w:b/>
          <w:bCs/>
          <w:color w:val="000000" w:themeColor="text1"/>
        </w:rPr>
        <w:t xml:space="preserve">           Статья 25.</w:t>
      </w:r>
    </w:p>
    <w:p w:rsidR="00EA6658" w:rsidRPr="00EA6658" w:rsidRDefault="00EA6658" w:rsidP="00EA6658">
      <w:pPr>
        <w:pStyle w:val="31"/>
        <w:rPr>
          <w:color w:val="000000" w:themeColor="text1"/>
        </w:rPr>
      </w:pPr>
    </w:p>
    <w:p w:rsidR="00EA6658" w:rsidRPr="00EA6658" w:rsidRDefault="00EA6658" w:rsidP="00EA6658">
      <w:pPr>
        <w:pStyle w:val="31"/>
        <w:rPr>
          <w:color w:val="000000" w:themeColor="text1"/>
        </w:rPr>
      </w:pPr>
      <w:r w:rsidRPr="00EA6658">
        <w:rPr>
          <w:color w:val="000000" w:themeColor="text1"/>
        </w:rPr>
        <w:t>1. Основными формами депутатской являются</w:t>
      </w:r>
      <w:proofErr w:type="gramStart"/>
      <w:r w:rsidRPr="00EA6658">
        <w:rPr>
          <w:color w:val="000000" w:themeColor="text1"/>
        </w:rPr>
        <w:t xml:space="preserve"> :</w:t>
      </w:r>
      <w:proofErr w:type="gramEnd"/>
    </w:p>
    <w:p w:rsidR="00EA6658" w:rsidRPr="00EA6658" w:rsidRDefault="00EA6658" w:rsidP="00EA6658">
      <w:pPr>
        <w:pStyle w:val="31"/>
        <w:numPr>
          <w:ilvl w:val="0"/>
          <w:numId w:val="14"/>
        </w:numPr>
        <w:ind w:left="0" w:firstLine="0"/>
        <w:rPr>
          <w:color w:val="000000" w:themeColor="text1"/>
        </w:rPr>
      </w:pPr>
      <w:r w:rsidRPr="00EA6658">
        <w:rPr>
          <w:color w:val="000000" w:themeColor="text1"/>
        </w:rPr>
        <w:t>участие в работе сессий Совета депутатов;</w:t>
      </w:r>
    </w:p>
    <w:p w:rsidR="00EA6658" w:rsidRPr="00EA6658" w:rsidRDefault="00EA6658" w:rsidP="00EA6658">
      <w:pPr>
        <w:pStyle w:val="31"/>
        <w:numPr>
          <w:ilvl w:val="0"/>
          <w:numId w:val="14"/>
        </w:numPr>
        <w:ind w:left="0" w:firstLine="0"/>
        <w:rPr>
          <w:color w:val="000000" w:themeColor="text1"/>
        </w:rPr>
      </w:pPr>
      <w:r w:rsidRPr="00EA6658">
        <w:rPr>
          <w:color w:val="000000" w:themeColor="text1"/>
        </w:rPr>
        <w:t>участие в работе постоянных комиссий, рабочих групп (временных комиссиях), других органов представительного органа местного самоуправления;</w:t>
      </w:r>
    </w:p>
    <w:p w:rsidR="00EA6658" w:rsidRPr="00EA6658" w:rsidRDefault="00EA6658" w:rsidP="00EA6658">
      <w:pPr>
        <w:pStyle w:val="31"/>
        <w:numPr>
          <w:ilvl w:val="0"/>
          <w:numId w:val="14"/>
        </w:numPr>
        <w:ind w:left="0" w:firstLine="0"/>
        <w:rPr>
          <w:color w:val="000000" w:themeColor="text1"/>
        </w:rPr>
      </w:pPr>
      <w:r w:rsidRPr="00EA6658">
        <w:rPr>
          <w:color w:val="000000" w:themeColor="text1"/>
        </w:rPr>
        <w:t>участие в подготовке и проведении депутатских и публичных слушаний;</w:t>
      </w:r>
    </w:p>
    <w:p w:rsidR="00EA6658" w:rsidRPr="00EA6658" w:rsidRDefault="00EA6658" w:rsidP="00EA6658">
      <w:pPr>
        <w:pStyle w:val="31"/>
        <w:numPr>
          <w:ilvl w:val="0"/>
          <w:numId w:val="14"/>
        </w:numPr>
        <w:ind w:left="0" w:firstLine="0"/>
        <w:rPr>
          <w:color w:val="000000" w:themeColor="text1"/>
        </w:rPr>
      </w:pPr>
      <w:r w:rsidRPr="00EA6658">
        <w:rPr>
          <w:color w:val="000000" w:themeColor="text1"/>
        </w:rPr>
        <w:t>участие в проведении депутатского расследования;</w:t>
      </w:r>
    </w:p>
    <w:p w:rsidR="00EA6658" w:rsidRPr="00EA6658" w:rsidRDefault="00EA6658" w:rsidP="00EA6658">
      <w:pPr>
        <w:pStyle w:val="31"/>
        <w:numPr>
          <w:ilvl w:val="0"/>
          <w:numId w:val="14"/>
        </w:numPr>
        <w:ind w:left="0" w:firstLine="0"/>
        <w:rPr>
          <w:color w:val="000000" w:themeColor="text1"/>
        </w:rPr>
      </w:pPr>
      <w:r w:rsidRPr="00EA6658">
        <w:rPr>
          <w:color w:val="000000" w:themeColor="text1"/>
        </w:rPr>
        <w:t>выполнение поручений представительного органа местного самоуправления, решений постоянной комиссии;</w:t>
      </w:r>
    </w:p>
    <w:p w:rsidR="00EA6658" w:rsidRPr="00EA6658" w:rsidRDefault="00EA6658" w:rsidP="00EA6658">
      <w:pPr>
        <w:pStyle w:val="31"/>
        <w:numPr>
          <w:ilvl w:val="0"/>
          <w:numId w:val="14"/>
        </w:numPr>
        <w:ind w:left="0" w:firstLine="0"/>
        <w:rPr>
          <w:color w:val="000000" w:themeColor="text1"/>
        </w:rPr>
      </w:pPr>
      <w:r w:rsidRPr="00EA6658">
        <w:rPr>
          <w:color w:val="000000" w:themeColor="text1"/>
        </w:rPr>
        <w:t>работа с избирателями (приём избирателей, работа с письменными и устными обращениями, один раз в год – отчёт перед избирателями о выполнении наказов, встречи);</w:t>
      </w:r>
    </w:p>
    <w:p w:rsidR="00EA6658" w:rsidRPr="00EA6658" w:rsidRDefault="00EA6658" w:rsidP="00EA6658">
      <w:pPr>
        <w:pStyle w:val="31"/>
        <w:numPr>
          <w:ilvl w:val="0"/>
          <w:numId w:val="14"/>
        </w:numPr>
        <w:ind w:left="0" w:firstLine="0"/>
        <w:rPr>
          <w:color w:val="000000" w:themeColor="text1"/>
        </w:rPr>
      </w:pPr>
      <w:r w:rsidRPr="00EA6658">
        <w:rPr>
          <w:color w:val="000000" w:themeColor="text1"/>
        </w:rPr>
        <w:t>подготовка и внесение проектов решений на рассмотрение представительного органа местного самоуправления;</w:t>
      </w:r>
    </w:p>
    <w:p w:rsidR="00EA6658" w:rsidRPr="00EA6658" w:rsidRDefault="00EA6658" w:rsidP="00EA6658">
      <w:pPr>
        <w:pStyle w:val="31"/>
        <w:numPr>
          <w:ilvl w:val="0"/>
          <w:numId w:val="14"/>
        </w:numPr>
        <w:ind w:left="0" w:firstLine="0"/>
        <w:rPr>
          <w:color w:val="000000" w:themeColor="text1"/>
        </w:rPr>
      </w:pPr>
      <w:r w:rsidRPr="00EA6658">
        <w:rPr>
          <w:color w:val="000000" w:themeColor="text1"/>
        </w:rPr>
        <w:t>обращения к должностным лицам органов государственной власти, местного самоуправления, руководителям предприятий, учреждений, организаций.</w:t>
      </w:r>
    </w:p>
    <w:p w:rsidR="00EA6658" w:rsidRPr="00EA6658" w:rsidRDefault="00EA6658" w:rsidP="00EA6658">
      <w:pPr>
        <w:pStyle w:val="31"/>
        <w:numPr>
          <w:ilvl w:val="0"/>
          <w:numId w:val="14"/>
        </w:numPr>
        <w:ind w:left="0" w:firstLine="0"/>
        <w:rPr>
          <w:color w:val="000000" w:themeColor="text1"/>
        </w:rPr>
      </w:pPr>
    </w:p>
    <w:p w:rsidR="00EA6658" w:rsidRPr="00EA6658" w:rsidRDefault="00EA6658" w:rsidP="00EA6658">
      <w:pPr>
        <w:pStyle w:val="5"/>
        <w:spacing w:before="0" w:after="0"/>
        <w:jc w:val="center"/>
        <w:rPr>
          <w:i w:val="0"/>
          <w:color w:val="000000" w:themeColor="text1"/>
          <w:sz w:val="28"/>
          <w:szCs w:val="28"/>
        </w:rPr>
      </w:pPr>
      <w:r w:rsidRPr="00EA6658">
        <w:rPr>
          <w:i w:val="0"/>
          <w:color w:val="000000" w:themeColor="text1"/>
          <w:sz w:val="28"/>
          <w:szCs w:val="28"/>
        </w:rPr>
        <w:lastRenderedPageBreak/>
        <w:t>Права депутата.</w:t>
      </w:r>
    </w:p>
    <w:p w:rsidR="00EA6658" w:rsidRPr="00EA6658" w:rsidRDefault="00EA6658" w:rsidP="00EA6658">
      <w:pPr>
        <w:jc w:val="center"/>
        <w:rPr>
          <w:rFonts w:ascii="Times New Roman" w:hAnsi="Times New Roman" w:cs="Times New Roman"/>
          <w:b/>
          <w:color w:val="000000" w:themeColor="text1"/>
          <w:sz w:val="28"/>
          <w:szCs w:val="28"/>
        </w:rPr>
      </w:pPr>
    </w:p>
    <w:p w:rsidR="00EA6658" w:rsidRPr="00EA6658" w:rsidRDefault="00EA6658" w:rsidP="00EA6658">
      <w:pPr>
        <w:jc w:val="both"/>
        <w:rPr>
          <w:rFonts w:ascii="Times New Roman" w:hAnsi="Times New Roman" w:cs="Times New Roman"/>
          <w:b/>
          <w:color w:val="000000" w:themeColor="text1"/>
          <w:sz w:val="28"/>
          <w:szCs w:val="28"/>
        </w:rPr>
      </w:pPr>
      <w:r w:rsidRPr="00EA6658">
        <w:rPr>
          <w:rFonts w:ascii="Times New Roman" w:hAnsi="Times New Roman" w:cs="Times New Roman"/>
          <w:b/>
          <w:color w:val="000000" w:themeColor="text1"/>
          <w:sz w:val="28"/>
          <w:szCs w:val="28"/>
        </w:rPr>
        <w:t xml:space="preserve">       Статья 26.</w:t>
      </w:r>
    </w:p>
    <w:p w:rsidR="00EA6658" w:rsidRPr="00EA6658" w:rsidRDefault="00EA6658" w:rsidP="00EA6658">
      <w:pPr>
        <w:jc w:val="both"/>
        <w:rPr>
          <w:rFonts w:ascii="Times New Roman" w:hAnsi="Times New Roman" w:cs="Times New Roman"/>
          <w:bCs/>
          <w:color w:val="000000" w:themeColor="text1"/>
          <w:sz w:val="28"/>
          <w:szCs w:val="28"/>
        </w:rPr>
      </w:pP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bCs/>
          <w:color w:val="000000" w:themeColor="text1"/>
          <w:sz w:val="28"/>
          <w:szCs w:val="28"/>
        </w:rPr>
        <w:t>1.  Депутат имеет пра</w:t>
      </w:r>
      <w:r w:rsidRPr="00EA6658">
        <w:rPr>
          <w:rFonts w:ascii="Times New Roman" w:hAnsi="Times New Roman" w:cs="Times New Roman"/>
          <w:color w:val="000000" w:themeColor="text1"/>
          <w:sz w:val="28"/>
          <w:szCs w:val="28"/>
        </w:rPr>
        <w:t>во</w:t>
      </w:r>
      <w:proofErr w:type="gramStart"/>
      <w:r w:rsidRPr="00EA6658">
        <w:rPr>
          <w:rFonts w:ascii="Times New Roman" w:hAnsi="Times New Roman" w:cs="Times New Roman"/>
          <w:color w:val="000000" w:themeColor="text1"/>
          <w:sz w:val="28"/>
          <w:szCs w:val="28"/>
        </w:rPr>
        <w:t xml:space="preserve"> :</w:t>
      </w:r>
      <w:proofErr w:type="gramEnd"/>
    </w:p>
    <w:p w:rsidR="00EA6658" w:rsidRPr="00EA6658" w:rsidRDefault="00EA6658" w:rsidP="00EA6658">
      <w:pPr>
        <w:pStyle w:val="ConsNormal"/>
        <w:widowControl/>
        <w:ind w:right="0" w:hanging="360"/>
        <w:jc w:val="both"/>
        <w:rPr>
          <w:rFonts w:ascii="Times New Roman" w:hAnsi="Times New Roman" w:cs="Times New Roman"/>
          <w:bCs/>
          <w:color w:val="000000" w:themeColor="text1"/>
          <w:sz w:val="28"/>
          <w:szCs w:val="28"/>
        </w:rPr>
      </w:pPr>
      <w:r w:rsidRPr="00EA6658">
        <w:rPr>
          <w:rFonts w:ascii="Times New Roman" w:hAnsi="Times New Roman" w:cs="Times New Roman"/>
          <w:bCs/>
          <w:color w:val="000000" w:themeColor="text1"/>
          <w:sz w:val="28"/>
          <w:szCs w:val="28"/>
        </w:rPr>
        <w:t xml:space="preserve">     а) избирать и быть избранным в комиссию Совета депутатов и на соответствующую должность в представительном органе местного самоуправления;</w:t>
      </w:r>
    </w:p>
    <w:p w:rsidR="00EA6658" w:rsidRPr="00EA6658" w:rsidRDefault="00EA6658" w:rsidP="00EA6658">
      <w:pPr>
        <w:pStyle w:val="ConsNormal"/>
        <w:widowControl/>
        <w:ind w:right="0" w:firstLine="0"/>
        <w:jc w:val="both"/>
        <w:rPr>
          <w:rFonts w:ascii="Times New Roman" w:hAnsi="Times New Roman" w:cs="Times New Roman"/>
          <w:bCs/>
          <w:color w:val="000000" w:themeColor="text1"/>
          <w:sz w:val="28"/>
          <w:szCs w:val="28"/>
        </w:rPr>
      </w:pPr>
      <w:r w:rsidRPr="00EA6658">
        <w:rPr>
          <w:rFonts w:ascii="Times New Roman" w:hAnsi="Times New Roman" w:cs="Times New Roman"/>
          <w:bCs/>
          <w:color w:val="000000" w:themeColor="text1"/>
          <w:sz w:val="28"/>
          <w:szCs w:val="28"/>
        </w:rPr>
        <w:t>б) высказывать мнение по персональному составу создаваемых органов и кандидатурам лиц, избираемых, назначаемых или утверждаемых представительным органом местного самоуправления;</w:t>
      </w:r>
    </w:p>
    <w:p w:rsidR="00EA6658" w:rsidRPr="00EA6658" w:rsidRDefault="00EA6658" w:rsidP="00EA6658">
      <w:pPr>
        <w:pStyle w:val="ConsNormal"/>
        <w:widowControl/>
        <w:ind w:right="0" w:hanging="180"/>
        <w:jc w:val="both"/>
        <w:rPr>
          <w:rFonts w:ascii="Times New Roman" w:hAnsi="Times New Roman" w:cs="Times New Roman"/>
          <w:bCs/>
          <w:color w:val="000000" w:themeColor="text1"/>
          <w:sz w:val="28"/>
          <w:szCs w:val="28"/>
        </w:rPr>
      </w:pPr>
      <w:r w:rsidRPr="00EA6658">
        <w:rPr>
          <w:rFonts w:ascii="Times New Roman" w:hAnsi="Times New Roman" w:cs="Times New Roman"/>
          <w:bCs/>
          <w:color w:val="000000" w:themeColor="text1"/>
          <w:sz w:val="28"/>
          <w:szCs w:val="28"/>
        </w:rPr>
        <w:t xml:space="preserve">    в) предлагать вопросы для рассмотрения на сессии, заседаниях комиссии, рабочих групп (временных комиссий);</w:t>
      </w:r>
    </w:p>
    <w:p w:rsidR="00EA6658" w:rsidRPr="00EA6658" w:rsidRDefault="00EA6658" w:rsidP="00EA6658">
      <w:pPr>
        <w:pStyle w:val="ConsNormal"/>
        <w:widowControl/>
        <w:ind w:right="0" w:hanging="180"/>
        <w:jc w:val="both"/>
        <w:rPr>
          <w:rFonts w:ascii="Times New Roman" w:hAnsi="Times New Roman" w:cs="Times New Roman"/>
          <w:bCs/>
          <w:color w:val="000000" w:themeColor="text1"/>
          <w:sz w:val="28"/>
          <w:szCs w:val="28"/>
        </w:rPr>
      </w:pPr>
      <w:r w:rsidRPr="00EA6658">
        <w:rPr>
          <w:rFonts w:ascii="Times New Roman" w:hAnsi="Times New Roman" w:cs="Times New Roman"/>
          <w:bCs/>
          <w:color w:val="000000" w:themeColor="text1"/>
          <w:sz w:val="28"/>
          <w:szCs w:val="28"/>
        </w:rPr>
        <w:t xml:space="preserve">    г) вносить предложения и замечания по повестке дня сессии и заседаний комиссий, рабочих групп (временных комиссий); по порядку рассмотрения и существу обсуждаемых вопросов;</w:t>
      </w:r>
    </w:p>
    <w:p w:rsidR="00EA6658" w:rsidRPr="00EA6658" w:rsidRDefault="00EA6658" w:rsidP="00EA6658">
      <w:pPr>
        <w:pStyle w:val="ConsNormal"/>
        <w:widowControl/>
        <w:ind w:right="0" w:hanging="180"/>
        <w:jc w:val="both"/>
        <w:rPr>
          <w:rFonts w:ascii="Times New Roman" w:hAnsi="Times New Roman" w:cs="Times New Roman"/>
          <w:bCs/>
          <w:color w:val="000000" w:themeColor="text1"/>
          <w:sz w:val="28"/>
          <w:szCs w:val="28"/>
        </w:rPr>
      </w:pPr>
      <w:r w:rsidRPr="00EA6658">
        <w:rPr>
          <w:rFonts w:ascii="Times New Roman" w:hAnsi="Times New Roman" w:cs="Times New Roman"/>
          <w:bCs/>
          <w:color w:val="000000" w:themeColor="text1"/>
          <w:sz w:val="28"/>
          <w:szCs w:val="28"/>
        </w:rPr>
        <w:t xml:space="preserve">    </w:t>
      </w:r>
      <w:proofErr w:type="spellStart"/>
      <w:r w:rsidRPr="00EA6658">
        <w:rPr>
          <w:rFonts w:ascii="Times New Roman" w:hAnsi="Times New Roman" w:cs="Times New Roman"/>
          <w:bCs/>
          <w:color w:val="000000" w:themeColor="text1"/>
          <w:sz w:val="28"/>
          <w:szCs w:val="28"/>
        </w:rPr>
        <w:t>д</w:t>
      </w:r>
      <w:proofErr w:type="spellEnd"/>
      <w:r w:rsidRPr="00EA6658">
        <w:rPr>
          <w:rFonts w:ascii="Times New Roman" w:hAnsi="Times New Roman" w:cs="Times New Roman"/>
          <w:bCs/>
          <w:color w:val="000000" w:themeColor="text1"/>
          <w:sz w:val="28"/>
          <w:szCs w:val="28"/>
        </w:rPr>
        <w:t>) ставить вопросы о необходимости разработки новых решений, проекты решений об изменении действующих решений;</w:t>
      </w:r>
    </w:p>
    <w:p w:rsidR="00EA6658" w:rsidRPr="00EA6658" w:rsidRDefault="00EA6658" w:rsidP="00EA6658">
      <w:pPr>
        <w:pStyle w:val="ConsNormal"/>
        <w:widowControl/>
        <w:ind w:right="0" w:firstLine="0"/>
        <w:jc w:val="both"/>
        <w:rPr>
          <w:rFonts w:ascii="Times New Roman" w:hAnsi="Times New Roman" w:cs="Times New Roman"/>
          <w:bCs/>
          <w:color w:val="000000" w:themeColor="text1"/>
          <w:sz w:val="28"/>
          <w:szCs w:val="28"/>
        </w:rPr>
      </w:pPr>
      <w:r w:rsidRPr="00EA6658">
        <w:rPr>
          <w:rFonts w:ascii="Times New Roman" w:hAnsi="Times New Roman" w:cs="Times New Roman"/>
          <w:bCs/>
          <w:color w:val="000000" w:themeColor="text1"/>
          <w:sz w:val="28"/>
          <w:szCs w:val="28"/>
        </w:rPr>
        <w:t>е) участвовать в прениях, обращаться с запросами, задавать вопросы докладчикам, а также председательствующему на заседании;</w:t>
      </w:r>
    </w:p>
    <w:p w:rsidR="00EA6658" w:rsidRPr="00EA6658" w:rsidRDefault="00EA6658" w:rsidP="00EA6658">
      <w:pPr>
        <w:pStyle w:val="ConsNormal"/>
        <w:widowControl/>
        <w:ind w:right="0" w:hanging="180"/>
        <w:jc w:val="both"/>
        <w:rPr>
          <w:rFonts w:ascii="Times New Roman" w:hAnsi="Times New Roman" w:cs="Times New Roman"/>
          <w:bCs/>
          <w:color w:val="000000" w:themeColor="text1"/>
          <w:sz w:val="28"/>
          <w:szCs w:val="28"/>
        </w:rPr>
      </w:pPr>
      <w:r w:rsidRPr="00EA6658">
        <w:rPr>
          <w:rFonts w:ascii="Times New Roman" w:hAnsi="Times New Roman" w:cs="Times New Roman"/>
          <w:bCs/>
          <w:color w:val="000000" w:themeColor="text1"/>
          <w:sz w:val="28"/>
          <w:szCs w:val="28"/>
        </w:rPr>
        <w:t xml:space="preserve">    ж) выступать с обоснованием своих предложений и по мотивам голосования, давать справки;</w:t>
      </w:r>
    </w:p>
    <w:p w:rsidR="00EA6658" w:rsidRPr="00EA6658" w:rsidRDefault="00EA6658" w:rsidP="00EA6658">
      <w:pPr>
        <w:pStyle w:val="ConsNormal"/>
        <w:widowControl/>
        <w:ind w:right="0" w:hanging="180"/>
        <w:jc w:val="both"/>
        <w:rPr>
          <w:rFonts w:ascii="Times New Roman" w:hAnsi="Times New Roman" w:cs="Times New Roman"/>
          <w:bCs/>
          <w:color w:val="000000" w:themeColor="text1"/>
          <w:sz w:val="28"/>
          <w:szCs w:val="28"/>
        </w:rPr>
      </w:pPr>
      <w:r w:rsidRPr="00EA6658">
        <w:rPr>
          <w:rFonts w:ascii="Times New Roman" w:hAnsi="Times New Roman" w:cs="Times New Roman"/>
          <w:bCs/>
          <w:color w:val="000000" w:themeColor="text1"/>
          <w:sz w:val="28"/>
          <w:szCs w:val="28"/>
        </w:rPr>
        <w:t xml:space="preserve">     </w:t>
      </w:r>
      <w:proofErr w:type="spellStart"/>
      <w:r w:rsidRPr="00EA6658">
        <w:rPr>
          <w:rFonts w:ascii="Times New Roman" w:hAnsi="Times New Roman" w:cs="Times New Roman"/>
          <w:bCs/>
          <w:color w:val="000000" w:themeColor="text1"/>
          <w:sz w:val="28"/>
          <w:szCs w:val="28"/>
        </w:rPr>
        <w:t>з</w:t>
      </w:r>
      <w:proofErr w:type="spellEnd"/>
      <w:r w:rsidRPr="00EA6658">
        <w:rPr>
          <w:rFonts w:ascii="Times New Roman" w:hAnsi="Times New Roman" w:cs="Times New Roman"/>
          <w:bCs/>
          <w:color w:val="000000" w:themeColor="text1"/>
          <w:sz w:val="28"/>
          <w:szCs w:val="28"/>
        </w:rPr>
        <w:t>) вносить поправки к проектам решений представительного органа местного самоуправления;</w:t>
      </w:r>
    </w:p>
    <w:p w:rsidR="00EA6658" w:rsidRPr="00EA6658" w:rsidRDefault="00EA6658" w:rsidP="00EA6658">
      <w:pPr>
        <w:pStyle w:val="ConsNormal"/>
        <w:widowControl/>
        <w:ind w:right="0" w:hanging="180"/>
        <w:jc w:val="both"/>
        <w:rPr>
          <w:rFonts w:ascii="Times New Roman" w:hAnsi="Times New Roman" w:cs="Times New Roman"/>
          <w:bCs/>
          <w:color w:val="000000" w:themeColor="text1"/>
          <w:sz w:val="28"/>
          <w:szCs w:val="28"/>
        </w:rPr>
      </w:pPr>
      <w:r w:rsidRPr="00EA6658">
        <w:rPr>
          <w:rFonts w:ascii="Times New Roman" w:hAnsi="Times New Roman" w:cs="Times New Roman"/>
          <w:bCs/>
          <w:color w:val="000000" w:themeColor="text1"/>
          <w:sz w:val="28"/>
          <w:szCs w:val="28"/>
        </w:rPr>
        <w:t xml:space="preserve">    и) оглашать на заседаниях представительного органа местного самоуправления обращения граждан, имеющие общественное значение;</w:t>
      </w:r>
    </w:p>
    <w:p w:rsidR="00EA6658" w:rsidRPr="00EA6658" w:rsidRDefault="00EA6658" w:rsidP="00EA6658">
      <w:pPr>
        <w:pStyle w:val="ConsNormal"/>
        <w:widowControl/>
        <w:ind w:right="0" w:hanging="180"/>
        <w:jc w:val="both"/>
        <w:rPr>
          <w:rFonts w:ascii="Times New Roman" w:hAnsi="Times New Roman" w:cs="Times New Roman"/>
          <w:bCs/>
          <w:color w:val="000000" w:themeColor="text1"/>
          <w:sz w:val="28"/>
          <w:szCs w:val="28"/>
        </w:rPr>
      </w:pPr>
      <w:r w:rsidRPr="00EA6658">
        <w:rPr>
          <w:rFonts w:ascii="Times New Roman" w:hAnsi="Times New Roman" w:cs="Times New Roman"/>
          <w:bCs/>
          <w:color w:val="000000" w:themeColor="text1"/>
          <w:sz w:val="28"/>
          <w:szCs w:val="28"/>
        </w:rPr>
        <w:t xml:space="preserve">    к) знакомиться с текстами выступлений в протоколах заседаний представительного органа местного самоуправления.</w:t>
      </w:r>
    </w:p>
    <w:p w:rsidR="00EA6658" w:rsidRPr="00EA6658" w:rsidRDefault="00EA6658" w:rsidP="00EA6658">
      <w:pPr>
        <w:ind w:hanging="180"/>
        <w:jc w:val="both"/>
        <w:rPr>
          <w:rFonts w:ascii="Times New Roman" w:hAnsi="Times New Roman" w:cs="Times New Roman"/>
          <w:bCs/>
          <w:color w:val="000000" w:themeColor="text1"/>
          <w:sz w:val="28"/>
          <w:szCs w:val="28"/>
        </w:rPr>
      </w:pPr>
      <w:r w:rsidRPr="00EA6658">
        <w:rPr>
          <w:rFonts w:ascii="Times New Roman" w:hAnsi="Times New Roman" w:cs="Times New Roman"/>
          <w:bCs/>
          <w:color w:val="000000" w:themeColor="text1"/>
          <w:sz w:val="28"/>
          <w:szCs w:val="28"/>
        </w:rPr>
        <w:t xml:space="preserve">   2. Депутат, не выступивший на заседании представительного органа местного самоуправления в связи с прекращением прений, вправе передать председательствующему те</w:t>
      </w:r>
      <w:proofErr w:type="gramStart"/>
      <w:r w:rsidRPr="00EA6658">
        <w:rPr>
          <w:rFonts w:ascii="Times New Roman" w:hAnsi="Times New Roman" w:cs="Times New Roman"/>
          <w:bCs/>
          <w:color w:val="000000" w:themeColor="text1"/>
          <w:sz w:val="28"/>
          <w:szCs w:val="28"/>
        </w:rPr>
        <w:t>кст св</w:t>
      </w:r>
      <w:proofErr w:type="gramEnd"/>
      <w:r w:rsidRPr="00EA6658">
        <w:rPr>
          <w:rFonts w:ascii="Times New Roman" w:hAnsi="Times New Roman" w:cs="Times New Roman"/>
          <w:bCs/>
          <w:color w:val="000000" w:themeColor="text1"/>
          <w:sz w:val="28"/>
          <w:szCs w:val="28"/>
        </w:rPr>
        <w:t>оего выступления, а также изложенные в письменной форме предложения и замечания по обсуждаемому вопросу.</w:t>
      </w:r>
    </w:p>
    <w:p w:rsidR="00EA6658" w:rsidRPr="00EA6658" w:rsidRDefault="00EA6658" w:rsidP="00EA6658">
      <w:pPr>
        <w:jc w:val="both"/>
        <w:rPr>
          <w:rFonts w:ascii="Times New Roman" w:hAnsi="Times New Roman" w:cs="Times New Roman"/>
          <w:bCs/>
          <w:color w:val="000000" w:themeColor="text1"/>
          <w:sz w:val="28"/>
          <w:szCs w:val="28"/>
        </w:rPr>
      </w:pPr>
    </w:p>
    <w:p w:rsidR="00EA6658" w:rsidRPr="00EA6658" w:rsidRDefault="00EA6658" w:rsidP="00EA6658">
      <w:pPr>
        <w:jc w:val="center"/>
        <w:rPr>
          <w:rFonts w:ascii="Times New Roman" w:hAnsi="Times New Roman" w:cs="Times New Roman"/>
          <w:b/>
          <w:color w:val="000000" w:themeColor="text1"/>
          <w:sz w:val="28"/>
          <w:szCs w:val="28"/>
        </w:rPr>
      </w:pPr>
      <w:r w:rsidRPr="00EA6658">
        <w:rPr>
          <w:rFonts w:ascii="Times New Roman" w:hAnsi="Times New Roman" w:cs="Times New Roman"/>
          <w:b/>
          <w:color w:val="000000" w:themeColor="text1"/>
          <w:sz w:val="28"/>
          <w:szCs w:val="28"/>
        </w:rPr>
        <w:t>Ответственность депутата.</w:t>
      </w:r>
    </w:p>
    <w:p w:rsidR="00EA6658" w:rsidRPr="00EA6658" w:rsidRDefault="00EA6658" w:rsidP="00EA6658">
      <w:pPr>
        <w:rPr>
          <w:rFonts w:ascii="Times New Roman" w:hAnsi="Times New Roman" w:cs="Times New Roman"/>
          <w:bCs/>
          <w:color w:val="000000" w:themeColor="text1"/>
          <w:sz w:val="28"/>
          <w:szCs w:val="28"/>
        </w:rPr>
      </w:pPr>
      <w:r w:rsidRPr="00EA6658">
        <w:rPr>
          <w:rFonts w:ascii="Times New Roman" w:hAnsi="Times New Roman" w:cs="Times New Roman"/>
          <w:b/>
          <w:color w:val="000000" w:themeColor="text1"/>
          <w:sz w:val="28"/>
          <w:szCs w:val="28"/>
        </w:rPr>
        <w:t xml:space="preserve">       Статья  27.</w:t>
      </w:r>
    </w:p>
    <w:p w:rsidR="00EA6658" w:rsidRPr="00EA6658" w:rsidRDefault="00EA6658" w:rsidP="00EA6658">
      <w:pPr>
        <w:rPr>
          <w:rFonts w:ascii="Times New Roman" w:hAnsi="Times New Roman" w:cs="Times New Roman"/>
          <w:bCs/>
          <w:color w:val="000000" w:themeColor="text1"/>
          <w:sz w:val="28"/>
          <w:szCs w:val="28"/>
        </w:rPr>
      </w:pPr>
    </w:p>
    <w:p w:rsidR="00EA6658" w:rsidRPr="00EA6658" w:rsidRDefault="00EA6658" w:rsidP="00EA6658">
      <w:pPr>
        <w:jc w:val="both"/>
        <w:rPr>
          <w:rFonts w:ascii="Times New Roman" w:hAnsi="Times New Roman" w:cs="Times New Roman"/>
          <w:bCs/>
          <w:color w:val="000000" w:themeColor="text1"/>
          <w:sz w:val="28"/>
          <w:szCs w:val="28"/>
        </w:rPr>
      </w:pPr>
      <w:r w:rsidRPr="00EA6658">
        <w:rPr>
          <w:rFonts w:ascii="Times New Roman" w:hAnsi="Times New Roman" w:cs="Times New Roman"/>
          <w:bCs/>
          <w:color w:val="000000" w:themeColor="text1"/>
          <w:sz w:val="28"/>
          <w:szCs w:val="28"/>
        </w:rPr>
        <w:lastRenderedPageBreak/>
        <w:t xml:space="preserve">    В случае систематического неучастия депутата в работе сессии и органов Совета депутатов без уважительных причин на сессии может быть поставлен вопрос об ответственности депутата, если его систематическое отсутствие препятствовало проведению нормальной работы Совета депутатов или его органов.</w:t>
      </w:r>
    </w:p>
    <w:p w:rsidR="00EA6658" w:rsidRPr="00EA6658" w:rsidRDefault="00EA6658" w:rsidP="00EA6658">
      <w:pPr>
        <w:jc w:val="both"/>
        <w:rPr>
          <w:rFonts w:ascii="Times New Roman" w:hAnsi="Times New Roman" w:cs="Times New Roman"/>
          <w:bCs/>
          <w:color w:val="000000" w:themeColor="text1"/>
          <w:sz w:val="28"/>
          <w:szCs w:val="28"/>
        </w:rPr>
      </w:pPr>
      <w:r w:rsidRPr="00EA6658">
        <w:rPr>
          <w:rFonts w:ascii="Times New Roman" w:hAnsi="Times New Roman" w:cs="Times New Roman"/>
          <w:bCs/>
          <w:color w:val="000000" w:themeColor="text1"/>
          <w:sz w:val="28"/>
          <w:szCs w:val="28"/>
        </w:rPr>
        <w:t xml:space="preserve">Вопрос об ответственности депутата вносится на рассмотрение сессии при наличии мандатной комиссии. Извещение депутату по вопросу его ответственности направляется в его адрес не </w:t>
      </w:r>
      <w:proofErr w:type="gramStart"/>
      <w:r w:rsidRPr="00EA6658">
        <w:rPr>
          <w:rFonts w:ascii="Times New Roman" w:hAnsi="Times New Roman" w:cs="Times New Roman"/>
          <w:bCs/>
          <w:color w:val="000000" w:themeColor="text1"/>
          <w:sz w:val="28"/>
          <w:szCs w:val="28"/>
        </w:rPr>
        <w:t>позднее</w:t>
      </w:r>
      <w:proofErr w:type="gramEnd"/>
      <w:r w:rsidRPr="00EA6658">
        <w:rPr>
          <w:rFonts w:ascii="Times New Roman" w:hAnsi="Times New Roman" w:cs="Times New Roman"/>
          <w:bCs/>
          <w:color w:val="000000" w:themeColor="text1"/>
          <w:sz w:val="28"/>
          <w:szCs w:val="28"/>
        </w:rPr>
        <w:t xml:space="preserve"> чем за месяц до рассмотрения вопроса на сессии.</w:t>
      </w:r>
    </w:p>
    <w:p w:rsidR="00EA6658" w:rsidRPr="00EA6658" w:rsidRDefault="00EA6658" w:rsidP="00EA6658">
      <w:pPr>
        <w:jc w:val="center"/>
        <w:rPr>
          <w:rFonts w:ascii="Times New Roman" w:hAnsi="Times New Roman" w:cs="Times New Roman"/>
          <w:bCs/>
          <w:color w:val="000000" w:themeColor="text1"/>
          <w:sz w:val="28"/>
          <w:szCs w:val="28"/>
        </w:rPr>
      </w:pPr>
    </w:p>
    <w:p w:rsidR="00EA6658" w:rsidRPr="00EA6658" w:rsidRDefault="00EA6658" w:rsidP="00EA6658">
      <w:pPr>
        <w:jc w:val="center"/>
        <w:rPr>
          <w:rFonts w:ascii="Times New Roman" w:hAnsi="Times New Roman" w:cs="Times New Roman"/>
          <w:b/>
          <w:bCs/>
          <w:color w:val="000000" w:themeColor="text1"/>
          <w:sz w:val="28"/>
          <w:szCs w:val="28"/>
        </w:rPr>
      </w:pPr>
      <w:r w:rsidRPr="00EA6658">
        <w:rPr>
          <w:rFonts w:ascii="Times New Roman" w:hAnsi="Times New Roman" w:cs="Times New Roman"/>
          <w:b/>
          <w:bCs/>
          <w:color w:val="000000" w:themeColor="text1"/>
          <w:sz w:val="28"/>
          <w:szCs w:val="28"/>
        </w:rPr>
        <w:t>ГЛАВА 11.</w:t>
      </w:r>
    </w:p>
    <w:p w:rsidR="00EA6658" w:rsidRPr="00EA6658" w:rsidRDefault="00EA6658" w:rsidP="00EA6658">
      <w:pPr>
        <w:jc w:val="center"/>
        <w:rPr>
          <w:rFonts w:ascii="Times New Roman" w:hAnsi="Times New Roman" w:cs="Times New Roman"/>
          <w:b/>
          <w:bCs/>
          <w:color w:val="000000" w:themeColor="text1"/>
          <w:sz w:val="28"/>
          <w:szCs w:val="28"/>
        </w:rPr>
      </w:pPr>
    </w:p>
    <w:p w:rsidR="00EA6658" w:rsidRPr="00EA6658" w:rsidRDefault="00EA6658" w:rsidP="00EA6658">
      <w:pPr>
        <w:pStyle w:val="5"/>
        <w:spacing w:before="0" w:after="0"/>
        <w:jc w:val="center"/>
        <w:rPr>
          <w:i w:val="0"/>
          <w:iCs w:val="0"/>
          <w:color w:val="000000" w:themeColor="text1"/>
          <w:sz w:val="28"/>
          <w:szCs w:val="28"/>
        </w:rPr>
      </w:pPr>
      <w:r w:rsidRPr="00EA6658">
        <w:rPr>
          <w:i w:val="0"/>
          <w:iCs w:val="0"/>
          <w:color w:val="000000" w:themeColor="text1"/>
          <w:sz w:val="28"/>
          <w:szCs w:val="28"/>
        </w:rPr>
        <w:t>Порядок рассмотрения отчётов о контрольных мероприятиях</w:t>
      </w:r>
    </w:p>
    <w:p w:rsidR="00EA6658" w:rsidRPr="00EA6658" w:rsidRDefault="00EA6658" w:rsidP="00EA6658">
      <w:pPr>
        <w:jc w:val="center"/>
        <w:rPr>
          <w:rFonts w:ascii="Times New Roman" w:hAnsi="Times New Roman" w:cs="Times New Roman"/>
          <w:b/>
          <w:iCs/>
          <w:color w:val="000000" w:themeColor="text1"/>
          <w:sz w:val="28"/>
          <w:szCs w:val="28"/>
        </w:rPr>
      </w:pPr>
      <w:r w:rsidRPr="00EA6658">
        <w:rPr>
          <w:rFonts w:ascii="Times New Roman" w:hAnsi="Times New Roman" w:cs="Times New Roman"/>
          <w:b/>
          <w:iCs/>
          <w:color w:val="000000" w:themeColor="text1"/>
          <w:sz w:val="28"/>
          <w:szCs w:val="28"/>
        </w:rPr>
        <w:t>Ревизионной комиссии Кочковского района.</w:t>
      </w:r>
    </w:p>
    <w:p w:rsidR="00EA6658" w:rsidRPr="00EA6658" w:rsidRDefault="00EA6658" w:rsidP="00EA6658">
      <w:pPr>
        <w:pStyle w:val="31"/>
        <w:rPr>
          <w:bCs/>
          <w:iCs/>
          <w:color w:val="000000" w:themeColor="text1"/>
        </w:rPr>
      </w:pPr>
      <w:r w:rsidRPr="00EA6658">
        <w:rPr>
          <w:b/>
          <w:iCs/>
          <w:color w:val="000000" w:themeColor="text1"/>
        </w:rPr>
        <w:t xml:space="preserve">        Статья 28.</w:t>
      </w:r>
    </w:p>
    <w:p w:rsidR="00EA6658" w:rsidRPr="00EA6658" w:rsidRDefault="00EA6658" w:rsidP="00EA6658">
      <w:pPr>
        <w:jc w:val="both"/>
        <w:rPr>
          <w:rFonts w:ascii="Times New Roman" w:hAnsi="Times New Roman" w:cs="Times New Roman"/>
          <w:bCs/>
          <w:iCs/>
          <w:color w:val="000000" w:themeColor="text1"/>
          <w:sz w:val="28"/>
          <w:szCs w:val="28"/>
        </w:rPr>
      </w:pPr>
    </w:p>
    <w:p w:rsidR="00EA6658" w:rsidRPr="00EA6658" w:rsidRDefault="00EA6658" w:rsidP="00EA6658">
      <w:pPr>
        <w:numPr>
          <w:ilvl w:val="0"/>
          <w:numId w:val="15"/>
        </w:numPr>
        <w:spacing w:after="0" w:line="240" w:lineRule="auto"/>
        <w:ind w:left="0" w:firstLine="0"/>
        <w:jc w:val="both"/>
        <w:rPr>
          <w:rFonts w:ascii="Times New Roman" w:hAnsi="Times New Roman" w:cs="Times New Roman"/>
          <w:bCs/>
          <w:iCs/>
          <w:color w:val="000000" w:themeColor="text1"/>
          <w:sz w:val="28"/>
          <w:szCs w:val="28"/>
        </w:rPr>
      </w:pPr>
      <w:r w:rsidRPr="00EA6658">
        <w:rPr>
          <w:rFonts w:ascii="Times New Roman" w:hAnsi="Times New Roman" w:cs="Times New Roman"/>
          <w:bCs/>
          <w:iCs/>
          <w:color w:val="000000" w:themeColor="text1"/>
          <w:sz w:val="28"/>
          <w:szCs w:val="28"/>
        </w:rPr>
        <w:t>Отчёт о контрольном мероприятии Ревизионной комиссии Кочковского района, поступивший в Совет</w:t>
      </w:r>
      <w:r w:rsidRPr="00EA6658">
        <w:rPr>
          <w:rFonts w:ascii="Times New Roman" w:hAnsi="Times New Roman" w:cs="Times New Roman"/>
          <w:bCs/>
          <w:color w:val="000000" w:themeColor="text1"/>
          <w:sz w:val="28"/>
          <w:szCs w:val="28"/>
        </w:rPr>
        <w:t xml:space="preserve"> депутатов</w:t>
      </w:r>
      <w:r w:rsidRPr="00EA6658">
        <w:rPr>
          <w:rFonts w:ascii="Times New Roman" w:hAnsi="Times New Roman" w:cs="Times New Roman"/>
          <w:bCs/>
          <w:iCs/>
          <w:color w:val="000000" w:themeColor="text1"/>
          <w:sz w:val="28"/>
          <w:szCs w:val="28"/>
        </w:rPr>
        <w:t>, направляется председателем Совета</w:t>
      </w:r>
      <w:r w:rsidRPr="00EA6658">
        <w:rPr>
          <w:rFonts w:ascii="Times New Roman" w:hAnsi="Times New Roman" w:cs="Times New Roman"/>
          <w:bCs/>
          <w:color w:val="000000" w:themeColor="text1"/>
          <w:sz w:val="28"/>
          <w:szCs w:val="28"/>
        </w:rPr>
        <w:t xml:space="preserve"> депутатов</w:t>
      </w:r>
      <w:r w:rsidRPr="00EA6658">
        <w:rPr>
          <w:rFonts w:ascii="Times New Roman" w:hAnsi="Times New Roman" w:cs="Times New Roman"/>
          <w:bCs/>
          <w:iCs/>
          <w:color w:val="000000" w:themeColor="text1"/>
          <w:sz w:val="28"/>
          <w:szCs w:val="28"/>
        </w:rPr>
        <w:t xml:space="preserve"> в комиссию по направлению деятельности и в комиссию, выступившую  инициатором  проведения контрольного мероприятия.</w:t>
      </w:r>
    </w:p>
    <w:p w:rsidR="00EA6658" w:rsidRPr="00EA6658" w:rsidRDefault="00EA6658" w:rsidP="00EA6658">
      <w:pPr>
        <w:numPr>
          <w:ilvl w:val="0"/>
          <w:numId w:val="15"/>
        </w:numPr>
        <w:spacing w:after="0" w:line="240" w:lineRule="auto"/>
        <w:ind w:left="0" w:firstLine="0"/>
        <w:jc w:val="both"/>
        <w:rPr>
          <w:rFonts w:ascii="Times New Roman" w:hAnsi="Times New Roman" w:cs="Times New Roman"/>
          <w:bCs/>
          <w:iCs/>
          <w:color w:val="000000" w:themeColor="text1"/>
          <w:sz w:val="28"/>
          <w:szCs w:val="28"/>
        </w:rPr>
      </w:pPr>
      <w:r w:rsidRPr="00EA6658">
        <w:rPr>
          <w:rFonts w:ascii="Times New Roman" w:hAnsi="Times New Roman" w:cs="Times New Roman"/>
          <w:bCs/>
          <w:iCs/>
          <w:color w:val="000000" w:themeColor="text1"/>
          <w:sz w:val="28"/>
          <w:szCs w:val="28"/>
        </w:rPr>
        <w:t>Комиссия самостоятельно определяет порядок работы над поступившим отчётом.</w:t>
      </w:r>
    </w:p>
    <w:p w:rsidR="00EA6658" w:rsidRPr="00EA6658" w:rsidRDefault="00EA6658" w:rsidP="00EA6658">
      <w:pPr>
        <w:numPr>
          <w:ilvl w:val="0"/>
          <w:numId w:val="15"/>
        </w:numPr>
        <w:spacing w:after="0" w:line="240" w:lineRule="auto"/>
        <w:ind w:left="0" w:firstLine="0"/>
        <w:jc w:val="both"/>
        <w:rPr>
          <w:rFonts w:ascii="Times New Roman" w:hAnsi="Times New Roman" w:cs="Times New Roman"/>
          <w:bCs/>
          <w:iCs/>
          <w:color w:val="000000" w:themeColor="text1"/>
          <w:sz w:val="28"/>
          <w:szCs w:val="28"/>
        </w:rPr>
      </w:pPr>
      <w:r w:rsidRPr="00EA6658">
        <w:rPr>
          <w:rFonts w:ascii="Times New Roman" w:hAnsi="Times New Roman" w:cs="Times New Roman"/>
          <w:bCs/>
          <w:iCs/>
          <w:color w:val="000000" w:themeColor="text1"/>
          <w:sz w:val="28"/>
          <w:szCs w:val="28"/>
        </w:rPr>
        <w:t>При рассмотрении отчёта на заседании комиссии рассматривается представленный отчёт и по нему принимается решение.</w:t>
      </w:r>
    </w:p>
    <w:p w:rsidR="00EA6658" w:rsidRPr="00EA6658" w:rsidRDefault="00EA6658" w:rsidP="00EA6658">
      <w:pPr>
        <w:numPr>
          <w:ilvl w:val="0"/>
          <w:numId w:val="15"/>
        </w:numPr>
        <w:spacing w:after="0" w:line="240" w:lineRule="auto"/>
        <w:ind w:left="0" w:firstLine="0"/>
        <w:jc w:val="both"/>
        <w:rPr>
          <w:rFonts w:ascii="Times New Roman" w:hAnsi="Times New Roman" w:cs="Times New Roman"/>
          <w:bCs/>
          <w:iCs/>
          <w:color w:val="000000" w:themeColor="text1"/>
          <w:sz w:val="28"/>
          <w:szCs w:val="28"/>
        </w:rPr>
      </w:pPr>
      <w:r w:rsidRPr="00EA6658">
        <w:rPr>
          <w:rFonts w:ascii="Times New Roman" w:hAnsi="Times New Roman" w:cs="Times New Roman"/>
          <w:bCs/>
          <w:iCs/>
          <w:color w:val="000000" w:themeColor="text1"/>
          <w:sz w:val="28"/>
          <w:szCs w:val="28"/>
        </w:rPr>
        <w:t>Комиссия вправе внести вопрос об отчёте на рассмотрение Совета</w:t>
      </w:r>
      <w:r w:rsidRPr="00EA6658">
        <w:rPr>
          <w:rFonts w:ascii="Times New Roman" w:hAnsi="Times New Roman" w:cs="Times New Roman"/>
          <w:bCs/>
          <w:color w:val="000000" w:themeColor="text1"/>
          <w:sz w:val="28"/>
          <w:szCs w:val="28"/>
        </w:rPr>
        <w:t xml:space="preserve"> депутатов</w:t>
      </w:r>
      <w:r w:rsidRPr="00EA6658">
        <w:rPr>
          <w:rFonts w:ascii="Times New Roman" w:hAnsi="Times New Roman" w:cs="Times New Roman"/>
          <w:bCs/>
          <w:iCs/>
          <w:color w:val="000000" w:themeColor="text1"/>
          <w:sz w:val="28"/>
          <w:szCs w:val="28"/>
        </w:rPr>
        <w:t xml:space="preserve"> либо принять его к сведению.</w:t>
      </w:r>
    </w:p>
    <w:p w:rsidR="00EA6658" w:rsidRPr="00EA6658" w:rsidRDefault="00EA6658" w:rsidP="00EA6658">
      <w:pPr>
        <w:numPr>
          <w:ilvl w:val="0"/>
          <w:numId w:val="15"/>
        </w:numPr>
        <w:spacing w:after="0" w:line="240" w:lineRule="auto"/>
        <w:ind w:left="0" w:firstLine="0"/>
        <w:jc w:val="both"/>
        <w:rPr>
          <w:rFonts w:ascii="Times New Roman" w:hAnsi="Times New Roman" w:cs="Times New Roman"/>
          <w:bCs/>
          <w:iCs/>
          <w:color w:val="000000" w:themeColor="text1"/>
          <w:sz w:val="28"/>
          <w:szCs w:val="28"/>
        </w:rPr>
      </w:pPr>
      <w:r w:rsidRPr="00EA6658">
        <w:rPr>
          <w:rFonts w:ascii="Times New Roman" w:hAnsi="Times New Roman" w:cs="Times New Roman"/>
          <w:bCs/>
          <w:iCs/>
          <w:color w:val="000000" w:themeColor="text1"/>
          <w:sz w:val="28"/>
          <w:szCs w:val="28"/>
        </w:rPr>
        <w:t>На рассмотрение сессии Совета</w:t>
      </w:r>
      <w:r w:rsidRPr="00EA6658">
        <w:rPr>
          <w:rFonts w:ascii="Times New Roman" w:hAnsi="Times New Roman" w:cs="Times New Roman"/>
          <w:bCs/>
          <w:color w:val="000000" w:themeColor="text1"/>
          <w:sz w:val="28"/>
          <w:szCs w:val="28"/>
        </w:rPr>
        <w:t xml:space="preserve"> депутатов</w:t>
      </w:r>
      <w:r w:rsidRPr="00EA6658">
        <w:rPr>
          <w:rFonts w:ascii="Times New Roman" w:hAnsi="Times New Roman" w:cs="Times New Roman"/>
          <w:bCs/>
          <w:iCs/>
          <w:color w:val="000000" w:themeColor="text1"/>
          <w:sz w:val="28"/>
          <w:szCs w:val="28"/>
        </w:rPr>
        <w:t xml:space="preserve"> комиссия готовит проект решения и материалы к нему: отчёт Ревизионной комиссии Кочковского района о проведённом контрольном мероприятии, возражения по акту руководителя проверяемой организации, решение комиссии.</w:t>
      </w:r>
    </w:p>
    <w:p w:rsidR="00EA6658" w:rsidRPr="00EA6658" w:rsidRDefault="00EA6658" w:rsidP="00EA6658">
      <w:pPr>
        <w:numPr>
          <w:ilvl w:val="0"/>
          <w:numId w:val="15"/>
        </w:numPr>
        <w:spacing w:after="0" w:line="240" w:lineRule="auto"/>
        <w:ind w:left="0" w:firstLine="0"/>
        <w:jc w:val="both"/>
        <w:rPr>
          <w:rFonts w:ascii="Times New Roman" w:hAnsi="Times New Roman" w:cs="Times New Roman"/>
          <w:bCs/>
          <w:iCs/>
          <w:color w:val="000000" w:themeColor="text1"/>
          <w:sz w:val="28"/>
          <w:szCs w:val="28"/>
        </w:rPr>
      </w:pPr>
      <w:r w:rsidRPr="00EA6658">
        <w:rPr>
          <w:rFonts w:ascii="Times New Roman" w:hAnsi="Times New Roman" w:cs="Times New Roman"/>
          <w:bCs/>
          <w:iCs/>
          <w:color w:val="000000" w:themeColor="text1"/>
          <w:sz w:val="28"/>
          <w:szCs w:val="28"/>
        </w:rPr>
        <w:t xml:space="preserve">Решение Совета </w:t>
      </w:r>
      <w:r w:rsidRPr="00EA6658">
        <w:rPr>
          <w:rFonts w:ascii="Times New Roman" w:hAnsi="Times New Roman" w:cs="Times New Roman"/>
          <w:bCs/>
          <w:color w:val="000000" w:themeColor="text1"/>
          <w:sz w:val="28"/>
          <w:szCs w:val="28"/>
        </w:rPr>
        <w:t>депутатов</w:t>
      </w:r>
      <w:r w:rsidRPr="00EA6658">
        <w:rPr>
          <w:rFonts w:ascii="Times New Roman" w:hAnsi="Times New Roman" w:cs="Times New Roman"/>
          <w:bCs/>
          <w:iCs/>
          <w:color w:val="000000" w:themeColor="text1"/>
          <w:sz w:val="28"/>
          <w:szCs w:val="28"/>
        </w:rPr>
        <w:t xml:space="preserve"> по отчёту Ревизионной комиссии Кочковского района принимается большинством от числа избранных депутатов Совета</w:t>
      </w:r>
      <w:r w:rsidRPr="00EA6658">
        <w:rPr>
          <w:rFonts w:ascii="Times New Roman" w:hAnsi="Times New Roman" w:cs="Times New Roman"/>
          <w:bCs/>
          <w:color w:val="000000" w:themeColor="text1"/>
          <w:sz w:val="28"/>
          <w:szCs w:val="28"/>
        </w:rPr>
        <w:t xml:space="preserve"> депутатов</w:t>
      </w:r>
      <w:r w:rsidRPr="00EA6658">
        <w:rPr>
          <w:rFonts w:ascii="Times New Roman" w:hAnsi="Times New Roman" w:cs="Times New Roman"/>
          <w:bCs/>
          <w:iCs/>
          <w:color w:val="000000" w:themeColor="text1"/>
          <w:sz w:val="28"/>
          <w:szCs w:val="28"/>
        </w:rPr>
        <w:t>.</w:t>
      </w:r>
    </w:p>
    <w:p w:rsidR="00EA6658" w:rsidRPr="00EA6658" w:rsidRDefault="00EA6658" w:rsidP="00EA6658">
      <w:pPr>
        <w:jc w:val="center"/>
        <w:rPr>
          <w:rFonts w:ascii="Times New Roman" w:hAnsi="Times New Roman" w:cs="Times New Roman"/>
          <w:b/>
          <w:bCs/>
          <w:iCs/>
          <w:color w:val="000000" w:themeColor="text1"/>
          <w:sz w:val="28"/>
          <w:szCs w:val="28"/>
        </w:rPr>
      </w:pPr>
    </w:p>
    <w:p w:rsidR="00EA6658" w:rsidRPr="00EA6658" w:rsidRDefault="00EA6658" w:rsidP="00EA6658">
      <w:pPr>
        <w:jc w:val="center"/>
        <w:rPr>
          <w:rFonts w:ascii="Times New Roman" w:hAnsi="Times New Roman" w:cs="Times New Roman"/>
          <w:b/>
          <w:bCs/>
          <w:iCs/>
          <w:color w:val="000000" w:themeColor="text1"/>
          <w:sz w:val="28"/>
          <w:szCs w:val="28"/>
        </w:rPr>
      </w:pPr>
      <w:r w:rsidRPr="00EA6658">
        <w:rPr>
          <w:rFonts w:ascii="Times New Roman" w:hAnsi="Times New Roman" w:cs="Times New Roman"/>
          <w:b/>
          <w:bCs/>
          <w:iCs/>
          <w:color w:val="000000" w:themeColor="text1"/>
          <w:sz w:val="28"/>
          <w:szCs w:val="28"/>
        </w:rPr>
        <w:t xml:space="preserve">Порядок работы с протестами и представлениями прокурора </w:t>
      </w:r>
    </w:p>
    <w:p w:rsidR="00EA6658" w:rsidRPr="00EA6658" w:rsidRDefault="00EA6658" w:rsidP="00EA6658">
      <w:pPr>
        <w:jc w:val="center"/>
        <w:rPr>
          <w:rFonts w:ascii="Times New Roman" w:hAnsi="Times New Roman" w:cs="Times New Roman"/>
          <w:b/>
          <w:bCs/>
          <w:iCs/>
          <w:color w:val="000000" w:themeColor="text1"/>
          <w:sz w:val="28"/>
          <w:szCs w:val="28"/>
        </w:rPr>
      </w:pPr>
      <w:r w:rsidRPr="00EA6658">
        <w:rPr>
          <w:rFonts w:ascii="Times New Roman" w:hAnsi="Times New Roman" w:cs="Times New Roman"/>
          <w:b/>
          <w:bCs/>
          <w:iCs/>
          <w:color w:val="000000" w:themeColor="text1"/>
          <w:sz w:val="28"/>
          <w:szCs w:val="28"/>
        </w:rPr>
        <w:t>Кочковского района.</w:t>
      </w:r>
    </w:p>
    <w:p w:rsidR="00EA6658" w:rsidRPr="00EA6658" w:rsidRDefault="00EA6658" w:rsidP="00EA6658">
      <w:pPr>
        <w:jc w:val="center"/>
        <w:rPr>
          <w:rFonts w:ascii="Times New Roman" w:hAnsi="Times New Roman" w:cs="Times New Roman"/>
          <w:b/>
          <w:bCs/>
          <w:iCs/>
          <w:color w:val="000000" w:themeColor="text1"/>
          <w:sz w:val="28"/>
          <w:szCs w:val="28"/>
        </w:rPr>
      </w:pPr>
    </w:p>
    <w:p w:rsidR="00EA6658" w:rsidRPr="00EA6658" w:rsidRDefault="00EA6658" w:rsidP="00EA6658">
      <w:pPr>
        <w:jc w:val="both"/>
        <w:rPr>
          <w:rFonts w:ascii="Times New Roman" w:hAnsi="Times New Roman" w:cs="Times New Roman"/>
          <w:b/>
          <w:bCs/>
          <w:iCs/>
          <w:color w:val="000000" w:themeColor="text1"/>
          <w:sz w:val="28"/>
          <w:szCs w:val="28"/>
        </w:rPr>
      </w:pPr>
      <w:r w:rsidRPr="00EA6658">
        <w:rPr>
          <w:rFonts w:ascii="Times New Roman" w:hAnsi="Times New Roman" w:cs="Times New Roman"/>
          <w:b/>
          <w:bCs/>
          <w:iCs/>
          <w:color w:val="000000" w:themeColor="text1"/>
          <w:sz w:val="28"/>
          <w:szCs w:val="28"/>
        </w:rPr>
        <w:t xml:space="preserve">      Статья 29.</w:t>
      </w:r>
    </w:p>
    <w:p w:rsidR="00EA6658" w:rsidRPr="00EA6658" w:rsidRDefault="00EA6658" w:rsidP="00EA6658">
      <w:pPr>
        <w:jc w:val="both"/>
        <w:rPr>
          <w:rFonts w:ascii="Times New Roman" w:hAnsi="Times New Roman" w:cs="Times New Roman"/>
          <w:b/>
          <w:bCs/>
          <w:iCs/>
          <w:color w:val="000000" w:themeColor="text1"/>
          <w:sz w:val="28"/>
          <w:szCs w:val="28"/>
        </w:rPr>
      </w:pPr>
    </w:p>
    <w:p w:rsidR="00EA6658" w:rsidRPr="00EA6658" w:rsidRDefault="00EA6658" w:rsidP="00EA6658">
      <w:pPr>
        <w:jc w:val="both"/>
        <w:rPr>
          <w:rFonts w:ascii="Times New Roman" w:hAnsi="Times New Roman" w:cs="Times New Roman"/>
          <w:bCs/>
          <w:iCs/>
          <w:color w:val="000000" w:themeColor="text1"/>
          <w:sz w:val="28"/>
          <w:szCs w:val="28"/>
        </w:rPr>
      </w:pPr>
      <w:r w:rsidRPr="00EA6658">
        <w:rPr>
          <w:rFonts w:ascii="Times New Roman" w:hAnsi="Times New Roman" w:cs="Times New Roman"/>
          <w:bCs/>
          <w:iCs/>
          <w:color w:val="000000" w:themeColor="text1"/>
          <w:sz w:val="28"/>
          <w:szCs w:val="28"/>
        </w:rPr>
        <w:t xml:space="preserve">         1. Протест или представление прокурора Кочковского </w:t>
      </w:r>
      <w:proofErr w:type="spellStart"/>
      <w:r w:rsidRPr="00EA6658">
        <w:rPr>
          <w:rFonts w:ascii="Times New Roman" w:hAnsi="Times New Roman" w:cs="Times New Roman"/>
          <w:bCs/>
          <w:iCs/>
          <w:color w:val="000000" w:themeColor="text1"/>
          <w:sz w:val="28"/>
          <w:szCs w:val="28"/>
        </w:rPr>
        <w:t>районарегистрируются</w:t>
      </w:r>
      <w:proofErr w:type="spellEnd"/>
      <w:r w:rsidRPr="00EA6658">
        <w:rPr>
          <w:rFonts w:ascii="Times New Roman" w:hAnsi="Times New Roman" w:cs="Times New Roman"/>
          <w:bCs/>
          <w:iCs/>
          <w:color w:val="000000" w:themeColor="text1"/>
          <w:sz w:val="28"/>
          <w:szCs w:val="28"/>
        </w:rPr>
        <w:t xml:space="preserve"> в Совете </w:t>
      </w:r>
      <w:r w:rsidRPr="00EA6658">
        <w:rPr>
          <w:rFonts w:ascii="Times New Roman" w:hAnsi="Times New Roman" w:cs="Times New Roman"/>
          <w:bCs/>
          <w:color w:val="000000" w:themeColor="text1"/>
          <w:sz w:val="28"/>
          <w:szCs w:val="28"/>
        </w:rPr>
        <w:t>депутатов</w:t>
      </w:r>
      <w:r w:rsidRPr="00EA6658">
        <w:rPr>
          <w:rFonts w:ascii="Times New Roman" w:hAnsi="Times New Roman" w:cs="Times New Roman"/>
          <w:bCs/>
          <w:iCs/>
          <w:color w:val="000000" w:themeColor="text1"/>
          <w:sz w:val="28"/>
          <w:szCs w:val="28"/>
        </w:rPr>
        <w:t xml:space="preserve"> в установленном порядке и направляются  председателю Совета</w:t>
      </w:r>
      <w:r w:rsidRPr="00EA6658">
        <w:rPr>
          <w:rFonts w:ascii="Times New Roman" w:hAnsi="Times New Roman" w:cs="Times New Roman"/>
          <w:bCs/>
          <w:color w:val="000000" w:themeColor="text1"/>
          <w:sz w:val="28"/>
          <w:szCs w:val="28"/>
        </w:rPr>
        <w:t xml:space="preserve"> депутатов</w:t>
      </w:r>
      <w:r w:rsidRPr="00EA6658">
        <w:rPr>
          <w:rFonts w:ascii="Times New Roman" w:hAnsi="Times New Roman" w:cs="Times New Roman"/>
          <w:bCs/>
          <w:iCs/>
          <w:color w:val="000000" w:themeColor="text1"/>
          <w:sz w:val="28"/>
          <w:szCs w:val="28"/>
        </w:rPr>
        <w:t>.</w:t>
      </w:r>
    </w:p>
    <w:p w:rsidR="00EA6658" w:rsidRPr="00EA6658" w:rsidRDefault="00EA6658" w:rsidP="00EA6658">
      <w:pPr>
        <w:ind w:firstLine="540"/>
        <w:jc w:val="both"/>
        <w:rPr>
          <w:rFonts w:ascii="Times New Roman" w:hAnsi="Times New Roman" w:cs="Times New Roman"/>
          <w:bCs/>
          <w:iCs/>
          <w:color w:val="000000" w:themeColor="text1"/>
          <w:sz w:val="28"/>
          <w:szCs w:val="28"/>
        </w:rPr>
      </w:pPr>
      <w:r w:rsidRPr="00EA6658">
        <w:rPr>
          <w:rFonts w:ascii="Times New Roman" w:hAnsi="Times New Roman" w:cs="Times New Roman"/>
          <w:bCs/>
          <w:iCs/>
          <w:color w:val="000000" w:themeColor="text1"/>
          <w:sz w:val="28"/>
          <w:szCs w:val="28"/>
        </w:rPr>
        <w:t xml:space="preserve"> Председатель Совета</w:t>
      </w:r>
      <w:r w:rsidRPr="00EA6658">
        <w:rPr>
          <w:rFonts w:ascii="Times New Roman" w:hAnsi="Times New Roman" w:cs="Times New Roman"/>
          <w:bCs/>
          <w:color w:val="000000" w:themeColor="text1"/>
          <w:sz w:val="28"/>
          <w:szCs w:val="28"/>
        </w:rPr>
        <w:t xml:space="preserve"> депутатов</w:t>
      </w:r>
      <w:r w:rsidRPr="00EA6658">
        <w:rPr>
          <w:rFonts w:ascii="Times New Roman" w:hAnsi="Times New Roman" w:cs="Times New Roman"/>
          <w:bCs/>
          <w:iCs/>
          <w:color w:val="000000" w:themeColor="text1"/>
          <w:sz w:val="28"/>
          <w:szCs w:val="28"/>
        </w:rPr>
        <w:t xml:space="preserve"> направляет поступившие протест или представление в головную комиссию для подготовки справки о соответствии нормативного правового акта, на который поступил протест или представление действующему законодательству.             </w:t>
      </w:r>
    </w:p>
    <w:p w:rsidR="00EA6658" w:rsidRPr="00EA6658" w:rsidRDefault="00EA6658" w:rsidP="00EA6658">
      <w:pPr>
        <w:ind w:firstLine="540"/>
        <w:jc w:val="both"/>
        <w:rPr>
          <w:rFonts w:ascii="Times New Roman" w:hAnsi="Times New Roman" w:cs="Times New Roman"/>
          <w:bCs/>
          <w:iCs/>
          <w:color w:val="000000" w:themeColor="text1"/>
          <w:sz w:val="28"/>
          <w:szCs w:val="28"/>
        </w:rPr>
      </w:pPr>
      <w:r w:rsidRPr="00EA6658">
        <w:rPr>
          <w:rFonts w:ascii="Times New Roman" w:hAnsi="Times New Roman" w:cs="Times New Roman"/>
          <w:bCs/>
          <w:iCs/>
          <w:color w:val="000000" w:themeColor="text1"/>
          <w:sz w:val="28"/>
          <w:szCs w:val="28"/>
        </w:rPr>
        <w:t xml:space="preserve">2. Комиссия  самостоятельно определяет порядок работы над протестом или представлением прокурора Кочковского района. </w:t>
      </w:r>
    </w:p>
    <w:p w:rsidR="00EA6658" w:rsidRPr="00EA6658" w:rsidRDefault="00EA6658" w:rsidP="00EA6658">
      <w:pPr>
        <w:jc w:val="both"/>
        <w:rPr>
          <w:rFonts w:ascii="Times New Roman" w:hAnsi="Times New Roman" w:cs="Times New Roman"/>
          <w:bCs/>
          <w:iCs/>
          <w:color w:val="000000" w:themeColor="text1"/>
          <w:sz w:val="28"/>
          <w:szCs w:val="28"/>
        </w:rPr>
      </w:pPr>
      <w:r w:rsidRPr="00EA6658">
        <w:rPr>
          <w:rFonts w:ascii="Times New Roman" w:hAnsi="Times New Roman" w:cs="Times New Roman"/>
          <w:bCs/>
          <w:iCs/>
          <w:color w:val="000000" w:themeColor="text1"/>
          <w:sz w:val="28"/>
          <w:szCs w:val="28"/>
        </w:rPr>
        <w:t xml:space="preserve">         3. После рассмотрения протеста прокурора Кочковского </w:t>
      </w:r>
      <w:proofErr w:type="spellStart"/>
      <w:r w:rsidRPr="00EA6658">
        <w:rPr>
          <w:rFonts w:ascii="Times New Roman" w:hAnsi="Times New Roman" w:cs="Times New Roman"/>
          <w:bCs/>
          <w:iCs/>
          <w:color w:val="000000" w:themeColor="text1"/>
          <w:sz w:val="28"/>
          <w:szCs w:val="28"/>
        </w:rPr>
        <w:t>районав</w:t>
      </w:r>
      <w:proofErr w:type="spellEnd"/>
      <w:r w:rsidRPr="00EA6658">
        <w:rPr>
          <w:rFonts w:ascii="Times New Roman" w:hAnsi="Times New Roman" w:cs="Times New Roman"/>
          <w:bCs/>
          <w:iCs/>
          <w:color w:val="000000" w:themeColor="text1"/>
          <w:sz w:val="28"/>
          <w:szCs w:val="28"/>
        </w:rPr>
        <w:t xml:space="preserve"> головной комиссии он выносится на рассмотрение сессии Совета</w:t>
      </w:r>
      <w:r w:rsidRPr="00EA6658">
        <w:rPr>
          <w:rFonts w:ascii="Times New Roman" w:hAnsi="Times New Roman" w:cs="Times New Roman"/>
          <w:bCs/>
          <w:color w:val="000000" w:themeColor="text1"/>
          <w:sz w:val="28"/>
          <w:szCs w:val="28"/>
        </w:rPr>
        <w:t xml:space="preserve"> депутатов</w:t>
      </w:r>
      <w:r w:rsidRPr="00EA6658">
        <w:rPr>
          <w:rFonts w:ascii="Times New Roman" w:hAnsi="Times New Roman" w:cs="Times New Roman"/>
          <w:bCs/>
          <w:iCs/>
          <w:color w:val="000000" w:themeColor="text1"/>
          <w:sz w:val="28"/>
          <w:szCs w:val="28"/>
        </w:rPr>
        <w:t xml:space="preserve">. На представление прокурора Кочковского </w:t>
      </w:r>
      <w:proofErr w:type="spellStart"/>
      <w:r w:rsidRPr="00EA6658">
        <w:rPr>
          <w:rFonts w:ascii="Times New Roman" w:hAnsi="Times New Roman" w:cs="Times New Roman"/>
          <w:bCs/>
          <w:iCs/>
          <w:color w:val="000000" w:themeColor="text1"/>
          <w:sz w:val="28"/>
          <w:szCs w:val="28"/>
        </w:rPr>
        <w:t>районаготовится</w:t>
      </w:r>
      <w:proofErr w:type="spellEnd"/>
      <w:r w:rsidRPr="00EA6658">
        <w:rPr>
          <w:rFonts w:ascii="Times New Roman" w:hAnsi="Times New Roman" w:cs="Times New Roman"/>
          <w:bCs/>
          <w:iCs/>
          <w:color w:val="000000" w:themeColor="text1"/>
          <w:sz w:val="28"/>
          <w:szCs w:val="28"/>
        </w:rPr>
        <w:t xml:space="preserve"> письменный ответ, который направляется прокурору Кочковского </w:t>
      </w:r>
      <w:proofErr w:type="spellStart"/>
      <w:r w:rsidRPr="00EA6658">
        <w:rPr>
          <w:rFonts w:ascii="Times New Roman" w:hAnsi="Times New Roman" w:cs="Times New Roman"/>
          <w:bCs/>
          <w:iCs/>
          <w:color w:val="000000" w:themeColor="text1"/>
          <w:sz w:val="28"/>
          <w:szCs w:val="28"/>
        </w:rPr>
        <w:t>районапосле</w:t>
      </w:r>
      <w:proofErr w:type="spellEnd"/>
      <w:r w:rsidRPr="00EA6658">
        <w:rPr>
          <w:rFonts w:ascii="Times New Roman" w:hAnsi="Times New Roman" w:cs="Times New Roman"/>
          <w:bCs/>
          <w:iCs/>
          <w:color w:val="000000" w:themeColor="text1"/>
          <w:sz w:val="28"/>
          <w:szCs w:val="28"/>
        </w:rPr>
        <w:t xml:space="preserve"> рассмотрения на головной комиссии либо </w:t>
      </w:r>
      <w:proofErr w:type="gramStart"/>
      <w:r w:rsidRPr="00EA6658">
        <w:rPr>
          <w:rFonts w:ascii="Times New Roman" w:hAnsi="Times New Roman" w:cs="Times New Roman"/>
          <w:bCs/>
          <w:iCs/>
          <w:color w:val="000000" w:themeColor="text1"/>
          <w:sz w:val="28"/>
          <w:szCs w:val="28"/>
        </w:rPr>
        <w:t>выносится</w:t>
      </w:r>
      <w:proofErr w:type="gramEnd"/>
      <w:r w:rsidRPr="00EA6658">
        <w:rPr>
          <w:rFonts w:ascii="Times New Roman" w:hAnsi="Times New Roman" w:cs="Times New Roman"/>
          <w:bCs/>
          <w:iCs/>
          <w:color w:val="000000" w:themeColor="text1"/>
          <w:sz w:val="28"/>
          <w:szCs w:val="28"/>
        </w:rPr>
        <w:t xml:space="preserve"> на рассмотрение сессии Совета</w:t>
      </w:r>
      <w:r w:rsidRPr="00EA6658">
        <w:rPr>
          <w:rFonts w:ascii="Times New Roman" w:hAnsi="Times New Roman" w:cs="Times New Roman"/>
          <w:bCs/>
          <w:color w:val="000000" w:themeColor="text1"/>
          <w:sz w:val="28"/>
          <w:szCs w:val="28"/>
        </w:rPr>
        <w:t xml:space="preserve"> депутатов</w:t>
      </w:r>
      <w:r w:rsidRPr="00EA6658">
        <w:rPr>
          <w:rFonts w:ascii="Times New Roman" w:hAnsi="Times New Roman" w:cs="Times New Roman"/>
          <w:bCs/>
          <w:iCs/>
          <w:color w:val="000000" w:themeColor="text1"/>
          <w:sz w:val="28"/>
          <w:szCs w:val="28"/>
        </w:rPr>
        <w:t>.</w:t>
      </w:r>
    </w:p>
    <w:p w:rsidR="00EA6658" w:rsidRPr="00EA6658" w:rsidRDefault="00EA6658" w:rsidP="00EA6658">
      <w:pPr>
        <w:jc w:val="both"/>
        <w:rPr>
          <w:rFonts w:ascii="Times New Roman" w:hAnsi="Times New Roman" w:cs="Times New Roman"/>
          <w:bCs/>
          <w:iCs/>
          <w:color w:val="000000" w:themeColor="text1"/>
          <w:sz w:val="28"/>
          <w:szCs w:val="28"/>
        </w:rPr>
      </w:pPr>
      <w:r w:rsidRPr="00EA6658">
        <w:rPr>
          <w:rFonts w:ascii="Times New Roman" w:hAnsi="Times New Roman" w:cs="Times New Roman"/>
          <w:bCs/>
          <w:iCs/>
          <w:color w:val="000000" w:themeColor="text1"/>
          <w:sz w:val="28"/>
          <w:szCs w:val="28"/>
        </w:rPr>
        <w:t xml:space="preserve">        4. Протест прокурора Кочковского </w:t>
      </w:r>
      <w:proofErr w:type="spellStart"/>
      <w:r w:rsidRPr="00EA6658">
        <w:rPr>
          <w:rFonts w:ascii="Times New Roman" w:hAnsi="Times New Roman" w:cs="Times New Roman"/>
          <w:bCs/>
          <w:iCs/>
          <w:color w:val="000000" w:themeColor="text1"/>
          <w:sz w:val="28"/>
          <w:szCs w:val="28"/>
        </w:rPr>
        <w:t>районаможет</w:t>
      </w:r>
      <w:proofErr w:type="spellEnd"/>
      <w:r w:rsidRPr="00EA6658">
        <w:rPr>
          <w:rFonts w:ascii="Times New Roman" w:hAnsi="Times New Roman" w:cs="Times New Roman"/>
          <w:bCs/>
          <w:iCs/>
          <w:color w:val="000000" w:themeColor="text1"/>
          <w:sz w:val="28"/>
          <w:szCs w:val="28"/>
        </w:rPr>
        <w:t xml:space="preserve"> быть полностью или частично удовлетворён либо отклонён Советом</w:t>
      </w:r>
      <w:r w:rsidRPr="00EA6658">
        <w:rPr>
          <w:rFonts w:ascii="Times New Roman" w:hAnsi="Times New Roman" w:cs="Times New Roman"/>
          <w:bCs/>
          <w:color w:val="000000" w:themeColor="text1"/>
          <w:sz w:val="28"/>
          <w:szCs w:val="28"/>
        </w:rPr>
        <w:t xml:space="preserve"> депутатов</w:t>
      </w:r>
      <w:r w:rsidRPr="00EA6658">
        <w:rPr>
          <w:rFonts w:ascii="Times New Roman" w:hAnsi="Times New Roman" w:cs="Times New Roman"/>
          <w:bCs/>
          <w:iCs/>
          <w:color w:val="000000" w:themeColor="text1"/>
          <w:sz w:val="28"/>
          <w:szCs w:val="28"/>
        </w:rPr>
        <w:t>.</w:t>
      </w:r>
    </w:p>
    <w:p w:rsidR="00EA6658" w:rsidRPr="00EA6658" w:rsidRDefault="00EA6658" w:rsidP="00EA6658">
      <w:pPr>
        <w:jc w:val="both"/>
        <w:rPr>
          <w:rFonts w:ascii="Times New Roman" w:hAnsi="Times New Roman" w:cs="Times New Roman"/>
          <w:bCs/>
          <w:iCs/>
          <w:color w:val="000000" w:themeColor="text1"/>
          <w:sz w:val="28"/>
          <w:szCs w:val="28"/>
        </w:rPr>
      </w:pPr>
      <w:r w:rsidRPr="00EA6658">
        <w:rPr>
          <w:rFonts w:ascii="Times New Roman" w:hAnsi="Times New Roman" w:cs="Times New Roman"/>
          <w:bCs/>
          <w:iCs/>
          <w:color w:val="000000" w:themeColor="text1"/>
          <w:sz w:val="28"/>
          <w:szCs w:val="28"/>
        </w:rPr>
        <w:t xml:space="preserve">        В решении Совета </w:t>
      </w:r>
      <w:r w:rsidRPr="00EA6658">
        <w:rPr>
          <w:rFonts w:ascii="Times New Roman" w:hAnsi="Times New Roman" w:cs="Times New Roman"/>
          <w:bCs/>
          <w:color w:val="000000" w:themeColor="text1"/>
          <w:sz w:val="28"/>
          <w:szCs w:val="28"/>
        </w:rPr>
        <w:t>депутатов</w:t>
      </w:r>
      <w:r w:rsidRPr="00EA6658">
        <w:rPr>
          <w:rFonts w:ascii="Times New Roman" w:hAnsi="Times New Roman" w:cs="Times New Roman"/>
          <w:bCs/>
          <w:iCs/>
          <w:color w:val="000000" w:themeColor="text1"/>
          <w:sz w:val="28"/>
          <w:szCs w:val="28"/>
        </w:rPr>
        <w:t xml:space="preserve"> об удовлетворении протеста прокурора Кочковского района даётся поручение головной комиссии об организации работы по устранению  нарушений, указанных в протесте прокурора Кочковского района</w:t>
      </w:r>
      <w:r w:rsidRPr="00EA6658">
        <w:rPr>
          <w:rFonts w:ascii="Times New Roman" w:hAnsi="Times New Roman" w:cs="Times New Roman"/>
          <w:color w:val="000000" w:themeColor="text1"/>
          <w:sz w:val="28"/>
          <w:szCs w:val="28"/>
        </w:rPr>
        <w:t>.</w:t>
      </w:r>
    </w:p>
    <w:p w:rsidR="00EA6658" w:rsidRPr="00EA6658" w:rsidRDefault="00EA6658" w:rsidP="00EA6658">
      <w:pPr>
        <w:jc w:val="both"/>
        <w:rPr>
          <w:rFonts w:ascii="Times New Roman" w:hAnsi="Times New Roman" w:cs="Times New Roman"/>
          <w:bCs/>
          <w:iCs/>
          <w:color w:val="000000" w:themeColor="text1"/>
          <w:sz w:val="28"/>
          <w:szCs w:val="28"/>
        </w:rPr>
      </w:pPr>
      <w:r w:rsidRPr="00EA6658">
        <w:rPr>
          <w:rFonts w:ascii="Times New Roman" w:hAnsi="Times New Roman" w:cs="Times New Roman"/>
          <w:bCs/>
          <w:iCs/>
          <w:color w:val="000000" w:themeColor="text1"/>
          <w:sz w:val="28"/>
          <w:szCs w:val="28"/>
        </w:rPr>
        <w:t xml:space="preserve">        Решение об отклонении протеста прокурора Кочковского района должно быть мотивировано.</w:t>
      </w:r>
    </w:p>
    <w:p w:rsidR="00EA6658" w:rsidRPr="00EA6658" w:rsidRDefault="00EA6658" w:rsidP="00EA6658">
      <w:pPr>
        <w:jc w:val="both"/>
        <w:rPr>
          <w:rFonts w:ascii="Times New Roman" w:hAnsi="Times New Roman" w:cs="Times New Roman"/>
          <w:bCs/>
          <w:iCs/>
          <w:color w:val="000000" w:themeColor="text1"/>
          <w:sz w:val="28"/>
          <w:szCs w:val="28"/>
        </w:rPr>
      </w:pPr>
      <w:r w:rsidRPr="00EA6658">
        <w:rPr>
          <w:rFonts w:ascii="Times New Roman" w:hAnsi="Times New Roman" w:cs="Times New Roman"/>
          <w:bCs/>
          <w:iCs/>
          <w:color w:val="000000" w:themeColor="text1"/>
          <w:sz w:val="28"/>
          <w:szCs w:val="28"/>
        </w:rPr>
        <w:t xml:space="preserve">        Решение считается принятым, если за него проголосовало более половины от числа избранных депутатов.</w:t>
      </w:r>
    </w:p>
    <w:p w:rsidR="00EA6658" w:rsidRPr="00EA6658" w:rsidRDefault="00EA6658" w:rsidP="00EA6658">
      <w:pPr>
        <w:jc w:val="center"/>
        <w:rPr>
          <w:rFonts w:ascii="Times New Roman" w:hAnsi="Times New Roman" w:cs="Times New Roman"/>
          <w:b/>
          <w:bCs/>
          <w:iCs/>
          <w:color w:val="000000" w:themeColor="text1"/>
          <w:sz w:val="28"/>
          <w:szCs w:val="28"/>
        </w:rPr>
      </w:pPr>
    </w:p>
    <w:p w:rsidR="00EA6658" w:rsidRPr="00EA6658" w:rsidRDefault="00EA6658" w:rsidP="00EA6658">
      <w:pPr>
        <w:jc w:val="center"/>
        <w:rPr>
          <w:rFonts w:ascii="Times New Roman" w:hAnsi="Times New Roman" w:cs="Times New Roman"/>
          <w:b/>
          <w:bCs/>
          <w:i/>
          <w:color w:val="000000" w:themeColor="text1"/>
          <w:sz w:val="28"/>
          <w:szCs w:val="28"/>
        </w:rPr>
      </w:pPr>
    </w:p>
    <w:p w:rsidR="00EA6658" w:rsidRPr="00EA6658" w:rsidRDefault="00EA6658" w:rsidP="00EA6658">
      <w:pPr>
        <w:jc w:val="center"/>
        <w:rPr>
          <w:rFonts w:ascii="Times New Roman" w:hAnsi="Times New Roman" w:cs="Times New Roman"/>
          <w:b/>
          <w:bCs/>
          <w:color w:val="000000" w:themeColor="text1"/>
          <w:sz w:val="28"/>
          <w:szCs w:val="28"/>
        </w:rPr>
      </w:pPr>
      <w:r w:rsidRPr="00EA6658">
        <w:rPr>
          <w:rFonts w:ascii="Times New Roman" w:hAnsi="Times New Roman" w:cs="Times New Roman"/>
          <w:b/>
          <w:bCs/>
          <w:color w:val="000000" w:themeColor="text1"/>
          <w:sz w:val="28"/>
          <w:szCs w:val="28"/>
        </w:rPr>
        <w:t>ГЛАВА 12.</w:t>
      </w:r>
    </w:p>
    <w:p w:rsidR="00EA6658" w:rsidRPr="00EA6658" w:rsidRDefault="00EA6658" w:rsidP="00EA6658">
      <w:pPr>
        <w:pStyle w:val="5"/>
        <w:spacing w:before="0" w:after="0"/>
        <w:jc w:val="center"/>
        <w:rPr>
          <w:i w:val="0"/>
          <w:color w:val="000000" w:themeColor="text1"/>
          <w:sz w:val="28"/>
          <w:szCs w:val="28"/>
        </w:rPr>
      </w:pPr>
      <w:r w:rsidRPr="00EA6658">
        <w:rPr>
          <w:i w:val="0"/>
          <w:color w:val="000000" w:themeColor="text1"/>
          <w:sz w:val="28"/>
          <w:szCs w:val="28"/>
        </w:rPr>
        <w:lastRenderedPageBreak/>
        <w:t>Мероприятия в Совете</w:t>
      </w:r>
      <w:r w:rsidRPr="00EA6658">
        <w:rPr>
          <w:bCs w:val="0"/>
          <w:i w:val="0"/>
          <w:color w:val="000000" w:themeColor="text1"/>
          <w:sz w:val="28"/>
          <w:szCs w:val="28"/>
        </w:rPr>
        <w:t xml:space="preserve"> депутатов.</w:t>
      </w:r>
    </w:p>
    <w:p w:rsidR="00EA6658" w:rsidRPr="00EA6658" w:rsidRDefault="00EA6658" w:rsidP="00EA6658">
      <w:pPr>
        <w:rPr>
          <w:rFonts w:ascii="Times New Roman" w:hAnsi="Times New Roman" w:cs="Times New Roman"/>
          <w:b/>
          <w:color w:val="000000" w:themeColor="text1"/>
          <w:sz w:val="28"/>
          <w:szCs w:val="28"/>
        </w:rPr>
      </w:pPr>
    </w:p>
    <w:p w:rsidR="00EA6658" w:rsidRPr="00EA6658" w:rsidRDefault="00EA6658" w:rsidP="00EA6658">
      <w:pPr>
        <w:rPr>
          <w:rFonts w:ascii="Times New Roman" w:hAnsi="Times New Roman" w:cs="Times New Roman"/>
          <w:b/>
          <w:color w:val="000000" w:themeColor="text1"/>
          <w:sz w:val="28"/>
          <w:szCs w:val="28"/>
        </w:rPr>
      </w:pPr>
      <w:r w:rsidRPr="00EA6658">
        <w:rPr>
          <w:rFonts w:ascii="Times New Roman" w:hAnsi="Times New Roman" w:cs="Times New Roman"/>
          <w:b/>
          <w:color w:val="000000" w:themeColor="text1"/>
          <w:sz w:val="28"/>
          <w:szCs w:val="28"/>
        </w:rPr>
        <w:t xml:space="preserve">     Статья 30.</w:t>
      </w:r>
    </w:p>
    <w:p w:rsidR="00EA6658" w:rsidRPr="00EA6658" w:rsidRDefault="00EA6658" w:rsidP="00EA6658">
      <w:pPr>
        <w:rPr>
          <w:rFonts w:ascii="Times New Roman" w:hAnsi="Times New Roman" w:cs="Times New Roman"/>
          <w:b/>
          <w:color w:val="000000" w:themeColor="text1"/>
          <w:sz w:val="28"/>
          <w:szCs w:val="28"/>
        </w:rPr>
      </w:pPr>
    </w:p>
    <w:p w:rsidR="00EA6658" w:rsidRPr="00EA6658" w:rsidRDefault="00EA6658" w:rsidP="00EA6658">
      <w:pPr>
        <w:ind w:hanging="360"/>
        <w:rPr>
          <w:rFonts w:ascii="Times New Roman" w:hAnsi="Times New Roman" w:cs="Times New Roman"/>
          <w:bCs/>
          <w:color w:val="000000" w:themeColor="text1"/>
          <w:sz w:val="28"/>
          <w:szCs w:val="28"/>
        </w:rPr>
      </w:pPr>
      <w:r w:rsidRPr="00EA6658">
        <w:rPr>
          <w:rFonts w:ascii="Times New Roman" w:hAnsi="Times New Roman" w:cs="Times New Roman"/>
          <w:bCs/>
          <w:color w:val="000000" w:themeColor="text1"/>
          <w:sz w:val="28"/>
          <w:szCs w:val="28"/>
        </w:rPr>
        <w:t>1.  По инициативе комиссии Совета депутатов, депутатского объединения, а также в случаях, предусмотренных законом, в Совете депутатов могут проводиться публичные слушания, депутатские слушания, совещания, «круглые столы», семинары, конференции и другие мероприятия, связанные с деятельностью Совета депутатов и его органов.</w:t>
      </w:r>
    </w:p>
    <w:p w:rsidR="00EA6658" w:rsidRPr="00EA6658" w:rsidRDefault="00EA6658" w:rsidP="00EA6658">
      <w:pPr>
        <w:ind w:hanging="360"/>
        <w:jc w:val="both"/>
        <w:rPr>
          <w:rFonts w:ascii="Times New Roman" w:hAnsi="Times New Roman" w:cs="Times New Roman"/>
          <w:bCs/>
          <w:color w:val="000000" w:themeColor="text1"/>
          <w:sz w:val="28"/>
          <w:szCs w:val="28"/>
        </w:rPr>
      </w:pPr>
      <w:r w:rsidRPr="00EA6658">
        <w:rPr>
          <w:rFonts w:ascii="Times New Roman" w:hAnsi="Times New Roman" w:cs="Times New Roman"/>
          <w:bCs/>
          <w:color w:val="000000" w:themeColor="text1"/>
          <w:sz w:val="28"/>
          <w:szCs w:val="28"/>
        </w:rPr>
        <w:t xml:space="preserve">2. По предложению Совета депутатов в день отдельных сессий, как правило, перед их открытием, может проводиться  час администрации </w:t>
      </w:r>
      <w:proofErr w:type="spellStart"/>
      <w:r w:rsidRPr="00EA6658">
        <w:rPr>
          <w:rFonts w:ascii="Times New Roman" w:hAnsi="Times New Roman" w:cs="Times New Roman"/>
          <w:bCs/>
          <w:color w:val="000000" w:themeColor="text1"/>
          <w:sz w:val="28"/>
          <w:szCs w:val="28"/>
        </w:rPr>
        <w:t>сельсоветас</w:t>
      </w:r>
      <w:proofErr w:type="spellEnd"/>
      <w:r w:rsidRPr="00EA6658">
        <w:rPr>
          <w:rFonts w:ascii="Times New Roman" w:hAnsi="Times New Roman" w:cs="Times New Roman"/>
          <w:bCs/>
          <w:color w:val="000000" w:themeColor="text1"/>
          <w:sz w:val="28"/>
          <w:szCs w:val="28"/>
        </w:rPr>
        <w:t xml:space="preserve"> информацией о социально-экономическом развитии </w:t>
      </w:r>
      <w:r w:rsidRPr="00EA6658">
        <w:rPr>
          <w:rFonts w:ascii="Times New Roman" w:hAnsi="Times New Roman" w:cs="Times New Roman"/>
          <w:color w:val="000000" w:themeColor="text1"/>
          <w:sz w:val="28"/>
          <w:szCs w:val="28"/>
        </w:rPr>
        <w:t>Черновского</w:t>
      </w:r>
      <w:r w:rsidRPr="00EA6658">
        <w:rPr>
          <w:rFonts w:ascii="Times New Roman" w:hAnsi="Times New Roman" w:cs="Times New Roman"/>
          <w:bCs/>
          <w:color w:val="000000" w:themeColor="text1"/>
          <w:sz w:val="28"/>
          <w:szCs w:val="28"/>
        </w:rPr>
        <w:t xml:space="preserve"> сельсовета.</w:t>
      </w:r>
    </w:p>
    <w:p w:rsidR="00EA6658" w:rsidRPr="00EA6658" w:rsidRDefault="00EA6658" w:rsidP="00EA6658">
      <w:pPr>
        <w:ind w:hanging="360"/>
        <w:jc w:val="both"/>
        <w:rPr>
          <w:rFonts w:ascii="Times New Roman" w:hAnsi="Times New Roman" w:cs="Times New Roman"/>
          <w:bCs/>
          <w:color w:val="000000" w:themeColor="text1"/>
          <w:sz w:val="28"/>
          <w:szCs w:val="28"/>
        </w:rPr>
      </w:pPr>
    </w:p>
    <w:p w:rsidR="00EA6658" w:rsidRPr="00EA6658" w:rsidRDefault="00EA6658" w:rsidP="00EA6658">
      <w:pPr>
        <w:jc w:val="center"/>
        <w:rPr>
          <w:rFonts w:ascii="Times New Roman" w:hAnsi="Times New Roman" w:cs="Times New Roman"/>
          <w:b/>
          <w:iCs/>
          <w:color w:val="000000" w:themeColor="text1"/>
          <w:sz w:val="28"/>
          <w:szCs w:val="28"/>
        </w:rPr>
      </w:pPr>
      <w:r w:rsidRPr="00EA6658">
        <w:rPr>
          <w:rFonts w:ascii="Times New Roman" w:hAnsi="Times New Roman" w:cs="Times New Roman"/>
          <w:b/>
          <w:color w:val="000000" w:themeColor="text1"/>
          <w:sz w:val="28"/>
          <w:szCs w:val="28"/>
        </w:rPr>
        <w:t xml:space="preserve">ГЛАВА </w:t>
      </w:r>
      <w:r w:rsidRPr="00EA6658">
        <w:rPr>
          <w:rFonts w:ascii="Times New Roman" w:hAnsi="Times New Roman" w:cs="Times New Roman"/>
          <w:b/>
          <w:iCs/>
          <w:color w:val="000000" w:themeColor="text1"/>
          <w:sz w:val="28"/>
          <w:szCs w:val="28"/>
        </w:rPr>
        <w:t>13.</w:t>
      </w:r>
    </w:p>
    <w:p w:rsidR="00EA6658" w:rsidRPr="00EA6658" w:rsidRDefault="00EA6658" w:rsidP="00EA6658">
      <w:pPr>
        <w:jc w:val="center"/>
        <w:rPr>
          <w:rFonts w:ascii="Times New Roman" w:hAnsi="Times New Roman" w:cs="Times New Roman"/>
          <w:b/>
          <w:color w:val="000000" w:themeColor="text1"/>
          <w:sz w:val="28"/>
          <w:szCs w:val="28"/>
        </w:rPr>
      </w:pPr>
    </w:p>
    <w:p w:rsidR="00EA6658" w:rsidRPr="00EA6658" w:rsidRDefault="00EA6658" w:rsidP="00EA6658">
      <w:pPr>
        <w:pStyle w:val="1"/>
        <w:jc w:val="center"/>
        <w:rPr>
          <w:b/>
          <w:bCs/>
          <w:color w:val="000000" w:themeColor="text1"/>
          <w:szCs w:val="28"/>
        </w:rPr>
      </w:pPr>
      <w:r w:rsidRPr="00EA6658">
        <w:rPr>
          <w:b/>
          <w:bCs/>
          <w:color w:val="000000" w:themeColor="text1"/>
          <w:szCs w:val="28"/>
        </w:rPr>
        <w:t>Порядок утверждения и внесения изменений</w:t>
      </w:r>
    </w:p>
    <w:p w:rsidR="00EA6658" w:rsidRPr="00EA6658" w:rsidRDefault="00EA6658" w:rsidP="00EA6658">
      <w:pPr>
        <w:jc w:val="center"/>
        <w:rPr>
          <w:rFonts w:ascii="Times New Roman" w:hAnsi="Times New Roman" w:cs="Times New Roman"/>
          <w:b/>
          <w:bCs/>
          <w:color w:val="000000" w:themeColor="text1"/>
          <w:sz w:val="28"/>
          <w:szCs w:val="28"/>
        </w:rPr>
      </w:pPr>
      <w:r w:rsidRPr="00EA6658">
        <w:rPr>
          <w:rFonts w:ascii="Times New Roman" w:hAnsi="Times New Roman" w:cs="Times New Roman"/>
          <w:b/>
          <w:bCs/>
          <w:color w:val="000000" w:themeColor="text1"/>
          <w:sz w:val="28"/>
          <w:szCs w:val="28"/>
        </w:rPr>
        <w:t>и дополнений в настоящий Регламент.</w:t>
      </w:r>
    </w:p>
    <w:p w:rsidR="00EA6658" w:rsidRPr="00EA6658" w:rsidRDefault="00EA6658" w:rsidP="00EA6658">
      <w:pPr>
        <w:rPr>
          <w:rFonts w:ascii="Times New Roman" w:hAnsi="Times New Roman" w:cs="Times New Roman"/>
          <w:b/>
          <w:bCs/>
          <w:color w:val="000000" w:themeColor="text1"/>
          <w:sz w:val="28"/>
          <w:szCs w:val="28"/>
        </w:rPr>
      </w:pPr>
    </w:p>
    <w:p w:rsidR="00EA6658" w:rsidRPr="00EA6658" w:rsidRDefault="00EA6658" w:rsidP="00EA6658">
      <w:pPr>
        <w:pStyle w:val="a6"/>
        <w:jc w:val="both"/>
        <w:rPr>
          <w:rFonts w:ascii="Times New Roman" w:hAnsi="Times New Roman" w:cs="Times New Roman"/>
          <w:color w:val="000000" w:themeColor="text1"/>
          <w:szCs w:val="28"/>
        </w:rPr>
      </w:pPr>
      <w:r w:rsidRPr="00EA6658">
        <w:rPr>
          <w:rFonts w:ascii="Times New Roman" w:hAnsi="Times New Roman" w:cs="Times New Roman"/>
          <w:color w:val="000000" w:themeColor="text1"/>
          <w:szCs w:val="28"/>
        </w:rPr>
        <w:t xml:space="preserve">     Статья 31.</w:t>
      </w:r>
    </w:p>
    <w:p w:rsidR="00EA6658" w:rsidRPr="00EA6658" w:rsidRDefault="00EA6658" w:rsidP="00EA6658">
      <w:pPr>
        <w:pStyle w:val="a6"/>
        <w:jc w:val="both"/>
        <w:rPr>
          <w:rFonts w:ascii="Times New Roman" w:hAnsi="Times New Roman" w:cs="Times New Roman"/>
          <w:color w:val="000000" w:themeColor="text1"/>
          <w:szCs w:val="28"/>
        </w:rPr>
      </w:pP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 xml:space="preserve">         1. Настоящий Регламент утверждается на сессии Совета депутатов большинством голосов от присутствующего числа депутатов и вступает в силу со дня его утверждения.</w:t>
      </w: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 xml:space="preserve">         2. Изменения и дополнения в настоящий Регламент принимаются на сессии Совета депутатов большинством голосов от присутствующего числа депутатов и вступают в силу со дня их принятия.</w:t>
      </w: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 xml:space="preserve">         3. Предложения о внесении изменений или дополнений в настоящий Регламент вносятся в письменном виде на имя председателя Совета депутатов.</w:t>
      </w:r>
    </w:p>
    <w:p w:rsidR="00EA6658" w:rsidRPr="00EA6658" w:rsidRDefault="00EA6658" w:rsidP="00EA6658">
      <w:pPr>
        <w:ind w:firstLine="360"/>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t>Председатель Совета депутатов определяет ответственную комиссию и сроки рассмотрения предложений.</w:t>
      </w:r>
    </w:p>
    <w:p w:rsidR="00EA6658" w:rsidRPr="00EA6658" w:rsidRDefault="00EA6658" w:rsidP="00EA6658">
      <w:pPr>
        <w:jc w:val="both"/>
        <w:rPr>
          <w:rFonts w:ascii="Times New Roman" w:hAnsi="Times New Roman" w:cs="Times New Roman"/>
          <w:color w:val="000000" w:themeColor="text1"/>
          <w:sz w:val="28"/>
          <w:szCs w:val="28"/>
        </w:rPr>
      </w:pPr>
      <w:r w:rsidRPr="00EA6658">
        <w:rPr>
          <w:rFonts w:ascii="Times New Roman" w:hAnsi="Times New Roman" w:cs="Times New Roman"/>
          <w:color w:val="000000" w:themeColor="text1"/>
          <w:sz w:val="28"/>
          <w:szCs w:val="28"/>
        </w:rPr>
        <w:lastRenderedPageBreak/>
        <w:t>Комиссия рассматривает предложения и в соответствии с процедурой, установленной настоящим Регламентом, вносит на сессию Совета депутатов.</w:t>
      </w:r>
    </w:p>
    <w:p w:rsidR="00EA6658" w:rsidRPr="00EA6658" w:rsidRDefault="00EA6658" w:rsidP="00EA6658">
      <w:pPr>
        <w:jc w:val="both"/>
        <w:rPr>
          <w:rFonts w:ascii="Times New Roman" w:hAnsi="Times New Roman" w:cs="Times New Roman"/>
          <w:color w:val="000000" w:themeColor="text1"/>
          <w:sz w:val="28"/>
          <w:szCs w:val="28"/>
        </w:rPr>
      </w:pPr>
    </w:p>
    <w:p w:rsidR="00EA6658" w:rsidRPr="00EA6658" w:rsidRDefault="00EA6658" w:rsidP="00EA6658">
      <w:pPr>
        <w:pStyle w:val="a6"/>
        <w:jc w:val="both"/>
        <w:rPr>
          <w:rFonts w:ascii="Times New Roman" w:hAnsi="Times New Roman" w:cs="Times New Roman"/>
          <w:b w:val="0"/>
          <w:bCs w:val="0"/>
          <w:color w:val="000000" w:themeColor="text1"/>
          <w:szCs w:val="28"/>
        </w:rPr>
      </w:pPr>
    </w:p>
    <w:p w:rsidR="00EA6658" w:rsidRPr="00EA6658" w:rsidRDefault="00EA6658" w:rsidP="00EA6658">
      <w:pPr>
        <w:pStyle w:val="a6"/>
        <w:jc w:val="both"/>
        <w:rPr>
          <w:rFonts w:ascii="Times New Roman" w:hAnsi="Times New Roman" w:cs="Times New Roman"/>
          <w:b w:val="0"/>
          <w:bCs w:val="0"/>
          <w:color w:val="000000" w:themeColor="text1"/>
          <w:szCs w:val="28"/>
        </w:rPr>
      </w:pPr>
    </w:p>
    <w:p w:rsidR="00EA6658" w:rsidRPr="00EA6658" w:rsidRDefault="00EA6658" w:rsidP="00EA6658">
      <w:pPr>
        <w:rPr>
          <w:rFonts w:ascii="Times New Roman" w:hAnsi="Times New Roman" w:cs="Times New Roman"/>
          <w:color w:val="000000" w:themeColor="text1"/>
          <w:sz w:val="28"/>
          <w:szCs w:val="28"/>
        </w:rPr>
      </w:pPr>
    </w:p>
    <w:p w:rsidR="00EA6658" w:rsidRPr="00EA6658" w:rsidRDefault="00EA6658" w:rsidP="00EA6658">
      <w:pPr>
        <w:jc w:val="both"/>
        <w:rPr>
          <w:rFonts w:ascii="Times New Roman" w:hAnsi="Times New Roman" w:cs="Times New Roman"/>
          <w:color w:val="000000" w:themeColor="text1"/>
          <w:sz w:val="28"/>
          <w:szCs w:val="28"/>
        </w:rPr>
      </w:pPr>
    </w:p>
    <w:p w:rsidR="00EA6658" w:rsidRPr="00EA6658" w:rsidRDefault="00EA6658" w:rsidP="00EA6658">
      <w:pPr>
        <w:jc w:val="both"/>
        <w:rPr>
          <w:rFonts w:ascii="Times New Roman" w:hAnsi="Times New Roman" w:cs="Times New Roman"/>
          <w:color w:val="000000" w:themeColor="text1"/>
          <w:sz w:val="28"/>
          <w:szCs w:val="28"/>
        </w:rPr>
      </w:pPr>
    </w:p>
    <w:p w:rsidR="00EA6658" w:rsidRPr="00EA6658" w:rsidRDefault="00EA6658" w:rsidP="00EA6658">
      <w:pPr>
        <w:jc w:val="both"/>
        <w:rPr>
          <w:rFonts w:ascii="Times New Roman" w:hAnsi="Times New Roman" w:cs="Times New Roman"/>
          <w:color w:val="000000" w:themeColor="text1"/>
          <w:sz w:val="28"/>
          <w:szCs w:val="28"/>
        </w:rPr>
      </w:pPr>
    </w:p>
    <w:p w:rsidR="00EA6658" w:rsidRPr="00EA6658" w:rsidRDefault="00EA6658" w:rsidP="00EA6658">
      <w:pPr>
        <w:jc w:val="both"/>
        <w:rPr>
          <w:rFonts w:ascii="Times New Roman" w:hAnsi="Times New Roman" w:cs="Times New Roman"/>
          <w:color w:val="000000" w:themeColor="text1"/>
          <w:sz w:val="28"/>
          <w:szCs w:val="28"/>
        </w:rPr>
      </w:pPr>
    </w:p>
    <w:p w:rsidR="00EA6658" w:rsidRPr="00EA6658" w:rsidRDefault="00EA6658" w:rsidP="00EA6658">
      <w:pPr>
        <w:rPr>
          <w:rFonts w:ascii="Times New Roman" w:hAnsi="Times New Roman" w:cs="Times New Roman"/>
          <w:color w:val="000000" w:themeColor="text1"/>
          <w:sz w:val="28"/>
          <w:szCs w:val="28"/>
        </w:rPr>
      </w:pPr>
    </w:p>
    <w:p w:rsidR="00EA6658" w:rsidRPr="00EA6658" w:rsidRDefault="00EA6658" w:rsidP="00EA6658">
      <w:pPr>
        <w:rPr>
          <w:rFonts w:ascii="Times New Roman" w:hAnsi="Times New Roman" w:cs="Times New Roman"/>
          <w:color w:val="000000" w:themeColor="text1"/>
          <w:sz w:val="28"/>
          <w:szCs w:val="28"/>
        </w:rPr>
      </w:pPr>
    </w:p>
    <w:p w:rsidR="00EA6658" w:rsidRPr="00EA6658" w:rsidRDefault="00EA6658" w:rsidP="00EA6658">
      <w:pPr>
        <w:jc w:val="both"/>
        <w:rPr>
          <w:rFonts w:ascii="Times New Roman" w:hAnsi="Times New Roman" w:cs="Times New Roman"/>
          <w:sz w:val="28"/>
          <w:szCs w:val="28"/>
        </w:rPr>
      </w:pPr>
    </w:p>
    <w:p w:rsidR="00EA6658" w:rsidRPr="00EA6658" w:rsidRDefault="00EA6658" w:rsidP="00EA6658">
      <w:pPr>
        <w:jc w:val="both"/>
        <w:rPr>
          <w:rFonts w:ascii="Times New Roman" w:hAnsi="Times New Roman" w:cs="Times New Roman"/>
          <w:sz w:val="28"/>
          <w:szCs w:val="28"/>
        </w:rPr>
      </w:pPr>
    </w:p>
    <w:p w:rsidR="00EA6658" w:rsidRPr="00EA6658" w:rsidRDefault="00EA6658" w:rsidP="00EA6658">
      <w:pPr>
        <w:jc w:val="both"/>
        <w:rPr>
          <w:rFonts w:ascii="Times New Roman" w:hAnsi="Times New Roman" w:cs="Times New Roman"/>
          <w:sz w:val="28"/>
          <w:szCs w:val="28"/>
        </w:rPr>
      </w:pPr>
    </w:p>
    <w:p w:rsidR="00EA6658" w:rsidRPr="00EA6658" w:rsidRDefault="00EA6658" w:rsidP="00EA6658">
      <w:pPr>
        <w:jc w:val="both"/>
        <w:rPr>
          <w:rFonts w:ascii="Times New Roman" w:hAnsi="Times New Roman" w:cs="Times New Roman"/>
          <w:sz w:val="28"/>
          <w:szCs w:val="28"/>
        </w:rPr>
      </w:pPr>
    </w:p>
    <w:p w:rsidR="00EA6658" w:rsidRPr="00EA6658" w:rsidRDefault="00EA6658" w:rsidP="00EA6658">
      <w:pPr>
        <w:jc w:val="both"/>
        <w:rPr>
          <w:rFonts w:ascii="Times New Roman" w:hAnsi="Times New Roman" w:cs="Times New Roman"/>
          <w:sz w:val="28"/>
          <w:szCs w:val="28"/>
        </w:rPr>
      </w:pPr>
    </w:p>
    <w:p w:rsidR="00EA6658" w:rsidRPr="00EA6658" w:rsidRDefault="00EA6658" w:rsidP="00EA6658">
      <w:pPr>
        <w:jc w:val="both"/>
        <w:rPr>
          <w:rFonts w:ascii="Times New Roman" w:hAnsi="Times New Roman" w:cs="Times New Roman"/>
          <w:sz w:val="28"/>
          <w:szCs w:val="28"/>
        </w:rPr>
      </w:pPr>
    </w:p>
    <w:p w:rsidR="00EA6658" w:rsidRPr="00EA6658" w:rsidRDefault="00EA6658" w:rsidP="00EA6658">
      <w:pPr>
        <w:jc w:val="both"/>
        <w:rPr>
          <w:rFonts w:ascii="Times New Roman" w:hAnsi="Times New Roman" w:cs="Times New Roman"/>
          <w:sz w:val="28"/>
          <w:szCs w:val="28"/>
        </w:rPr>
      </w:pPr>
    </w:p>
    <w:p w:rsidR="00EA6658" w:rsidRPr="00EA6658" w:rsidRDefault="00EA6658" w:rsidP="00EA6658">
      <w:pPr>
        <w:jc w:val="both"/>
        <w:rPr>
          <w:rFonts w:ascii="Times New Roman" w:hAnsi="Times New Roman" w:cs="Times New Roman"/>
          <w:sz w:val="28"/>
          <w:szCs w:val="28"/>
        </w:rPr>
      </w:pPr>
    </w:p>
    <w:p w:rsidR="00EA6658" w:rsidRPr="00EA6658" w:rsidRDefault="00EA6658" w:rsidP="00EA6658">
      <w:pPr>
        <w:jc w:val="both"/>
        <w:rPr>
          <w:rFonts w:ascii="Times New Roman" w:hAnsi="Times New Roman" w:cs="Times New Roman"/>
          <w:sz w:val="28"/>
          <w:szCs w:val="28"/>
        </w:rPr>
      </w:pPr>
    </w:p>
    <w:p w:rsidR="00EA6658" w:rsidRPr="00EA6658" w:rsidRDefault="00EA6658" w:rsidP="00EA6658">
      <w:pPr>
        <w:jc w:val="both"/>
        <w:rPr>
          <w:rFonts w:ascii="Times New Roman" w:hAnsi="Times New Roman" w:cs="Times New Roman"/>
          <w:sz w:val="28"/>
          <w:szCs w:val="28"/>
        </w:rPr>
      </w:pPr>
    </w:p>
    <w:p w:rsidR="00EA6658" w:rsidRPr="00EA6658" w:rsidRDefault="00EA6658" w:rsidP="00EA6658">
      <w:pPr>
        <w:jc w:val="both"/>
        <w:rPr>
          <w:rFonts w:ascii="Times New Roman" w:hAnsi="Times New Roman" w:cs="Times New Roman"/>
          <w:sz w:val="28"/>
          <w:szCs w:val="28"/>
        </w:rPr>
      </w:pPr>
    </w:p>
    <w:p w:rsidR="00EA6658" w:rsidRPr="00EA6658" w:rsidRDefault="00EA6658" w:rsidP="00EA6658">
      <w:pPr>
        <w:jc w:val="both"/>
        <w:rPr>
          <w:rFonts w:ascii="Times New Roman" w:hAnsi="Times New Roman" w:cs="Times New Roman"/>
          <w:sz w:val="28"/>
          <w:szCs w:val="28"/>
        </w:rPr>
      </w:pPr>
    </w:p>
    <w:p w:rsidR="00EA6658" w:rsidRPr="00EA6658" w:rsidRDefault="00EA6658" w:rsidP="00EA6658">
      <w:pPr>
        <w:jc w:val="both"/>
        <w:rPr>
          <w:rFonts w:ascii="Times New Roman" w:hAnsi="Times New Roman" w:cs="Times New Roman"/>
          <w:sz w:val="28"/>
          <w:szCs w:val="28"/>
        </w:rPr>
      </w:pPr>
    </w:p>
    <w:p w:rsidR="00EA6658" w:rsidRPr="00EA6658" w:rsidRDefault="00EA6658" w:rsidP="00EA6658">
      <w:pPr>
        <w:jc w:val="both"/>
        <w:rPr>
          <w:rFonts w:ascii="Times New Roman" w:hAnsi="Times New Roman" w:cs="Times New Roman"/>
          <w:sz w:val="28"/>
          <w:szCs w:val="28"/>
        </w:rPr>
      </w:pPr>
    </w:p>
    <w:p w:rsidR="00EA6658" w:rsidRPr="00EA6658" w:rsidRDefault="00EA6658" w:rsidP="00EA6658">
      <w:pPr>
        <w:jc w:val="both"/>
        <w:rPr>
          <w:rFonts w:ascii="Times New Roman" w:hAnsi="Times New Roman" w:cs="Times New Roman"/>
          <w:sz w:val="28"/>
          <w:szCs w:val="28"/>
        </w:rPr>
      </w:pPr>
    </w:p>
    <w:p w:rsidR="00EA6658" w:rsidRPr="00EA6658" w:rsidRDefault="00EA6658" w:rsidP="00EA6658">
      <w:pPr>
        <w:jc w:val="both"/>
        <w:rPr>
          <w:rFonts w:ascii="Times New Roman" w:hAnsi="Times New Roman" w:cs="Times New Roman"/>
          <w:sz w:val="28"/>
          <w:szCs w:val="28"/>
        </w:rPr>
      </w:pPr>
    </w:p>
    <w:p w:rsidR="00EA6658" w:rsidRPr="00EA6658" w:rsidRDefault="00EA6658" w:rsidP="00EA6658">
      <w:pPr>
        <w:jc w:val="both"/>
        <w:rPr>
          <w:rFonts w:ascii="Times New Roman" w:hAnsi="Times New Roman" w:cs="Times New Roman"/>
          <w:sz w:val="28"/>
          <w:szCs w:val="28"/>
        </w:rPr>
      </w:pPr>
    </w:p>
    <w:p w:rsidR="00EA6658" w:rsidRPr="00EA6658" w:rsidRDefault="00EA6658" w:rsidP="00EA6658">
      <w:pPr>
        <w:jc w:val="both"/>
        <w:rPr>
          <w:rFonts w:ascii="Times New Roman" w:hAnsi="Times New Roman" w:cs="Times New Roman"/>
          <w:sz w:val="28"/>
          <w:szCs w:val="28"/>
        </w:rPr>
      </w:pPr>
    </w:p>
    <w:p w:rsidR="00EA6658" w:rsidRPr="00EA6658" w:rsidRDefault="00EA6658" w:rsidP="00EA6658">
      <w:pPr>
        <w:jc w:val="both"/>
        <w:rPr>
          <w:rFonts w:ascii="Times New Roman" w:hAnsi="Times New Roman" w:cs="Times New Roman"/>
          <w:sz w:val="28"/>
          <w:szCs w:val="28"/>
        </w:rPr>
      </w:pPr>
    </w:p>
    <w:p w:rsidR="00EA6658" w:rsidRPr="00EA6658" w:rsidRDefault="00EA6658" w:rsidP="00EA6658">
      <w:pPr>
        <w:jc w:val="both"/>
        <w:rPr>
          <w:rFonts w:ascii="Times New Roman" w:hAnsi="Times New Roman" w:cs="Times New Roman"/>
          <w:sz w:val="28"/>
          <w:szCs w:val="28"/>
        </w:rPr>
      </w:pPr>
    </w:p>
    <w:p w:rsidR="00EA6658" w:rsidRPr="00EA6658" w:rsidRDefault="00EA6658" w:rsidP="00EA6658">
      <w:pPr>
        <w:jc w:val="both"/>
        <w:rPr>
          <w:rFonts w:ascii="Times New Roman" w:hAnsi="Times New Roman" w:cs="Times New Roman"/>
          <w:sz w:val="28"/>
          <w:szCs w:val="28"/>
        </w:rPr>
      </w:pPr>
    </w:p>
    <w:p w:rsidR="00EA6658" w:rsidRDefault="00EA6658" w:rsidP="00EA6658">
      <w:pPr>
        <w:jc w:val="both"/>
        <w:rPr>
          <w:sz w:val="18"/>
          <w:szCs w:val="18"/>
        </w:rPr>
      </w:pPr>
    </w:p>
    <w:p w:rsidR="00EA6658" w:rsidRDefault="00EA6658" w:rsidP="00EA6658">
      <w:pPr>
        <w:jc w:val="both"/>
        <w:rPr>
          <w:sz w:val="18"/>
          <w:szCs w:val="18"/>
        </w:rPr>
      </w:pPr>
    </w:p>
    <w:p w:rsidR="00EA6658" w:rsidRDefault="00EA6658" w:rsidP="00EA6658">
      <w:pPr>
        <w:jc w:val="both"/>
        <w:rPr>
          <w:sz w:val="18"/>
          <w:szCs w:val="18"/>
        </w:rPr>
      </w:pPr>
    </w:p>
    <w:p w:rsidR="00EA6658" w:rsidRDefault="00EA6658" w:rsidP="00EA6658">
      <w:pPr>
        <w:jc w:val="both"/>
        <w:rPr>
          <w:sz w:val="18"/>
          <w:szCs w:val="18"/>
        </w:rPr>
      </w:pPr>
    </w:p>
    <w:p w:rsidR="00EA6658" w:rsidRDefault="00EA6658" w:rsidP="00EA6658">
      <w:pPr>
        <w:jc w:val="both"/>
        <w:rPr>
          <w:sz w:val="18"/>
          <w:szCs w:val="18"/>
        </w:rPr>
      </w:pPr>
    </w:p>
    <w:p w:rsidR="00BE7C6A" w:rsidRDefault="00BE7C6A"/>
    <w:sectPr w:rsidR="00BE7C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71C7D"/>
    <w:multiLevelType w:val="singleLevel"/>
    <w:tmpl w:val="0419000F"/>
    <w:lvl w:ilvl="0">
      <w:start w:val="1"/>
      <w:numFmt w:val="decimal"/>
      <w:lvlText w:val="%1."/>
      <w:lvlJc w:val="left"/>
      <w:pPr>
        <w:tabs>
          <w:tab w:val="num" w:pos="360"/>
        </w:tabs>
        <w:ind w:left="360" w:hanging="360"/>
      </w:pPr>
    </w:lvl>
  </w:abstractNum>
  <w:abstractNum w:abstractNumId="1">
    <w:nsid w:val="08166CDE"/>
    <w:multiLevelType w:val="singleLevel"/>
    <w:tmpl w:val="B6D0C480"/>
    <w:lvl w:ilvl="0">
      <w:start w:val="1"/>
      <w:numFmt w:val="decimal"/>
      <w:lvlText w:val="%1."/>
      <w:lvlJc w:val="left"/>
      <w:pPr>
        <w:tabs>
          <w:tab w:val="num" w:pos="405"/>
        </w:tabs>
        <w:ind w:left="405" w:hanging="405"/>
      </w:pPr>
    </w:lvl>
  </w:abstractNum>
  <w:abstractNum w:abstractNumId="2">
    <w:nsid w:val="0C067B07"/>
    <w:multiLevelType w:val="hybridMultilevel"/>
    <w:tmpl w:val="295ACEB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4843FB2"/>
    <w:multiLevelType w:val="singleLevel"/>
    <w:tmpl w:val="0419000F"/>
    <w:lvl w:ilvl="0">
      <w:start w:val="1"/>
      <w:numFmt w:val="decimal"/>
      <w:lvlText w:val="%1."/>
      <w:lvlJc w:val="left"/>
      <w:pPr>
        <w:tabs>
          <w:tab w:val="num" w:pos="360"/>
        </w:tabs>
        <w:ind w:left="360" w:hanging="360"/>
      </w:pPr>
    </w:lvl>
  </w:abstractNum>
  <w:abstractNum w:abstractNumId="4">
    <w:nsid w:val="14AF3A39"/>
    <w:multiLevelType w:val="singleLevel"/>
    <w:tmpl w:val="BD807314"/>
    <w:lvl w:ilvl="0">
      <w:start w:val="1"/>
      <w:numFmt w:val="bullet"/>
      <w:lvlText w:val="-"/>
      <w:lvlJc w:val="left"/>
      <w:pPr>
        <w:tabs>
          <w:tab w:val="num" w:pos="720"/>
        </w:tabs>
        <w:ind w:left="720" w:hanging="360"/>
      </w:pPr>
    </w:lvl>
  </w:abstractNum>
  <w:abstractNum w:abstractNumId="5">
    <w:nsid w:val="1DA1611C"/>
    <w:multiLevelType w:val="singleLevel"/>
    <w:tmpl w:val="0419000F"/>
    <w:lvl w:ilvl="0">
      <w:start w:val="1"/>
      <w:numFmt w:val="decimal"/>
      <w:lvlText w:val="%1."/>
      <w:lvlJc w:val="left"/>
      <w:pPr>
        <w:tabs>
          <w:tab w:val="num" w:pos="360"/>
        </w:tabs>
        <w:ind w:left="360" w:hanging="360"/>
      </w:pPr>
    </w:lvl>
  </w:abstractNum>
  <w:abstractNum w:abstractNumId="6">
    <w:nsid w:val="318509E7"/>
    <w:multiLevelType w:val="singleLevel"/>
    <w:tmpl w:val="0419000F"/>
    <w:lvl w:ilvl="0">
      <w:start w:val="1"/>
      <w:numFmt w:val="decimal"/>
      <w:lvlText w:val="%1."/>
      <w:lvlJc w:val="left"/>
      <w:pPr>
        <w:tabs>
          <w:tab w:val="num" w:pos="360"/>
        </w:tabs>
        <w:ind w:left="360" w:hanging="360"/>
      </w:pPr>
    </w:lvl>
  </w:abstractNum>
  <w:abstractNum w:abstractNumId="7">
    <w:nsid w:val="340C6D83"/>
    <w:multiLevelType w:val="singleLevel"/>
    <w:tmpl w:val="0419000F"/>
    <w:lvl w:ilvl="0">
      <w:start w:val="1"/>
      <w:numFmt w:val="decimal"/>
      <w:lvlText w:val="%1."/>
      <w:lvlJc w:val="left"/>
      <w:pPr>
        <w:tabs>
          <w:tab w:val="num" w:pos="360"/>
        </w:tabs>
        <w:ind w:left="360" w:hanging="360"/>
      </w:pPr>
    </w:lvl>
  </w:abstractNum>
  <w:abstractNum w:abstractNumId="8">
    <w:nsid w:val="4B5C41C6"/>
    <w:multiLevelType w:val="singleLevel"/>
    <w:tmpl w:val="0419000F"/>
    <w:lvl w:ilvl="0">
      <w:start w:val="1"/>
      <w:numFmt w:val="decimal"/>
      <w:lvlText w:val="%1."/>
      <w:lvlJc w:val="left"/>
      <w:pPr>
        <w:tabs>
          <w:tab w:val="num" w:pos="360"/>
        </w:tabs>
        <w:ind w:left="360" w:hanging="360"/>
      </w:pPr>
    </w:lvl>
  </w:abstractNum>
  <w:abstractNum w:abstractNumId="9">
    <w:nsid w:val="545A5589"/>
    <w:multiLevelType w:val="singleLevel"/>
    <w:tmpl w:val="0419000F"/>
    <w:lvl w:ilvl="0">
      <w:start w:val="1"/>
      <w:numFmt w:val="decimal"/>
      <w:lvlText w:val="%1."/>
      <w:lvlJc w:val="left"/>
      <w:pPr>
        <w:tabs>
          <w:tab w:val="num" w:pos="360"/>
        </w:tabs>
        <w:ind w:left="360" w:hanging="360"/>
      </w:pPr>
    </w:lvl>
  </w:abstractNum>
  <w:abstractNum w:abstractNumId="10">
    <w:nsid w:val="63272ABE"/>
    <w:multiLevelType w:val="singleLevel"/>
    <w:tmpl w:val="0419000F"/>
    <w:lvl w:ilvl="0">
      <w:start w:val="1"/>
      <w:numFmt w:val="decimal"/>
      <w:lvlText w:val="%1."/>
      <w:lvlJc w:val="left"/>
      <w:pPr>
        <w:tabs>
          <w:tab w:val="num" w:pos="360"/>
        </w:tabs>
        <w:ind w:left="360" w:hanging="360"/>
      </w:pPr>
    </w:lvl>
  </w:abstractNum>
  <w:abstractNum w:abstractNumId="11">
    <w:nsid w:val="63A75048"/>
    <w:multiLevelType w:val="hybridMultilevel"/>
    <w:tmpl w:val="FF4EE19E"/>
    <w:lvl w:ilvl="0" w:tplc="D35873E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6DCF643D"/>
    <w:multiLevelType w:val="singleLevel"/>
    <w:tmpl w:val="0419000F"/>
    <w:lvl w:ilvl="0">
      <w:start w:val="1"/>
      <w:numFmt w:val="decimal"/>
      <w:lvlText w:val="%1."/>
      <w:lvlJc w:val="left"/>
      <w:pPr>
        <w:tabs>
          <w:tab w:val="num" w:pos="360"/>
        </w:tabs>
        <w:ind w:left="360" w:hanging="360"/>
      </w:pPr>
    </w:lvl>
  </w:abstractNum>
  <w:abstractNum w:abstractNumId="13">
    <w:nsid w:val="7873360A"/>
    <w:multiLevelType w:val="hybridMultilevel"/>
    <w:tmpl w:val="B8B6D5B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F750023"/>
    <w:multiLevelType w:val="singleLevel"/>
    <w:tmpl w:val="BDF05198"/>
    <w:lvl w:ilvl="0">
      <w:start w:val="1"/>
      <w:numFmt w:val="decimal"/>
      <w:lvlText w:val="%1."/>
      <w:lvlJc w:val="left"/>
      <w:pPr>
        <w:tabs>
          <w:tab w:val="num" w:pos="405"/>
        </w:tabs>
        <w:ind w:left="405" w:hanging="405"/>
      </w:pPr>
    </w:lvl>
  </w:abstractNum>
  <w:num w:numId="1">
    <w:abstractNumId w:val="14"/>
    <w:lvlOverride w:ilvl="0">
      <w:startOverride w:val="1"/>
    </w:lvlOverride>
  </w:num>
  <w:num w:numId="2">
    <w:abstractNumId w:val="9"/>
    <w:lvlOverride w:ilvl="0">
      <w:startOverride w:val="1"/>
    </w:lvlOverride>
  </w:num>
  <w:num w:numId="3">
    <w:abstractNumId w:val="6"/>
    <w:lvlOverride w:ilvl="0">
      <w:startOverride w:val="1"/>
    </w:lvlOverride>
  </w:num>
  <w:num w:numId="4">
    <w:abstractNumId w:val="7"/>
    <w:lvlOverride w:ilvl="0">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num>
  <w:num w:numId="7">
    <w:abstractNumId w:val="3"/>
    <w:lvlOverride w:ilvl="0">
      <w:startOverride w:val="1"/>
    </w:lvlOverride>
  </w:num>
  <w:num w:numId="8">
    <w:abstractNumId w:val="10"/>
    <w:lvlOverride w:ilvl="0">
      <w:startOverride w:val="1"/>
    </w:lvlOverride>
  </w:num>
  <w:num w:numId="9">
    <w:abstractNumId w:val="0"/>
    <w:lvlOverride w:ilvl="0">
      <w:startOverride w:val="1"/>
    </w:lvlOverride>
  </w:num>
  <w:num w:numId="10">
    <w:abstractNumId w:val="8"/>
    <w:lvlOverride w:ilvl="0">
      <w:startOverride w:val="1"/>
    </w:lvlOverride>
  </w:num>
  <w:num w:numId="11">
    <w:abstractNumId w:val="4"/>
    <w:lvlOverride w:ilvl="0"/>
  </w:num>
  <w:num w:numId="12">
    <w:abstractNumId w:val="5"/>
    <w:lvlOverride w:ilvl="0">
      <w:startOverride w:val="1"/>
    </w:lvlOverride>
  </w:num>
  <w:num w:numId="13">
    <w:abstractNumId w:val="12"/>
    <w:lvlOverride w:ilvl="0">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A6658"/>
    <w:rsid w:val="00BE7C6A"/>
    <w:rsid w:val="00EA66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A6658"/>
    <w:pPr>
      <w:keepNext/>
      <w:spacing w:after="0" w:line="240" w:lineRule="auto"/>
      <w:jc w:val="both"/>
      <w:outlineLvl w:val="0"/>
    </w:pPr>
    <w:rPr>
      <w:rFonts w:ascii="Times New Roman" w:eastAsia="Times New Roman" w:hAnsi="Times New Roman" w:cs="Times New Roman"/>
      <w:sz w:val="28"/>
      <w:szCs w:val="24"/>
    </w:rPr>
  </w:style>
  <w:style w:type="paragraph" w:styleId="2">
    <w:name w:val="heading 2"/>
    <w:basedOn w:val="a"/>
    <w:next w:val="a"/>
    <w:link w:val="20"/>
    <w:semiHidden/>
    <w:unhideWhenUsed/>
    <w:qFormat/>
    <w:rsid w:val="00EA6658"/>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EA6658"/>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semiHidden/>
    <w:unhideWhenUsed/>
    <w:qFormat/>
    <w:rsid w:val="00EA6658"/>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semiHidden/>
    <w:unhideWhenUsed/>
    <w:qFormat/>
    <w:rsid w:val="00EA6658"/>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semiHidden/>
    <w:unhideWhenUsed/>
    <w:qFormat/>
    <w:rsid w:val="00EA6658"/>
    <w:pPr>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A6658"/>
    <w:rPr>
      <w:rFonts w:ascii="Times New Roman" w:eastAsia="Times New Roman" w:hAnsi="Times New Roman" w:cs="Times New Roman"/>
      <w:sz w:val="28"/>
      <w:szCs w:val="24"/>
    </w:rPr>
  </w:style>
  <w:style w:type="character" w:customStyle="1" w:styleId="20">
    <w:name w:val="Заголовок 2 Знак"/>
    <w:basedOn w:val="a0"/>
    <w:link w:val="2"/>
    <w:semiHidden/>
    <w:rsid w:val="00EA6658"/>
    <w:rPr>
      <w:rFonts w:ascii="Arial" w:eastAsia="Times New Roman" w:hAnsi="Arial" w:cs="Arial"/>
      <w:b/>
      <w:bCs/>
      <w:i/>
      <w:iCs/>
      <w:sz w:val="28"/>
      <w:szCs w:val="28"/>
    </w:rPr>
  </w:style>
  <w:style w:type="character" w:customStyle="1" w:styleId="30">
    <w:name w:val="Заголовок 3 Знак"/>
    <w:basedOn w:val="a0"/>
    <w:link w:val="3"/>
    <w:semiHidden/>
    <w:rsid w:val="00EA6658"/>
    <w:rPr>
      <w:rFonts w:ascii="Arial" w:eastAsia="Times New Roman" w:hAnsi="Arial" w:cs="Arial"/>
      <w:b/>
      <w:bCs/>
      <w:sz w:val="26"/>
      <w:szCs w:val="26"/>
    </w:rPr>
  </w:style>
  <w:style w:type="character" w:customStyle="1" w:styleId="40">
    <w:name w:val="Заголовок 4 Знак"/>
    <w:basedOn w:val="a0"/>
    <w:link w:val="4"/>
    <w:semiHidden/>
    <w:rsid w:val="00EA6658"/>
    <w:rPr>
      <w:rFonts w:ascii="Times New Roman" w:eastAsia="Times New Roman" w:hAnsi="Times New Roman" w:cs="Times New Roman"/>
      <w:b/>
      <w:bCs/>
      <w:sz w:val="28"/>
      <w:szCs w:val="28"/>
    </w:rPr>
  </w:style>
  <w:style w:type="character" w:customStyle="1" w:styleId="50">
    <w:name w:val="Заголовок 5 Знак"/>
    <w:basedOn w:val="a0"/>
    <w:link w:val="5"/>
    <w:semiHidden/>
    <w:rsid w:val="00EA6658"/>
    <w:rPr>
      <w:rFonts w:ascii="Times New Roman" w:eastAsia="Times New Roman" w:hAnsi="Times New Roman" w:cs="Times New Roman"/>
      <w:b/>
      <w:bCs/>
      <w:i/>
      <w:iCs/>
      <w:sz w:val="26"/>
      <w:szCs w:val="26"/>
    </w:rPr>
  </w:style>
  <w:style w:type="character" w:customStyle="1" w:styleId="60">
    <w:name w:val="Заголовок 6 Знак"/>
    <w:basedOn w:val="a0"/>
    <w:link w:val="6"/>
    <w:semiHidden/>
    <w:rsid w:val="00EA6658"/>
    <w:rPr>
      <w:rFonts w:ascii="Times New Roman" w:eastAsia="Times New Roman" w:hAnsi="Times New Roman" w:cs="Times New Roman"/>
      <w:b/>
      <w:bCs/>
    </w:rPr>
  </w:style>
  <w:style w:type="character" w:styleId="a3">
    <w:name w:val="Hyperlink"/>
    <w:basedOn w:val="a0"/>
    <w:semiHidden/>
    <w:unhideWhenUsed/>
    <w:rsid w:val="00EA6658"/>
    <w:rPr>
      <w:color w:val="0000FF"/>
      <w:u w:val="single"/>
    </w:rPr>
  </w:style>
  <w:style w:type="paragraph" w:styleId="a4">
    <w:name w:val="Normal (Web)"/>
    <w:basedOn w:val="a"/>
    <w:semiHidden/>
    <w:unhideWhenUsed/>
    <w:rsid w:val="00EA6658"/>
    <w:pPr>
      <w:spacing w:before="100" w:beforeAutospacing="1" w:after="240" w:line="240" w:lineRule="auto"/>
    </w:pPr>
    <w:rPr>
      <w:rFonts w:ascii="Times New Roman" w:eastAsia="Times New Roman" w:hAnsi="Times New Roman" w:cs="Times New Roman"/>
      <w:sz w:val="24"/>
      <w:szCs w:val="24"/>
    </w:rPr>
  </w:style>
  <w:style w:type="character" w:customStyle="1" w:styleId="a5">
    <w:name w:val="Основной текст Знак"/>
    <w:aliases w:val="Основной текст1 Знак,Знак Знак,Знак1 Знак Знак"/>
    <w:basedOn w:val="a0"/>
    <w:link w:val="a6"/>
    <w:semiHidden/>
    <w:locked/>
    <w:rsid w:val="00EA6658"/>
    <w:rPr>
      <w:b/>
      <w:bCs/>
      <w:sz w:val="28"/>
      <w:szCs w:val="24"/>
    </w:rPr>
  </w:style>
  <w:style w:type="paragraph" w:styleId="a6">
    <w:name w:val="Body Text"/>
    <w:aliases w:val="Основной текст1,Знак,Знак1 Знак"/>
    <w:basedOn w:val="a"/>
    <w:link w:val="a5"/>
    <w:semiHidden/>
    <w:unhideWhenUsed/>
    <w:rsid w:val="00EA6658"/>
    <w:pPr>
      <w:spacing w:after="0" w:line="240" w:lineRule="auto"/>
      <w:jc w:val="center"/>
    </w:pPr>
    <w:rPr>
      <w:b/>
      <w:bCs/>
      <w:sz w:val="28"/>
      <w:szCs w:val="24"/>
    </w:rPr>
  </w:style>
  <w:style w:type="character" w:customStyle="1" w:styleId="11">
    <w:name w:val="Основной текст Знак1"/>
    <w:basedOn w:val="a0"/>
    <w:link w:val="a6"/>
    <w:uiPriority w:val="99"/>
    <w:semiHidden/>
    <w:rsid w:val="00EA6658"/>
  </w:style>
  <w:style w:type="paragraph" w:styleId="a7">
    <w:name w:val="Body Text Indent"/>
    <w:basedOn w:val="a"/>
    <w:link w:val="a8"/>
    <w:semiHidden/>
    <w:unhideWhenUsed/>
    <w:rsid w:val="00EA6658"/>
    <w:pPr>
      <w:spacing w:after="0" w:line="240" w:lineRule="auto"/>
      <w:ind w:left="360"/>
      <w:jc w:val="both"/>
    </w:pPr>
    <w:rPr>
      <w:rFonts w:ascii="Times New Roman" w:eastAsia="Times New Roman" w:hAnsi="Times New Roman" w:cs="Times New Roman"/>
      <w:sz w:val="28"/>
      <w:szCs w:val="24"/>
    </w:rPr>
  </w:style>
  <w:style w:type="character" w:customStyle="1" w:styleId="a8">
    <w:name w:val="Основной текст с отступом Знак"/>
    <w:basedOn w:val="a0"/>
    <w:link w:val="a7"/>
    <w:semiHidden/>
    <w:rsid w:val="00EA6658"/>
    <w:rPr>
      <w:rFonts w:ascii="Times New Roman" w:eastAsia="Times New Roman" w:hAnsi="Times New Roman" w:cs="Times New Roman"/>
      <w:sz w:val="28"/>
      <w:szCs w:val="24"/>
    </w:rPr>
  </w:style>
  <w:style w:type="paragraph" w:styleId="21">
    <w:name w:val="Body Text 2"/>
    <w:basedOn w:val="a"/>
    <w:link w:val="22"/>
    <w:semiHidden/>
    <w:unhideWhenUsed/>
    <w:rsid w:val="00EA6658"/>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semiHidden/>
    <w:rsid w:val="00EA6658"/>
    <w:rPr>
      <w:rFonts w:ascii="Times New Roman" w:eastAsia="Times New Roman" w:hAnsi="Times New Roman" w:cs="Times New Roman"/>
      <w:sz w:val="24"/>
      <w:szCs w:val="24"/>
    </w:rPr>
  </w:style>
  <w:style w:type="paragraph" w:styleId="31">
    <w:name w:val="Body Text 3"/>
    <w:basedOn w:val="a"/>
    <w:link w:val="32"/>
    <w:semiHidden/>
    <w:unhideWhenUsed/>
    <w:rsid w:val="00EA6658"/>
    <w:pPr>
      <w:spacing w:after="0" w:line="240" w:lineRule="auto"/>
      <w:jc w:val="both"/>
    </w:pPr>
    <w:rPr>
      <w:rFonts w:ascii="Times New Roman" w:eastAsia="Times New Roman" w:hAnsi="Times New Roman" w:cs="Times New Roman"/>
      <w:sz w:val="28"/>
      <w:szCs w:val="28"/>
    </w:rPr>
  </w:style>
  <w:style w:type="character" w:customStyle="1" w:styleId="32">
    <w:name w:val="Основной текст 3 Знак"/>
    <w:basedOn w:val="a0"/>
    <w:link w:val="31"/>
    <w:semiHidden/>
    <w:rsid w:val="00EA6658"/>
    <w:rPr>
      <w:rFonts w:ascii="Times New Roman" w:eastAsia="Times New Roman" w:hAnsi="Times New Roman" w:cs="Times New Roman"/>
      <w:sz w:val="28"/>
      <w:szCs w:val="28"/>
    </w:rPr>
  </w:style>
  <w:style w:type="paragraph" w:styleId="23">
    <w:name w:val="Body Text Indent 2"/>
    <w:basedOn w:val="a"/>
    <w:link w:val="24"/>
    <w:semiHidden/>
    <w:unhideWhenUsed/>
    <w:rsid w:val="00EA6658"/>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semiHidden/>
    <w:rsid w:val="00EA6658"/>
    <w:rPr>
      <w:rFonts w:ascii="Times New Roman" w:eastAsia="Times New Roman" w:hAnsi="Times New Roman" w:cs="Times New Roman"/>
      <w:sz w:val="24"/>
      <w:szCs w:val="24"/>
    </w:rPr>
  </w:style>
  <w:style w:type="paragraph" w:styleId="33">
    <w:name w:val="Body Text Indent 3"/>
    <w:basedOn w:val="a"/>
    <w:link w:val="34"/>
    <w:semiHidden/>
    <w:unhideWhenUsed/>
    <w:rsid w:val="00EA6658"/>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semiHidden/>
    <w:rsid w:val="00EA6658"/>
    <w:rPr>
      <w:rFonts w:ascii="Times New Roman" w:eastAsia="Times New Roman" w:hAnsi="Times New Roman" w:cs="Times New Roman"/>
      <w:sz w:val="16"/>
      <w:szCs w:val="16"/>
    </w:rPr>
  </w:style>
  <w:style w:type="paragraph" w:customStyle="1" w:styleId="ConsNormal">
    <w:name w:val="ConsNormal"/>
    <w:semiHidden/>
    <w:rsid w:val="00EA6658"/>
    <w:pPr>
      <w:widowControl w:val="0"/>
      <w:autoSpaceDE w:val="0"/>
      <w:autoSpaceDN w:val="0"/>
      <w:adjustRightInd w:val="0"/>
      <w:spacing w:after="0" w:line="240" w:lineRule="auto"/>
      <w:ind w:right="19772" w:firstLine="720"/>
    </w:pPr>
    <w:rPr>
      <w:rFonts w:ascii="Arial" w:eastAsia="Times New Roman" w:hAnsi="Arial" w:cs="Arial"/>
      <w:sz w:val="20"/>
      <w:szCs w:val="20"/>
      <w:lang w:eastAsia="en-US"/>
    </w:rPr>
  </w:style>
  <w:style w:type="paragraph" w:customStyle="1" w:styleId="ConsPlusNormal">
    <w:name w:val="ConsPlusNormal"/>
    <w:semiHidden/>
    <w:rsid w:val="00EA665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NoSpacingChar">
    <w:name w:val="No Spacing Char"/>
    <w:basedOn w:val="a0"/>
    <w:link w:val="12"/>
    <w:semiHidden/>
    <w:locked/>
    <w:rsid w:val="00EA6658"/>
    <w:rPr>
      <w:rFonts w:ascii="Calibri" w:hAnsi="Calibri" w:cs="Calibri"/>
    </w:rPr>
  </w:style>
  <w:style w:type="paragraph" w:customStyle="1" w:styleId="12">
    <w:name w:val="Без интервала1"/>
    <w:link w:val="NoSpacingChar"/>
    <w:semiHidden/>
    <w:rsid w:val="00EA6658"/>
    <w:pPr>
      <w:spacing w:after="0" w:line="240" w:lineRule="auto"/>
    </w:pPr>
    <w:rPr>
      <w:rFonts w:ascii="Calibri" w:hAnsi="Calibri" w:cs="Calibri"/>
    </w:rPr>
  </w:style>
</w:styles>
</file>

<file path=word/webSettings.xml><?xml version="1.0" encoding="utf-8"?>
<w:webSettings xmlns:r="http://schemas.openxmlformats.org/officeDocument/2006/relationships" xmlns:w="http://schemas.openxmlformats.org/wordprocessingml/2006/main">
  <w:divs>
    <w:div w:id="40974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2A0A36A9E709D1F6163C0C9F94A9C71A8A19F67442B7BA2B27CADDC693556898CBDEA5296C42BA3B447AFE6lCE" TargetMode="External"/><Relationship Id="rId5" Type="http://schemas.openxmlformats.org/officeDocument/2006/relationships/hyperlink" Target="consultantplus://offline/ref=F2A0A36A9E709D1F6163DEC4EF26C278A0AFC56B412078F6EB23F6813E3C5CDECBF2B310D2C928A4EBl3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6576</Words>
  <Characters>37489</Characters>
  <Application>Microsoft Office Word</Application>
  <DocSecurity>0</DocSecurity>
  <Lines>312</Lines>
  <Paragraphs>87</Paragraphs>
  <ScaleCrop>false</ScaleCrop>
  <Company>Microsoft</Company>
  <LinksUpToDate>false</LinksUpToDate>
  <CharactersWithSpaces>43978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2015-10-12T06:13:00Z</dcterms:created>
  <dcterms:modified xsi:type="dcterms:W3CDTF">2015-10-12T06:15:00Z</dcterms:modified>
</cp:coreProperties>
</file>